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D093">
      <w:pPr>
        <w:spacing w:line="600" w:lineRule="exact"/>
        <w:jc w:val="both"/>
        <w:rPr>
          <w:rFonts w:hint="eastAsia" w:ascii="Times New Roman" w:hAnsi="Times New Roman" w:eastAsia="仿宋_GB2312" w:cs="Times New Roman"/>
          <w:color w:val="auto"/>
          <w:sz w:val="32"/>
          <w:szCs w:val="22"/>
          <w:lang w:val="en-US" w:eastAsia="zh-CN"/>
        </w:rPr>
      </w:pPr>
      <w:bookmarkStart w:id="0" w:name="_GoBack"/>
      <w:bookmarkEnd w:id="0"/>
      <w:r>
        <w:rPr>
          <w:rFonts w:hint="eastAsia" w:ascii="Times New Roman" w:hAnsi="Times New Roman" w:eastAsia="仿宋_GB2312" w:cs="Times New Roman"/>
          <w:color w:val="auto"/>
          <w:sz w:val="32"/>
          <w:szCs w:val="22"/>
          <w:lang w:eastAsia="zh-CN"/>
        </w:rPr>
        <w:t>附件</w:t>
      </w:r>
      <w:r>
        <w:rPr>
          <w:rFonts w:hint="eastAsia" w:ascii="Times New Roman" w:hAnsi="Times New Roman" w:eastAsia="仿宋_GB2312" w:cs="Times New Roman"/>
          <w:color w:val="auto"/>
          <w:sz w:val="32"/>
          <w:szCs w:val="22"/>
          <w:lang w:val="en-US" w:eastAsia="zh-CN"/>
        </w:rPr>
        <w:t>1</w:t>
      </w:r>
    </w:p>
    <w:p w14:paraId="0B46C18D">
      <w:pPr>
        <w:spacing w:after="159" w:afterLines="50"/>
        <w:ind w:left="-32" w:leftChars="-95" w:right="-202" w:rightChars="-96" w:hanging="167" w:hangingChars="27"/>
        <w:jc w:val="center"/>
        <w:outlineLvl w:val="0"/>
        <w:rPr>
          <w:rFonts w:hint="default" w:ascii="Times New Roman" w:hAnsi="Times New Roman" w:eastAsia="方正小标宋_GBK" w:cs="Times New Roman"/>
          <w:bCs/>
          <w:color w:val="auto"/>
          <w:spacing w:val="10"/>
          <w:sz w:val="60"/>
          <w:szCs w:val="60"/>
        </w:rPr>
      </w:pPr>
    </w:p>
    <w:p w14:paraId="19E45FEF">
      <w:pPr>
        <w:spacing w:after="159" w:afterLines="50"/>
        <w:ind w:left="-32" w:leftChars="-95" w:right="-202" w:rightChars="-96" w:hanging="167" w:hangingChars="27"/>
        <w:jc w:val="center"/>
        <w:outlineLvl w:val="0"/>
        <w:rPr>
          <w:rFonts w:hint="default" w:ascii="Times New Roman" w:hAnsi="Times New Roman" w:eastAsia="方正小标宋_GBK" w:cs="Times New Roman"/>
          <w:bCs/>
          <w:color w:val="auto"/>
          <w:spacing w:val="10"/>
          <w:sz w:val="60"/>
          <w:szCs w:val="60"/>
        </w:rPr>
      </w:pPr>
      <w:r>
        <w:rPr>
          <w:rFonts w:hint="default" w:ascii="Times New Roman" w:hAnsi="Times New Roman" w:eastAsia="方正小标宋_GBK" w:cs="Times New Roman"/>
          <w:bCs/>
          <w:color w:val="auto"/>
          <w:spacing w:val="10"/>
          <w:sz w:val="60"/>
          <w:szCs w:val="60"/>
        </w:rPr>
        <w:t>四川省瞪羚企业备案申</w:t>
      </w:r>
      <w:r>
        <w:rPr>
          <w:rFonts w:hint="eastAsia" w:ascii="Times New Roman" w:hAnsi="Times New Roman" w:eastAsia="方正小标宋_GBK" w:cs="Times New Roman"/>
          <w:bCs/>
          <w:color w:val="auto"/>
          <w:spacing w:val="10"/>
          <w:sz w:val="60"/>
          <w:szCs w:val="60"/>
          <w:lang w:val="en-US" w:eastAsia="zh-CN"/>
        </w:rPr>
        <w:t>请</w:t>
      </w:r>
      <w:r>
        <w:rPr>
          <w:rFonts w:hint="default" w:ascii="Times New Roman" w:hAnsi="Times New Roman" w:eastAsia="方正小标宋_GBK" w:cs="Times New Roman"/>
          <w:bCs/>
          <w:color w:val="auto"/>
          <w:spacing w:val="10"/>
          <w:sz w:val="60"/>
          <w:szCs w:val="60"/>
        </w:rPr>
        <w:t>书</w:t>
      </w:r>
    </w:p>
    <w:p w14:paraId="7EBEA268">
      <w:pPr>
        <w:spacing w:after="159" w:afterLines="50"/>
        <w:ind w:left="-113" w:leftChars="-95" w:right="-202" w:rightChars="-96" w:hanging="86" w:hangingChars="27"/>
        <w:jc w:val="center"/>
        <w:outlineLvl w:val="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u w:val="single"/>
          <w:lang w:val="en-US" w:eastAsia="zh-CN"/>
        </w:rPr>
        <w:t>2026</w:t>
      </w:r>
      <w:r>
        <w:rPr>
          <w:rFonts w:hint="default" w:ascii="Times New Roman" w:hAnsi="Times New Roman" w:eastAsia="仿宋_GB2312" w:cs="Times New Roman"/>
          <w:bCs/>
          <w:color w:val="auto"/>
          <w:sz w:val="32"/>
          <w:szCs w:val="32"/>
        </w:rPr>
        <w:t>年度）</w:t>
      </w:r>
    </w:p>
    <w:p w14:paraId="7A8F8F0E">
      <w:pPr>
        <w:spacing w:after="159" w:afterLines="50"/>
        <w:outlineLvl w:val="0"/>
        <w:rPr>
          <w:rFonts w:hint="default" w:ascii="Times New Roman" w:hAnsi="Times New Roman" w:eastAsia="仿宋_GB2312" w:cs="Times New Roman"/>
          <w:bCs/>
          <w:color w:val="auto"/>
          <w:sz w:val="52"/>
          <w:szCs w:val="52"/>
        </w:rPr>
      </w:pPr>
    </w:p>
    <w:p w14:paraId="269D1F6D">
      <w:pPr>
        <w:spacing w:after="159" w:afterLines="50"/>
        <w:outlineLvl w:val="0"/>
        <w:rPr>
          <w:rFonts w:hint="default" w:ascii="Times New Roman" w:hAnsi="Times New Roman" w:eastAsia="仿宋_GB2312" w:cs="Times New Roman"/>
          <w:bCs/>
          <w:color w:val="auto"/>
          <w:sz w:val="52"/>
          <w:szCs w:val="52"/>
        </w:rPr>
      </w:pPr>
    </w:p>
    <w:p w14:paraId="19260294">
      <w:pPr>
        <w:spacing w:after="319" w:afterLines="100"/>
        <w:ind w:firstLine="1120" w:firstLineChars="350"/>
        <w:jc w:val="left"/>
        <w:outlineLvl w:val="0"/>
        <w:rPr>
          <w:rFonts w:hint="default" w:ascii="Times New Roman" w:hAnsi="Times New Roman" w:eastAsia="黑体" w:cs="Times New Roman"/>
          <w:bCs/>
          <w:color w:val="auto"/>
          <w:sz w:val="32"/>
          <w:szCs w:val="32"/>
          <w:u w:val="single"/>
        </w:rPr>
      </w:pPr>
      <w:r>
        <w:rPr>
          <w:rFonts w:hint="default" w:ascii="Times New Roman" w:hAnsi="Times New Roman" w:eastAsia="黑体" w:cs="Times New Roman"/>
          <w:bCs/>
          <w:color w:val="auto"/>
          <w:sz w:val="32"/>
          <w:szCs w:val="32"/>
        </w:rPr>
        <w:t>申请企业:</w:t>
      </w:r>
      <w:r>
        <w:rPr>
          <w:rFonts w:hint="default" w:ascii="Times New Roman" w:hAnsi="Times New Roman" w:eastAsia="黑体" w:cs="Times New Roman"/>
          <w:bCs/>
          <w:color w:val="auto"/>
          <w:sz w:val="32"/>
          <w:szCs w:val="32"/>
          <w:u w:val="single"/>
        </w:rPr>
        <w:t xml:space="preserve">                        （公章）</w:t>
      </w:r>
    </w:p>
    <w:p w14:paraId="061D89C6">
      <w:pPr>
        <w:spacing w:after="319" w:afterLines="100"/>
        <w:ind w:firstLine="1120" w:firstLineChars="350"/>
        <w:jc w:val="left"/>
        <w:outlineLvl w:val="0"/>
        <w:rPr>
          <w:rFonts w:hint="default" w:ascii="Times New Roman" w:hAnsi="Times New Roman" w:eastAsia="黑体" w:cs="Times New Roman"/>
          <w:bCs/>
          <w:color w:val="auto"/>
          <w:sz w:val="32"/>
          <w:szCs w:val="32"/>
          <w:u w:val="single"/>
        </w:rPr>
      </w:pPr>
      <w:r>
        <w:rPr>
          <w:rFonts w:hint="default" w:ascii="Times New Roman" w:hAnsi="Times New Roman" w:eastAsia="黑体" w:cs="Times New Roman"/>
          <w:bCs/>
          <w:color w:val="auto"/>
          <w:sz w:val="32"/>
          <w:szCs w:val="32"/>
        </w:rPr>
        <w:t>联 系 人：</w:t>
      </w:r>
      <w:r>
        <w:rPr>
          <w:rFonts w:hint="default" w:ascii="Times New Roman" w:hAnsi="Times New Roman" w:eastAsia="黑体" w:cs="Times New Roman"/>
          <w:bCs/>
          <w:color w:val="auto"/>
          <w:sz w:val="32"/>
          <w:szCs w:val="32"/>
          <w:u w:val="single"/>
        </w:rPr>
        <w:t xml:space="preserve">                               </w:t>
      </w:r>
    </w:p>
    <w:p w14:paraId="1D94AA83">
      <w:pPr>
        <w:spacing w:after="319" w:afterLines="100"/>
        <w:ind w:firstLine="1120" w:firstLineChars="350"/>
        <w:jc w:val="left"/>
        <w:outlineLvl w:val="0"/>
        <w:rPr>
          <w:rFonts w:hint="default" w:ascii="Times New Roman" w:hAnsi="Times New Roman" w:eastAsia="黑体" w:cs="Times New Roman"/>
          <w:bCs/>
          <w:color w:val="auto"/>
          <w:sz w:val="32"/>
          <w:szCs w:val="32"/>
          <w:u w:val="single"/>
        </w:rPr>
      </w:pPr>
      <w:r>
        <w:rPr>
          <w:rFonts w:hint="default" w:ascii="Times New Roman" w:hAnsi="Times New Roman" w:eastAsia="黑体" w:cs="Times New Roman"/>
          <w:bCs/>
          <w:color w:val="auto"/>
          <w:sz w:val="32"/>
          <w:szCs w:val="32"/>
        </w:rPr>
        <w:t>联系电话：</w:t>
      </w:r>
      <w:r>
        <w:rPr>
          <w:rFonts w:hint="default" w:ascii="Times New Roman" w:hAnsi="Times New Roman" w:eastAsia="黑体" w:cs="Times New Roman"/>
          <w:bCs/>
          <w:color w:val="auto"/>
          <w:sz w:val="32"/>
          <w:szCs w:val="32"/>
          <w:u w:val="single"/>
        </w:rPr>
        <w:t xml:space="preserve">                               </w:t>
      </w:r>
    </w:p>
    <w:p w14:paraId="4DE6DEE0">
      <w:pPr>
        <w:ind w:firstLine="1120" w:firstLineChars="350"/>
        <w:outlineLvl w:val="0"/>
        <w:rPr>
          <w:rFonts w:hint="default" w:ascii="Times New Roman" w:hAnsi="Times New Roman" w:eastAsia="仿宋_GB2312" w:cs="Times New Roman"/>
          <w:bCs/>
          <w:color w:val="auto"/>
          <w:sz w:val="32"/>
          <w:szCs w:val="32"/>
          <w:u w:val="none"/>
        </w:rPr>
      </w:pPr>
      <w:r>
        <w:rPr>
          <w:rFonts w:hint="default" w:ascii="Times New Roman" w:hAnsi="Times New Roman" w:eastAsia="黑体" w:cs="Times New Roman"/>
          <w:bCs/>
          <w:color w:val="auto"/>
          <w:sz w:val="32"/>
          <w:szCs w:val="32"/>
        </w:rPr>
        <w:t xml:space="preserve">申请时间: </w:t>
      </w:r>
      <w:r>
        <w:rPr>
          <w:rFonts w:hint="default" w:ascii="Times New Roman" w:hAnsi="Times New Roman" w:eastAsia="黑体" w:cs="Times New Roman"/>
          <w:bCs/>
          <w:color w:val="auto"/>
          <w:sz w:val="32"/>
          <w:szCs w:val="32"/>
          <w:u w:val="single"/>
        </w:rPr>
        <w:t xml:space="preserve">          </w:t>
      </w:r>
      <w:r>
        <w:rPr>
          <w:rFonts w:hint="default" w:ascii="Times New Roman" w:hAnsi="Times New Roman" w:eastAsia="黑体" w:cs="Times New Roman"/>
          <w:bCs/>
          <w:color w:val="auto"/>
          <w:sz w:val="32"/>
          <w:szCs w:val="32"/>
          <w:u w:val="none"/>
        </w:rPr>
        <w:t>年</w:t>
      </w:r>
      <w:r>
        <w:rPr>
          <w:rFonts w:hint="default" w:ascii="Times New Roman" w:hAnsi="Times New Roman" w:eastAsia="黑体" w:cs="Times New Roman"/>
          <w:bCs/>
          <w:color w:val="auto"/>
          <w:sz w:val="32"/>
          <w:szCs w:val="32"/>
          <w:u w:val="single"/>
        </w:rPr>
        <w:t xml:space="preserve">        </w:t>
      </w:r>
      <w:r>
        <w:rPr>
          <w:rFonts w:hint="default" w:ascii="Times New Roman" w:hAnsi="Times New Roman" w:eastAsia="黑体" w:cs="Times New Roman"/>
          <w:bCs/>
          <w:color w:val="auto"/>
          <w:sz w:val="32"/>
          <w:szCs w:val="32"/>
          <w:u w:val="none"/>
        </w:rPr>
        <w:t>月</w:t>
      </w:r>
      <w:r>
        <w:rPr>
          <w:rFonts w:hint="default" w:ascii="Times New Roman" w:hAnsi="Times New Roman" w:eastAsia="黑体" w:cs="Times New Roman"/>
          <w:bCs/>
          <w:color w:val="auto"/>
          <w:sz w:val="32"/>
          <w:szCs w:val="32"/>
          <w:u w:val="single"/>
        </w:rPr>
        <w:t xml:space="preserve">        </w:t>
      </w:r>
      <w:r>
        <w:rPr>
          <w:rFonts w:hint="default" w:ascii="Times New Roman" w:hAnsi="Times New Roman" w:eastAsia="黑体" w:cs="Times New Roman"/>
          <w:bCs/>
          <w:color w:val="auto"/>
          <w:sz w:val="32"/>
          <w:szCs w:val="32"/>
          <w:u w:val="none"/>
        </w:rPr>
        <w:t>日</w:t>
      </w:r>
    </w:p>
    <w:p w14:paraId="57C761AA">
      <w:pPr>
        <w:jc w:val="center"/>
        <w:outlineLvl w:val="0"/>
        <w:rPr>
          <w:rFonts w:hint="default" w:ascii="Times New Roman" w:hAnsi="Times New Roman" w:eastAsia="仿宋_GB2312" w:cs="Times New Roman"/>
          <w:bCs/>
          <w:color w:val="auto"/>
          <w:sz w:val="32"/>
          <w:szCs w:val="32"/>
          <w:u w:val="single"/>
        </w:rPr>
      </w:pPr>
    </w:p>
    <w:p w14:paraId="70B50DFA">
      <w:pPr>
        <w:jc w:val="center"/>
        <w:outlineLvl w:val="0"/>
        <w:rPr>
          <w:rFonts w:hint="default" w:ascii="Times New Roman" w:hAnsi="Times New Roman" w:eastAsia="仿宋_GB2312" w:cs="Times New Roman"/>
          <w:bCs/>
          <w:color w:val="auto"/>
          <w:sz w:val="32"/>
          <w:szCs w:val="32"/>
          <w:u w:val="single"/>
        </w:rPr>
      </w:pPr>
    </w:p>
    <w:p w14:paraId="4D1F98C6">
      <w:pPr>
        <w:jc w:val="center"/>
        <w:outlineLvl w:val="0"/>
        <w:rPr>
          <w:rFonts w:hint="default" w:ascii="Times New Roman" w:hAnsi="Times New Roman" w:eastAsia="仿宋_GB2312" w:cs="Times New Roman"/>
          <w:bCs/>
          <w:color w:val="auto"/>
          <w:sz w:val="32"/>
          <w:szCs w:val="32"/>
          <w:u w:val="single"/>
        </w:rPr>
      </w:pPr>
    </w:p>
    <w:p w14:paraId="2F3FFC19">
      <w:pPr>
        <w:jc w:val="center"/>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四川省科学技术厅 制</w:t>
      </w:r>
      <w:r>
        <w:rPr>
          <w:rFonts w:hint="default" w:ascii="Times New Roman" w:hAnsi="Times New Roman" w:eastAsia="黑体" w:cs="Times New Roman"/>
          <w:bCs/>
          <w:color w:val="auto"/>
          <w:sz w:val="32"/>
          <w:szCs w:val="32"/>
        </w:rPr>
        <w:br w:type="page"/>
      </w:r>
    </w:p>
    <w:p w14:paraId="31ED625D">
      <w:pPr>
        <w:spacing w:line="500" w:lineRule="exact"/>
        <w:jc w:val="center"/>
        <w:outlineLvl w:val="0"/>
        <w:rPr>
          <w:rFonts w:hint="default" w:ascii="Times New Roman" w:hAnsi="Times New Roman" w:cs="Times New Roman"/>
          <w:bCs/>
          <w:color w:val="auto"/>
          <w:sz w:val="44"/>
          <w:szCs w:val="32"/>
        </w:rPr>
      </w:pPr>
      <w:r>
        <w:rPr>
          <w:rFonts w:hint="default" w:ascii="Times New Roman" w:hAnsi="Times New Roman" w:eastAsia="方正小标宋_GBK" w:cs="Times New Roman"/>
          <w:bCs/>
          <w:color w:val="auto"/>
          <w:sz w:val="44"/>
          <w:szCs w:val="32"/>
        </w:rPr>
        <w:t>信息填报承诺书</w:t>
      </w:r>
    </w:p>
    <w:p w14:paraId="236111B4">
      <w:pPr>
        <w:topLinePunct/>
        <w:adjustRightInd w:val="0"/>
        <w:snapToGrid w:val="0"/>
        <w:spacing w:line="560" w:lineRule="exact"/>
        <w:ind w:firstLine="600" w:firstLineChars="200"/>
        <w:rPr>
          <w:rFonts w:hint="default" w:ascii="Times New Roman" w:hAnsi="Times New Roman" w:eastAsia="仿宋" w:cs="Times New Roman"/>
          <w:color w:val="auto"/>
          <w:sz w:val="30"/>
          <w:szCs w:val="32"/>
        </w:rPr>
      </w:pPr>
    </w:p>
    <w:p w14:paraId="4159DC23">
      <w:pPr>
        <w:topLinePunct/>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本企业了解四川省瞪羚企业备案的相关政策、规定，自愿参加四川省瞪羚企业备案申请工作，并做出如下承诺：</w:t>
      </w:r>
    </w:p>
    <w:p w14:paraId="512576C9">
      <w:pPr>
        <w:numPr>
          <w:ilvl w:val="0"/>
          <w:numId w:val="0"/>
        </w:numPr>
        <w:topLinePunct/>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本企业在《四川省瞪羚企业备案申请书》中填写的有关内容和提交的资料均准确、真实、完整、合法、有效，无涉密信息，不存在虚假误导性陈述和重大遗漏。</w:t>
      </w:r>
    </w:p>
    <w:p w14:paraId="716EC704">
      <w:pPr>
        <w:numPr>
          <w:ilvl w:val="0"/>
          <w:numId w:val="0"/>
        </w:numPr>
        <w:topLinePunct/>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本企业在申请当年及近三年未发生科研严重失信行为，且无任何不良征信记录、违法记录以及重大环境、生产、质量安全事故，企业愿为此承担有关法律责任。</w:t>
      </w:r>
    </w:p>
    <w:p w14:paraId="409C8565">
      <w:pPr>
        <w:topLinePunct/>
        <w:adjustRightInd w:val="0"/>
        <w:snapToGrid w:val="0"/>
        <w:spacing w:line="560" w:lineRule="exact"/>
        <w:ind w:firstLine="640" w:firstLineChars="200"/>
        <w:rPr>
          <w:rFonts w:hint="default" w:ascii="Times New Roman" w:hAnsi="Times New Roman" w:eastAsia="仿宋_GB2312" w:cs="Times New Roman"/>
          <w:color w:val="auto"/>
          <w:sz w:val="30"/>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愿意通过电子邮件、手机、短信和电话等方式及时获得相关通知信息，并承诺按要求通过系统完成评价材料的上报工作。</w:t>
      </w:r>
    </w:p>
    <w:p w14:paraId="3C297768">
      <w:pPr>
        <w:topLinePunct/>
        <w:adjustRightInd w:val="0"/>
        <w:snapToGrid w:val="0"/>
        <w:spacing w:line="560" w:lineRule="exact"/>
        <w:rPr>
          <w:rFonts w:hint="default" w:ascii="Times New Roman" w:hAnsi="Times New Roman" w:eastAsia="仿宋_GB2312" w:cs="Times New Roman"/>
          <w:color w:val="auto"/>
          <w:sz w:val="32"/>
          <w:szCs w:val="32"/>
        </w:rPr>
      </w:pPr>
    </w:p>
    <w:p w14:paraId="1B35ECD8">
      <w:pPr>
        <w:topLinePunct/>
        <w:adjustRightInd w:val="0"/>
        <w:snapToGrid w:val="0"/>
        <w:spacing w:line="560" w:lineRule="exact"/>
        <w:rPr>
          <w:rFonts w:hint="default" w:ascii="Times New Roman" w:hAnsi="Times New Roman" w:eastAsia="仿宋_GB2312" w:cs="Times New Roman"/>
          <w:color w:val="auto"/>
          <w:sz w:val="32"/>
          <w:szCs w:val="32"/>
        </w:rPr>
      </w:pPr>
    </w:p>
    <w:p w14:paraId="030465E3">
      <w:pPr>
        <w:topLinePunct/>
        <w:adjustRightInd w:val="0"/>
        <w:snapToGrid w:val="0"/>
        <w:spacing w:line="560" w:lineRule="exact"/>
        <w:rPr>
          <w:rFonts w:hint="default" w:ascii="Times New Roman" w:hAnsi="Times New Roman" w:eastAsia="仿宋_GB2312" w:cs="Times New Roman"/>
          <w:color w:val="auto"/>
          <w:sz w:val="32"/>
          <w:szCs w:val="32"/>
        </w:rPr>
      </w:pPr>
    </w:p>
    <w:p w14:paraId="4FB03682">
      <w:pPr>
        <w:topLinePunct/>
        <w:adjustRightInd w:val="0"/>
        <w:snapToGrid w:val="0"/>
        <w:spacing w:line="560" w:lineRule="exact"/>
        <w:ind w:firstLine="320" w:firstLine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企业名称（公章）：</w:t>
      </w:r>
    </w:p>
    <w:p w14:paraId="19593978">
      <w:pPr>
        <w:topLinePunct/>
        <w:adjustRightInd w:val="0"/>
        <w:snapToGrid w:val="0"/>
        <w:spacing w:line="560" w:lineRule="exact"/>
        <w:ind w:firstLine="320" w:firstLineChars="100"/>
        <w:rPr>
          <w:rFonts w:hint="default" w:ascii="Times New Roman" w:hAnsi="Times New Roman" w:eastAsia="仿宋_GB2312" w:cs="Times New Roman"/>
          <w:color w:val="auto"/>
          <w:sz w:val="32"/>
          <w:szCs w:val="32"/>
        </w:rPr>
      </w:pPr>
    </w:p>
    <w:p w14:paraId="596636CA">
      <w:pPr>
        <w:topLinePunct/>
        <w:adjustRightInd w:val="0"/>
        <w:snapToGrid w:val="0"/>
        <w:spacing w:line="560" w:lineRule="exact"/>
        <w:ind w:firstLine="320" w:firstLine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法定代表人（签章）：               </w:t>
      </w:r>
    </w:p>
    <w:p w14:paraId="6F1F2EEA">
      <w:pPr>
        <w:topLinePunct/>
        <w:adjustRightInd w:val="0"/>
        <w:snapToGrid w:val="0"/>
        <w:spacing w:line="560" w:lineRule="exact"/>
        <w:jc w:val="center"/>
        <w:rPr>
          <w:rFonts w:hint="default" w:ascii="Times New Roman" w:hAnsi="Times New Roman" w:eastAsia="仿宋_GB2312" w:cs="Times New Roman"/>
          <w:color w:val="auto"/>
          <w:sz w:val="32"/>
          <w:szCs w:val="32"/>
        </w:rPr>
      </w:pPr>
    </w:p>
    <w:p w14:paraId="29354C58">
      <w:pPr>
        <w:topLinePunct/>
        <w:adjustRightInd w:val="0"/>
        <w:snapToGrid w:val="0"/>
        <w:spacing w:line="560" w:lineRule="exact"/>
        <w:jc w:val="center"/>
        <w:rPr>
          <w:rFonts w:hint="default" w:ascii="Times New Roman" w:hAnsi="Times New Roman" w:eastAsia="仿宋_GB2312" w:cs="Times New Roman"/>
          <w:color w:val="auto"/>
          <w:sz w:val="32"/>
          <w:szCs w:val="32"/>
        </w:rPr>
      </w:pPr>
    </w:p>
    <w:p w14:paraId="54AE60C6">
      <w:pPr>
        <w:wordWrap w:val="0"/>
        <w:topLinePunct/>
        <w:adjustRightInd w:val="0"/>
        <w:snapToGrid w:val="0"/>
        <w:spacing w:line="560" w:lineRule="exact"/>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14:paraId="3125AAA5">
      <w:pPr>
        <w:jc w:val="left"/>
        <w:outlineLvl w:val="0"/>
        <w:rPr>
          <w:rFonts w:hint="default" w:ascii="Times New Roman" w:hAnsi="Times New Roman" w:eastAsia="仿宋_GB2312" w:cs="Times New Roman"/>
          <w:bCs/>
          <w:color w:val="auto"/>
          <w:sz w:val="32"/>
          <w:szCs w:val="32"/>
        </w:rPr>
      </w:pPr>
    </w:p>
    <w:p w14:paraId="646E2F8E">
      <w:pPr>
        <w:jc w:val="left"/>
        <w:outlineLvl w:val="0"/>
        <w:rPr>
          <w:rFonts w:hint="default" w:ascii="Times New Roman" w:hAnsi="Times New Roman" w:eastAsia="仿宋_GB2312" w:cs="Times New Roman"/>
          <w:bCs/>
          <w:color w:val="auto"/>
          <w:sz w:val="32"/>
          <w:szCs w:val="32"/>
        </w:rPr>
      </w:pPr>
    </w:p>
    <w:p w14:paraId="5D1F1B91">
      <w:pPr>
        <w:spacing w:after="478" w:afterLines="150"/>
        <w:jc w:val="center"/>
        <w:outlineLvl w:val="0"/>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填写说明</w:t>
      </w:r>
    </w:p>
    <w:p w14:paraId="31C63E31">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申请企业应认真填写，叙述文字简明扼要，填写内容应真实、准确，对数据真实性负责。</w:t>
      </w:r>
    </w:p>
    <w:p w14:paraId="6292E234">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各栏目不得空缺，无内容时填写“无”或“0”；数据有小数时，保留两位小数。</w:t>
      </w:r>
    </w:p>
    <w:p w14:paraId="7229582B">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企业人员情况按照申报备案的上一年年末数据统计。</w:t>
      </w:r>
    </w:p>
    <w:p w14:paraId="76B42CA0">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知识产权分为Ⅰ类和Ⅱ类知识产权。其中Ⅰ类知识产权包括发明专利（含国防专利）、植物新品种、国家级农作物品种、国家新药、国家一级中药保护品种、集成电路布图设计专有权；Ⅱ类知识产权包括实用新型、软件著作权。知识产权须为近三年内取得。</w:t>
      </w:r>
    </w:p>
    <w:p w14:paraId="62BF6B97">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主导制定的标准是指企业主持或参与制定的行业标准、国家标准或国际标准，且排名前三。标准须为近三年内制定。</w:t>
      </w:r>
    </w:p>
    <w:p w14:paraId="2B737AD4">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6</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创新平台是指有政府相关主管机构批复设立的省级及以上重点实验室、工程（技术）研究中心、企业技术中心、工程实验室、技术创新中心。</w:t>
      </w:r>
    </w:p>
    <w:p w14:paraId="084EA04D">
      <w:pPr>
        <w:spacing w:line="480" w:lineRule="exact"/>
        <w:ind w:firstLine="560" w:firstLineChars="200"/>
        <w:jc w:val="left"/>
        <w:outlineLvl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7</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高端人才是指企业核心管理团队或领军人才累计工作满一年及以上且被纳入国家、省级重大人才计划的人员如两院院士、国家杰出青年基金获得者、长江学者、国家“万人计划”、创新人才推进计划，四川省“天府万人计划”和“天府高端引智计划”、四川省学术和技术带头人等。</w:t>
      </w:r>
    </w:p>
    <w:p w14:paraId="169CA98C">
      <w:pPr>
        <w:spacing w:line="480" w:lineRule="exact"/>
        <w:ind w:firstLine="560" w:firstLineChars="200"/>
        <w:jc w:val="left"/>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rPr>
        <w:t>8</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企业须提供近三个会计年度的财务审计报告和近三个会计年度企业所得税纳税申报表。审计报告应有二维码、审计单位审验章及附注，所得税纳税申报表应在纳税申报系统上打印，封面（加盖企业公章</w:t>
      </w:r>
      <w:r>
        <w:rPr>
          <w:rFonts w:hint="eastAsia" w:ascii="Times New Roman" w:hAnsi="Times New Roman" w:eastAsia="仿宋_GB2312" w:cs="Times New Roman"/>
          <w:bCs/>
          <w:color w:val="auto"/>
          <w:sz w:val="28"/>
          <w:szCs w:val="28"/>
          <w:lang w:val="en-US" w:eastAsia="zh-CN"/>
        </w:rPr>
        <w:t>或</w:t>
      </w:r>
      <w:r>
        <w:rPr>
          <w:rFonts w:hint="default" w:ascii="Times New Roman" w:hAnsi="Times New Roman" w:eastAsia="仿宋_GB2312" w:cs="Times New Roman"/>
          <w:bCs/>
          <w:color w:val="auto"/>
          <w:sz w:val="28"/>
          <w:szCs w:val="28"/>
        </w:rPr>
        <w:t>税务机关受理专用章）</w:t>
      </w:r>
      <w:r>
        <w:rPr>
          <w:rFonts w:hint="eastAsia" w:ascii="Times New Roman" w:hAnsi="Times New Roman" w:eastAsia="仿宋_GB2312" w:cs="Times New Roman"/>
          <w:bCs/>
          <w:color w:val="auto"/>
          <w:sz w:val="28"/>
          <w:szCs w:val="28"/>
          <w:lang w:eastAsia="zh-CN"/>
        </w:rPr>
        <w:t>。</w:t>
      </w:r>
    </w:p>
    <w:p w14:paraId="540EFCE1">
      <w:pPr>
        <w:rPr>
          <w:rFonts w:hint="default" w:ascii="Times New Roman" w:hAnsi="Times New Roman" w:cs="Times New Roman"/>
          <w:color w:val="auto"/>
        </w:rPr>
      </w:pPr>
      <w:r>
        <w:rPr>
          <w:rFonts w:hint="default" w:ascii="Times New Roman" w:hAnsi="Times New Roman" w:eastAsia="仿宋_GB2312" w:cs="Times New Roman"/>
          <w:bCs/>
          <w:color w:val="auto"/>
          <w:sz w:val="28"/>
          <w:szCs w:val="28"/>
        </w:rPr>
        <w:br w:type="page"/>
      </w:r>
    </w:p>
    <w:p w14:paraId="3F3F9889">
      <w:pPr>
        <w:jc w:val="center"/>
        <w:outlineLvl w:val="0"/>
        <w:rPr>
          <w:rFonts w:hint="default" w:ascii="Times New Roman" w:hAnsi="Times New Roman" w:eastAsia="黑体" w:cs="Times New Roman"/>
          <w:bCs/>
          <w:color w:val="auto"/>
          <w:sz w:val="36"/>
          <w:szCs w:val="36"/>
        </w:rPr>
        <w:sectPr>
          <w:footerReference r:id="rId3" w:type="default"/>
          <w:pgSz w:w="11906" w:h="16838"/>
          <w:pgMar w:top="2098" w:right="1531" w:bottom="1984" w:left="1531" w:header="851" w:footer="992" w:gutter="0"/>
          <w:pgNumType w:fmt="decimal"/>
          <w:cols w:space="425" w:num="1"/>
          <w:docGrid w:type="lines" w:linePitch="312" w:charSpace="0"/>
        </w:sectPr>
      </w:pPr>
    </w:p>
    <w:p w14:paraId="50159EE4">
      <w:pPr>
        <w:jc w:val="center"/>
        <w:outlineLvl w:val="0"/>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四川省瞪羚企业备案申请书</w:t>
      </w:r>
    </w:p>
    <w:tbl>
      <w:tblPr>
        <w:tblStyle w:val="5"/>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
        <w:gridCol w:w="226"/>
        <w:gridCol w:w="43"/>
        <w:gridCol w:w="481"/>
        <w:gridCol w:w="164"/>
        <w:gridCol w:w="405"/>
        <w:gridCol w:w="53"/>
        <w:gridCol w:w="517"/>
        <w:gridCol w:w="38"/>
        <w:gridCol w:w="165"/>
        <w:gridCol w:w="205"/>
        <w:gridCol w:w="88"/>
        <w:gridCol w:w="30"/>
        <w:gridCol w:w="75"/>
        <w:gridCol w:w="89"/>
        <w:gridCol w:w="76"/>
        <w:gridCol w:w="599"/>
        <w:gridCol w:w="143"/>
        <w:gridCol w:w="158"/>
        <w:gridCol w:w="525"/>
        <w:gridCol w:w="758"/>
        <w:gridCol w:w="141"/>
        <w:gridCol w:w="15"/>
        <w:gridCol w:w="45"/>
        <w:gridCol w:w="60"/>
        <w:gridCol w:w="91"/>
        <w:gridCol w:w="90"/>
        <w:gridCol w:w="480"/>
        <w:gridCol w:w="1740"/>
      </w:tblGrid>
      <w:tr w14:paraId="4C35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9" w:type="dxa"/>
            <w:gridSpan w:val="30"/>
            <w:vAlign w:val="center"/>
          </w:tcPr>
          <w:p w14:paraId="66E24B29">
            <w:pPr>
              <w:jc w:val="left"/>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一、基本信息</w:t>
            </w:r>
          </w:p>
        </w:tc>
      </w:tr>
      <w:tr w14:paraId="7AB7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16AFA41C">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企业名称</w:t>
            </w:r>
          </w:p>
        </w:tc>
        <w:tc>
          <w:tcPr>
            <w:tcW w:w="7231" w:type="dxa"/>
            <w:gridSpan w:val="26"/>
            <w:vAlign w:val="center"/>
          </w:tcPr>
          <w:p w14:paraId="5486711E">
            <w:pPr>
              <w:outlineLvl w:val="0"/>
              <w:rPr>
                <w:rFonts w:hint="default" w:ascii="Times New Roman" w:hAnsi="Times New Roman" w:cs="Times New Roman"/>
                <w:bCs/>
                <w:color w:val="auto"/>
                <w:sz w:val="24"/>
              </w:rPr>
            </w:pPr>
          </w:p>
        </w:tc>
      </w:tr>
      <w:tr w14:paraId="5AF5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6E120322">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企业登记</w:t>
            </w:r>
          </w:p>
          <w:p w14:paraId="78073614">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注册类型</w:t>
            </w:r>
          </w:p>
        </w:tc>
        <w:tc>
          <w:tcPr>
            <w:tcW w:w="7231" w:type="dxa"/>
            <w:gridSpan w:val="26"/>
            <w:vAlign w:val="center"/>
          </w:tcPr>
          <w:tbl>
            <w:tblPr>
              <w:tblStyle w:val="6"/>
              <w:tblW w:w="722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382"/>
              <w:gridCol w:w="3533"/>
            </w:tblGrid>
            <w:tr w14:paraId="0A9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vAlign w:val="center"/>
                </w:tcPr>
                <w:p w14:paraId="13D10C99">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宋体" w:cs="Times New Roman"/>
                      <w:i w:val="0"/>
                      <w:iCs w:val="0"/>
                      <w:caps w:val="0"/>
                      <w:color w:val="auto"/>
                      <w:spacing w:val="15"/>
                      <w:sz w:val="21"/>
                      <w:szCs w:val="21"/>
                      <w:shd w:val="clear" w:fill="FFFFFF"/>
                      <w:lang w:eastAsia="zh-CN"/>
                    </w:rPr>
                  </w:pPr>
                  <w:r>
                    <w:rPr>
                      <w:rFonts w:hint="eastAsia" w:ascii="Times New Roman" w:hAnsi="Times New Roman" w:eastAsia="宋体" w:cs="Times New Roman"/>
                      <w:i w:val="0"/>
                      <w:iCs w:val="0"/>
                      <w:caps w:val="0"/>
                      <w:color w:val="auto"/>
                      <w:spacing w:val="15"/>
                      <w:sz w:val="21"/>
                      <w:szCs w:val="21"/>
                      <w:shd w:val="clear" w:fill="FFFFFF"/>
                      <w:lang w:eastAsia="zh-CN"/>
                    </w:rPr>
                    <w:t>□</w:t>
                  </w:r>
                </w:p>
                <w:p w14:paraId="470C90AF">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宋体" w:cs="Times New Roman"/>
                      <w:i w:val="0"/>
                      <w:iCs w:val="0"/>
                      <w:caps w:val="0"/>
                      <w:color w:val="auto"/>
                      <w:spacing w:val="15"/>
                      <w:sz w:val="21"/>
                      <w:szCs w:val="21"/>
                      <w:shd w:val="clear" w:fill="FFFFFF"/>
                      <w:lang w:eastAsia="zh-CN"/>
                    </w:rPr>
                  </w:pPr>
                  <w:r>
                    <w:rPr>
                      <w:rFonts w:hint="default" w:ascii="Times New Roman" w:hAnsi="Times New Roman" w:eastAsia="宋体" w:cs="Times New Roman"/>
                      <w:i w:val="0"/>
                      <w:iCs w:val="0"/>
                      <w:caps w:val="0"/>
                      <w:color w:val="auto"/>
                      <w:spacing w:val="15"/>
                      <w:sz w:val="21"/>
                      <w:szCs w:val="21"/>
                      <w:shd w:val="clear" w:fill="FFFFFF"/>
                    </w:rPr>
                    <w:t>有限责</w:t>
                  </w:r>
                </w:p>
                <w:p w14:paraId="4EB03C14">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sz w:val="21"/>
                      <w:szCs w:val="21"/>
                      <w:shd w:val="clear" w:fill="FFFFFF"/>
                    </w:rPr>
                    <w:t>任公司</w:t>
                  </w:r>
                </w:p>
              </w:tc>
              <w:tc>
                <w:tcPr>
                  <w:tcW w:w="5915" w:type="dxa"/>
                  <w:gridSpan w:val="2"/>
                  <w:vAlign w:val="center"/>
                </w:tcPr>
                <w:p w14:paraId="473CA615">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sz w:val="21"/>
                      <w:szCs w:val="21"/>
                      <w:shd w:val="clear" w:fill="FFFFFF"/>
                    </w:rPr>
                    <w:t>□有限责任公司（国有独资）</w:t>
                  </w:r>
                </w:p>
              </w:tc>
            </w:tr>
            <w:tr w14:paraId="7C63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02B97973">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2382" w:type="dxa"/>
                  <w:vMerge w:val="restart"/>
                  <w:vAlign w:val="center"/>
                </w:tcPr>
                <w:p w14:paraId="69DEE426">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sz w:val="21"/>
                      <w:szCs w:val="21"/>
                      <w:shd w:val="clear" w:fill="FFFFFF"/>
                    </w:rPr>
                    <w:t>□有限责任公司（外商投资企业投资）</w:t>
                  </w:r>
                </w:p>
              </w:tc>
              <w:tc>
                <w:tcPr>
                  <w:tcW w:w="3533" w:type="dxa"/>
                </w:tcPr>
                <w:p w14:paraId="09AD59A7">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sz w:val="21"/>
                      <w:szCs w:val="21"/>
                      <w:shd w:val="clear" w:fill="FFFFFF"/>
                    </w:rPr>
                    <w:t>□有限责任公司（外商投资企业合资）</w:t>
                  </w:r>
                </w:p>
              </w:tc>
            </w:tr>
            <w:tr w14:paraId="4D1F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027908F8">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2382" w:type="dxa"/>
                  <w:vMerge w:val="continue"/>
                </w:tcPr>
                <w:p w14:paraId="48C781C0">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3533" w:type="dxa"/>
                  <w:vAlign w:val="center"/>
                </w:tcPr>
                <w:p w14:paraId="4D4CB2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□有限责任公司（外商投资企业与内资合资）</w:t>
                  </w:r>
                </w:p>
              </w:tc>
            </w:tr>
            <w:tr w14:paraId="5188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69C53E5F">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2382" w:type="dxa"/>
                  <w:vMerge w:val="continue"/>
                </w:tcPr>
                <w:p w14:paraId="039F5C8B">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3533" w:type="dxa"/>
                  <w:vAlign w:val="center"/>
                </w:tcPr>
                <w:p w14:paraId="5C574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□有限责任公司（外商投资企业法人独资）</w:t>
                  </w:r>
                </w:p>
              </w:tc>
            </w:tr>
            <w:tr w14:paraId="022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46CEB9F0">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5915" w:type="dxa"/>
                  <w:gridSpan w:val="2"/>
                  <w:vAlign w:val="center"/>
                </w:tcPr>
                <w:p w14:paraId="4B634E3B">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□有限责任公司（自然人投资或控股）</w:t>
                  </w:r>
                </w:p>
              </w:tc>
            </w:tr>
            <w:tr w14:paraId="6553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16C02D10">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5915" w:type="dxa"/>
                  <w:gridSpan w:val="2"/>
                  <w:vAlign w:val="center"/>
                </w:tcPr>
                <w:p w14:paraId="5FE33163">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□有限责任公司（国有控股）</w:t>
                  </w:r>
                </w:p>
              </w:tc>
            </w:tr>
            <w:tr w14:paraId="566C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3BAE86CE">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2382" w:type="dxa"/>
                  <w:vMerge w:val="restart"/>
                  <w:vAlign w:val="center"/>
                </w:tcPr>
                <w:p w14:paraId="4BEF67C8">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sz w:val="21"/>
                      <w:szCs w:val="21"/>
                      <w:shd w:val="clear" w:fill="FFFFFF"/>
                      <w:lang w:eastAsia="zh-CN"/>
                    </w:rPr>
                    <w:t>□</w:t>
                  </w:r>
                  <w:r>
                    <w:rPr>
                      <w:rFonts w:hint="default" w:ascii="Times New Roman" w:hAnsi="Times New Roman" w:eastAsia="宋体" w:cs="Times New Roman"/>
                      <w:i w:val="0"/>
                      <w:iCs w:val="0"/>
                      <w:caps w:val="0"/>
                      <w:color w:val="auto"/>
                      <w:spacing w:val="15"/>
                      <w:sz w:val="21"/>
                      <w:szCs w:val="21"/>
                      <w:shd w:val="clear" w:fill="FFFFFF"/>
                    </w:rPr>
                    <w:t>一人有限责任公司</w:t>
                  </w:r>
                </w:p>
              </w:tc>
              <w:tc>
                <w:tcPr>
                  <w:tcW w:w="3533" w:type="dxa"/>
                  <w:vAlign w:val="center"/>
                </w:tcPr>
                <w:p w14:paraId="69B48C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□有限责任公司（自然人独资）</w:t>
                  </w:r>
                </w:p>
              </w:tc>
            </w:tr>
            <w:tr w14:paraId="7697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0E657CD5">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2382" w:type="dxa"/>
                  <w:vMerge w:val="continue"/>
                </w:tcPr>
                <w:p w14:paraId="33630D3B">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3533" w:type="dxa"/>
                  <w:vAlign w:val="center"/>
                </w:tcPr>
                <w:p w14:paraId="55E3CB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□有限责任公司（自然人投资或控股的法人独资）</w:t>
                  </w:r>
                </w:p>
              </w:tc>
            </w:tr>
            <w:tr w14:paraId="6D36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3C86726F">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2382" w:type="dxa"/>
                  <w:vMerge w:val="continue"/>
                </w:tcPr>
                <w:p w14:paraId="3AA3B666">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3533" w:type="dxa"/>
                  <w:vAlign w:val="center"/>
                </w:tcPr>
                <w:p w14:paraId="310C94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kern w:val="0"/>
                      <w:sz w:val="21"/>
                      <w:szCs w:val="21"/>
                      <w:lang w:val="en-US" w:eastAsia="zh-CN" w:bidi="ar"/>
                    </w:rPr>
                    <w:t>□有限责任公司（非自然人投资或控股的法人独资）</w:t>
                  </w:r>
                </w:p>
              </w:tc>
            </w:tr>
            <w:tr w14:paraId="23F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tcPr>
                <w:p w14:paraId="2C6E051D">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p>
              </w:tc>
              <w:tc>
                <w:tcPr>
                  <w:tcW w:w="5915" w:type="dxa"/>
                  <w:gridSpan w:val="2"/>
                </w:tcPr>
                <w:p w14:paraId="181657DB">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u w:val="single"/>
                      <w:vertAlign w:val="baseline"/>
                    </w:rPr>
                  </w:pPr>
                  <w:r>
                    <w:rPr>
                      <w:rFonts w:hint="default" w:ascii="Times New Roman" w:hAnsi="Times New Roman" w:eastAsia="宋体" w:cs="Times New Roman"/>
                      <w:i w:val="0"/>
                      <w:iCs w:val="0"/>
                      <w:caps w:val="0"/>
                      <w:color w:val="auto"/>
                      <w:spacing w:val="15"/>
                      <w:sz w:val="21"/>
                      <w:szCs w:val="21"/>
                      <w:shd w:val="clear" w:fill="FFFFFF"/>
                      <w:lang w:eastAsia="zh-CN"/>
                    </w:rPr>
                    <w:t>□</w:t>
                  </w:r>
                  <w:r>
                    <w:rPr>
                      <w:rFonts w:hint="default" w:ascii="Times New Roman" w:hAnsi="Times New Roman" w:eastAsia="宋体" w:cs="Times New Roman"/>
                      <w:i w:val="0"/>
                      <w:iCs w:val="0"/>
                      <w:caps w:val="0"/>
                      <w:color w:val="auto"/>
                      <w:spacing w:val="15"/>
                      <w:sz w:val="21"/>
                      <w:szCs w:val="21"/>
                      <w:shd w:val="clear" w:fill="FFFFFF"/>
                    </w:rPr>
                    <w:t>其他有限责任公司</w:t>
                  </w:r>
                </w:p>
              </w:tc>
            </w:tr>
            <w:tr w14:paraId="526C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08" w:type="dxa"/>
                  <w:vMerge w:val="restart"/>
                  <w:vAlign w:val="center"/>
                </w:tcPr>
                <w:p w14:paraId="4C2F3609">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宋体" w:cs="Times New Roman"/>
                      <w:i w:val="0"/>
                      <w:iCs w:val="0"/>
                      <w:caps w:val="0"/>
                      <w:color w:val="auto"/>
                      <w:spacing w:val="15"/>
                      <w:sz w:val="21"/>
                      <w:szCs w:val="21"/>
                      <w:shd w:val="clear" w:fill="FFFFFF"/>
                      <w:lang w:eastAsia="zh-CN"/>
                    </w:rPr>
                  </w:pPr>
                  <w:r>
                    <w:rPr>
                      <w:rFonts w:hint="default" w:ascii="Times New Roman" w:hAnsi="Times New Roman" w:eastAsia="宋体" w:cs="Times New Roman"/>
                      <w:i w:val="0"/>
                      <w:iCs w:val="0"/>
                      <w:caps w:val="0"/>
                      <w:color w:val="auto"/>
                      <w:spacing w:val="15"/>
                      <w:sz w:val="21"/>
                      <w:szCs w:val="21"/>
                      <w:shd w:val="clear" w:fill="FFFFFF"/>
                    </w:rPr>
                    <w:t>□</w:t>
                  </w:r>
                </w:p>
                <w:p w14:paraId="0B5DB491">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宋体" w:cs="Times New Roman"/>
                      <w:i w:val="0"/>
                      <w:iCs w:val="0"/>
                      <w:caps w:val="0"/>
                      <w:color w:val="auto"/>
                      <w:spacing w:val="15"/>
                      <w:sz w:val="21"/>
                      <w:szCs w:val="21"/>
                      <w:shd w:val="clear" w:fill="FFFFFF"/>
                      <w:lang w:eastAsia="zh-CN"/>
                    </w:rPr>
                  </w:pPr>
                  <w:r>
                    <w:rPr>
                      <w:rFonts w:hint="default" w:ascii="Times New Roman" w:hAnsi="Times New Roman" w:eastAsia="宋体" w:cs="Times New Roman"/>
                      <w:i w:val="0"/>
                      <w:iCs w:val="0"/>
                      <w:caps w:val="0"/>
                      <w:color w:val="auto"/>
                      <w:spacing w:val="15"/>
                      <w:sz w:val="21"/>
                      <w:szCs w:val="21"/>
                      <w:shd w:val="clear" w:fill="FFFFFF"/>
                    </w:rPr>
                    <w:t>股份有</w:t>
                  </w:r>
                </w:p>
                <w:p w14:paraId="513BE96D">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sz w:val="21"/>
                      <w:szCs w:val="21"/>
                      <w:shd w:val="clear" w:fill="FFFFFF"/>
                    </w:rPr>
                    <w:t>限公司</w:t>
                  </w:r>
                </w:p>
              </w:tc>
              <w:tc>
                <w:tcPr>
                  <w:tcW w:w="2382" w:type="dxa"/>
                  <w:vMerge w:val="restart"/>
                  <w:vAlign w:val="center"/>
                </w:tcPr>
                <w:p w14:paraId="05D1E7AF">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宋体" w:cs="Times New Roman"/>
                      <w:i w:val="0"/>
                      <w:iCs w:val="0"/>
                      <w:caps w:val="0"/>
                      <w:color w:val="auto"/>
                      <w:spacing w:val="15"/>
                      <w:sz w:val="21"/>
                      <w:szCs w:val="21"/>
                      <w:shd w:val="clear" w:fill="FFFFFF"/>
                      <w:lang w:eastAsia="zh-CN"/>
                    </w:rPr>
                  </w:pPr>
                  <w:r>
                    <w:rPr>
                      <w:rFonts w:hint="default" w:ascii="Times New Roman" w:hAnsi="Times New Roman" w:eastAsia="宋体" w:cs="Times New Roman"/>
                      <w:i w:val="0"/>
                      <w:iCs w:val="0"/>
                      <w:caps w:val="0"/>
                      <w:color w:val="auto"/>
                      <w:spacing w:val="15"/>
                      <w:sz w:val="21"/>
                      <w:szCs w:val="21"/>
                      <w:shd w:val="clear" w:fill="FFFFFF"/>
                    </w:rPr>
                    <w:t>□股份有限公司（上市）</w:t>
                  </w:r>
                </w:p>
              </w:tc>
              <w:tc>
                <w:tcPr>
                  <w:tcW w:w="3533" w:type="dxa"/>
                  <w:vAlign w:val="center"/>
                </w:tcPr>
                <w:p w14:paraId="1DB979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□股份有限公司（上市、外商投资企业投资）</w:t>
                  </w:r>
                </w:p>
              </w:tc>
            </w:tr>
            <w:tr w14:paraId="09A3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08" w:type="dxa"/>
                  <w:vMerge w:val="continue"/>
                </w:tcPr>
                <w:p w14:paraId="0132D816">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color w:val="auto"/>
                    </w:rPr>
                  </w:pPr>
                </w:p>
              </w:tc>
              <w:tc>
                <w:tcPr>
                  <w:tcW w:w="2382" w:type="dxa"/>
                  <w:vMerge w:val="continue"/>
                </w:tcPr>
                <w:p w14:paraId="4131A32C">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color w:val="auto"/>
                    </w:rPr>
                  </w:pPr>
                </w:p>
              </w:tc>
              <w:tc>
                <w:tcPr>
                  <w:tcW w:w="3533" w:type="dxa"/>
                  <w:vAlign w:val="center"/>
                </w:tcPr>
                <w:p w14:paraId="68209F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□股份有限公司（上市、自然人投资或控股）</w:t>
                  </w:r>
                </w:p>
              </w:tc>
            </w:tr>
            <w:tr w14:paraId="2FC9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08" w:type="dxa"/>
                  <w:vMerge w:val="continue"/>
                </w:tcPr>
                <w:p w14:paraId="44C146B0">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2382" w:type="dxa"/>
                  <w:vMerge w:val="continue"/>
                </w:tcPr>
                <w:p w14:paraId="33FA8A3D">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3533" w:type="dxa"/>
                  <w:vAlign w:val="center"/>
                </w:tcPr>
                <w:p w14:paraId="15D05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□股份有限公司（上市、国有控股）</w:t>
                  </w:r>
                </w:p>
              </w:tc>
            </w:tr>
            <w:tr w14:paraId="4EE2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08" w:type="dxa"/>
                  <w:vMerge w:val="continue"/>
                </w:tcPr>
                <w:p w14:paraId="044F4012">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2382" w:type="dxa"/>
                  <w:vMerge w:val="continue"/>
                </w:tcPr>
                <w:p w14:paraId="564C7F63">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3533" w:type="dxa"/>
                  <w:vAlign w:val="center"/>
                </w:tcPr>
                <w:p w14:paraId="50263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□其他股份有限公司（上市）</w:t>
                  </w:r>
                </w:p>
              </w:tc>
            </w:tr>
            <w:tr w14:paraId="532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308" w:type="dxa"/>
                  <w:vMerge w:val="continue"/>
                  <w:vAlign w:val="center"/>
                </w:tcPr>
                <w:p w14:paraId="3D5C37FB">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u w:val="single"/>
                      <w:vertAlign w:val="baseline"/>
                    </w:rPr>
                  </w:pPr>
                </w:p>
              </w:tc>
              <w:tc>
                <w:tcPr>
                  <w:tcW w:w="2382" w:type="dxa"/>
                  <w:vMerge w:val="restart"/>
                  <w:vAlign w:val="center"/>
                </w:tcPr>
                <w:p w14:paraId="0410928D">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宋体" w:cs="Times New Roman"/>
                      <w:i w:val="0"/>
                      <w:iCs w:val="0"/>
                      <w:caps w:val="0"/>
                      <w:color w:val="auto"/>
                      <w:spacing w:val="15"/>
                      <w:sz w:val="21"/>
                      <w:szCs w:val="21"/>
                      <w:shd w:val="clear" w:fill="FFFFFF"/>
                      <w:lang w:eastAsia="zh-CN"/>
                    </w:rPr>
                  </w:pPr>
                  <w:r>
                    <w:rPr>
                      <w:rFonts w:hint="default" w:ascii="Times New Roman" w:hAnsi="Times New Roman" w:eastAsia="宋体" w:cs="Times New Roman"/>
                      <w:i w:val="0"/>
                      <w:iCs w:val="0"/>
                      <w:caps w:val="0"/>
                      <w:color w:val="auto"/>
                      <w:spacing w:val="15"/>
                      <w:sz w:val="21"/>
                      <w:szCs w:val="21"/>
                      <w:shd w:val="clear" w:fill="FFFFFF"/>
                    </w:rPr>
                    <w:t>□股份有限公司（非上市）</w:t>
                  </w:r>
                </w:p>
              </w:tc>
              <w:tc>
                <w:tcPr>
                  <w:tcW w:w="3533" w:type="dxa"/>
                  <w:vAlign w:val="center"/>
                </w:tcPr>
                <w:p w14:paraId="57B2A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□股份有限公司（非上市、外商投资企业投资）</w:t>
                  </w:r>
                </w:p>
              </w:tc>
            </w:tr>
            <w:tr w14:paraId="3E3D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308" w:type="dxa"/>
                  <w:vMerge w:val="continue"/>
                </w:tcPr>
                <w:p w14:paraId="4AE749FF">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color w:val="auto"/>
                    </w:rPr>
                  </w:pPr>
                </w:p>
              </w:tc>
              <w:tc>
                <w:tcPr>
                  <w:tcW w:w="2382" w:type="dxa"/>
                  <w:vMerge w:val="continue"/>
                </w:tcPr>
                <w:p w14:paraId="1B2DBE81">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color w:val="auto"/>
                    </w:rPr>
                  </w:pPr>
                </w:p>
              </w:tc>
              <w:tc>
                <w:tcPr>
                  <w:tcW w:w="3533" w:type="dxa"/>
                  <w:vAlign w:val="center"/>
                </w:tcPr>
                <w:p w14:paraId="2AC301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□股份有限公司（非上市、自然人投资或控股）</w:t>
                  </w:r>
                </w:p>
              </w:tc>
            </w:tr>
            <w:tr w14:paraId="453A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308" w:type="dxa"/>
                  <w:vMerge w:val="continue"/>
                </w:tcPr>
                <w:p w14:paraId="39F22048">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2382" w:type="dxa"/>
                  <w:vMerge w:val="continue"/>
                </w:tcPr>
                <w:p w14:paraId="34F4E9C9">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3533" w:type="dxa"/>
                  <w:vAlign w:val="center"/>
                </w:tcPr>
                <w:p w14:paraId="023F59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□股份有限公司（非上市、国有控股）</w:t>
                  </w:r>
                </w:p>
              </w:tc>
            </w:tr>
            <w:tr w14:paraId="424E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308" w:type="dxa"/>
                  <w:vMerge w:val="continue"/>
                </w:tcPr>
                <w:p w14:paraId="66AC770B">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2382" w:type="dxa"/>
                  <w:vMerge w:val="continue"/>
                </w:tcPr>
                <w:p w14:paraId="0EA18E54">
                  <w:pPr>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Times New Roman" w:hAnsi="Times New Roman" w:eastAsia="宋体" w:cs="Times New Roman"/>
                      <w:i w:val="0"/>
                      <w:iCs w:val="0"/>
                      <w:caps w:val="0"/>
                      <w:color w:val="auto"/>
                      <w:spacing w:val="15"/>
                      <w:sz w:val="21"/>
                      <w:szCs w:val="21"/>
                      <w:shd w:val="clear" w:fill="FFFFFF"/>
                    </w:rPr>
                  </w:pPr>
                </w:p>
              </w:tc>
              <w:tc>
                <w:tcPr>
                  <w:tcW w:w="3533" w:type="dxa"/>
                  <w:vAlign w:val="center"/>
                </w:tcPr>
                <w:p w14:paraId="075FE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sz w:val="21"/>
                      <w:szCs w:val="21"/>
                      <w:shd w:val="clear" w:fill="FFFFFF"/>
                    </w:rPr>
                  </w:pPr>
                  <w:r>
                    <w:rPr>
                      <w:rFonts w:hint="default" w:ascii="Times New Roman" w:hAnsi="Times New Roman" w:eastAsia="宋体" w:cs="Times New Roman"/>
                      <w:i w:val="0"/>
                      <w:iCs w:val="0"/>
                      <w:caps w:val="0"/>
                      <w:color w:val="auto"/>
                      <w:spacing w:val="15"/>
                      <w:kern w:val="0"/>
                      <w:sz w:val="21"/>
                      <w:szCs w:val="21"/>
                      <w:lang w:val="en-US" w:eastAsia="zh-CN" w:bidi="ar"/>
                    </w:rPr>
                    <w:t>□其他股份有限公司（非上市）</w:t>
                  </w:r>
                </w:p>
              </w:tc>
            </w:tr>
          </w:tbl>
          <w:p w14:paraId="5EF874DC">
            <w:pPr>
              <w:outlineLvl w:val="0"/>
              <w:rPr>
                <w:rFonts w:hint="default" w:ascii="Times New Roman" w:hAnsi="Times New Roman" w:cs="Times New Roman"/>
                <w:bCs/>
                <w:color w:val="auto"/>
                <w:sz w:val="24"/>
                <w:u w:val="single"/>
              </w:rPr>
            </w:pPr>
          </w:p>
        </w:tc>
      </w:tr>
      <w:tr w14:paraId="6D09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3F943DC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企业</w:t>
            </w:r>
          </w:p>
          <w:p w14:paraId="5C899C0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办公地址</w:t>
            </w:r>
          </w:p>
        </w:tc>
        <w:tc>
          <w:tcPr>
            <w:tcW w:w="3811" w:type="dxa"/>
            <w:gridSpan w:val="17"/>
            <w:vAlign w:val="top"/>
          </w:tcPr>
          <w:p w14:paraId="5F080F2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rPr>
            </w:pPr>
          </w:p>
        </w:tc>
        <w:tc>
          <w:tcPr>
            <w:tcW w:w="899" w:type="dxa"/>
            <w:gridSpan w:val="2"/>
            <w:vAlign w:val="center"/>
          </w:tcPr>
          <w:p w14:paraId="569F3F0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所属行政辖区</w:t>
            </w:r>
          </w:p>
        </w:tc>
        <w:tc>
          <w:tcPr>
            <w:tcW w:w="2521" w:type="dxa"/>
            <w:gridSpan w:val="7"/>
            <w:vAlign w:val="top"/>
          </w:tcPr>
          <w:p w14:paraId="149A16B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bCs/>
                <w:color w:val="auto"/>
                <w:sz w:val="24"/>
                <w:lang w:val="en-US" w:eastAsia="zh-CN"/>
              </w:rPr>
              <w:t>下拉框选择市州、区县</w:t>
            </w:r>
          </w:p>
        </w:tc>
      </w:tr>
      <w:tr w14:paraId="470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72DEBB3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是否位于</w:t>
            </w:r>
          </w:p>
          <w:p w14:paraId="6E0ED93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高新区内</w:t>
            </w:r>
          </w:p>
        </w:tc>
        <w:tc>
          <w:tcPr>
            <w:tcW w:w="1658" w:type="dxa"/>
            <w:gridSpan w:val="6"/>
            <w:vAlign w:val="center"/>
          </w:tcPr>
          <w:p w14:paraId="4BA8BF6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□是   </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否</w:t>
            </w:r>
          </w:p>
        </w:tc>
        <w:tc>
          <w:tcPr>
            <w:tcW w:w="2153" w:type="dxa"/>
            <w:gridSpan w:val="11"/>
            <w:vAlign w:val="center"/>
          </w:tcPr>
          <w:p w14:paraId="3A1C4720">
            <w:pPr>
              <w:keepNext w:val="0"/>
              <w:keepLines w:val="0"/>
              <w:pageBreakBefore w:val="0"/>
              <w:widowControl w:val="0"/>
              <w:kinsoku/>
              <w:wordWrap/>
              <w:overflowPunct/>
              <w:topLinePunct w:val="0"/>
              <w:autoSpaceDE/>
              <w:autoSpaceDN/>
              <w:bidi w:val="0"/>
              <w:adjustRightInd/>
              <w:snapToGrid/>
              <w:spacing w:line="400" w:lineRule="exact"/>
              <w:ind w:left="-2" w:leftChars="-83" w:right="-235" w:rightChars="-112" w:hanging="172" w:hangingChars="72"/>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高新区名称</w:t>
            </w:r>
          </w:p>
        </w:tc>
        <w:tc>
          <w:tcPr>
            <w:tcW w:w="3420" w:type="dxa"/>
            <w:gridSpan w:val="9"/>
            <w:vAlign w:val="center"/>
          </w:tcPr>
          <w:p w14:paraId="0862BA14">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rPr>
            </w:pPr>
          </w:p>
        </w:tc>
      </w:tr>
      <w:tr w14:paraId="2C7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10EFDB46">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注册时间</w:t>
            </w:r>
          </w:p>
        </w:tc>
        <w:tc>
          <w:tcPr>
            <w:tcW w:w="2028" w:type="dxa"/>
            <w:gridSpan w:val="8"/>
            <w:vAlign w:val="top"/>
          </w:tcPr>
          <w:p w14:paraId="5BFF5F53">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cs="Times New Roman"/>
                <w:bCs/>
                <w:color w:val="auto"/>
                <w:sz w:val="24"/>
              </w:rPr>
            </w:pPr>
          </w:p>
        </w:tc>
        <w:tc>
          <w:tcPr>
            <w:tcW w:w="2682" w:type="dxa"/>
            <w:gridSpan w:val="11"/>
            <w:shd w:val="clear" w:color="auto" w:fill="auto"/>
            <w:vAlign w:val="center"/>
          </w:tcPr>
          <w:p w14:paraId="4533DF1F">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lang w:val="en-US" w:eastAsia="zh-CN"/>
              </w:rPr>
              <w:t>成立时间</w:t>
            </w:r>
          </w:p>
        </w:tc>
        <w:tc>
          <w:tcPr>
            <w:tcW w:w="2521" w:type="dxa"/>
            <w:gridSpan w:val="7"/>
            <w:shd w:val="clear" w:color="auto" w:fill="auto"/>
            <w:vAlign w:val="center"/>
          </w:tcPr>
          <w:p w14:paraId="698A0083">
            <w:pPr>
              <w:jc w:val="right"/>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lang w:val="en-US" w:eastAsia="zh-CN"/>
              </w:rPr>
              <w:t>X年</w:t>
            </w:r>
          </w:p>
        </w:tc>
      </w:tr>
      <w:tr w14:paraId="68B6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shd w:val="clear" w:color="auto" w:fill="auto"/>
            <w:vAlign w:val="center"/>
          </w:tcPr>
          <w:p w14:paraId="35FBC7A9">
            <w:pPr>
              <w:jc w:val="center"/>
              <w:outlineLvl w:val="0"/>
              <w:rPr>
                <w:rFonts w:hint="default" w:ascii="Times New Roman" w:hAnsi="Times New Roman" w:cs="Times New Roman" w:eastAsiaTheme="minorEastAsia"/>
                <w:bCs/>
                <w:color w:val="auto"/>
                <w:kern w:val="2"/>
                <w:sz w:val="24"/>
                <w:szCs w:val="24"/>
                <w:highlight w:val="red"/>
                <w:lang w:val="en-US" w:eastAsia="zh-CN" w:bidi="ar-SA"/>
              </w:rPr>
            </w:pPr>
            <w:r>
              <w:rPr>
                <w:rFonts w:hint="default" w:ascii="Times New Roman" w:hAnsi="Times New Roman" w:cs="Times New Roman"/>
                <w:bCs/>
                <w:color w:val="auto"/>
                <w:sz w:val="24"/>
              </w:rPr>
              <w:t>注册资金</w:t>
            </w:r>
          </w:p>
        </w:tc>
        <w:tc>
          <w:tcPr>
            <w:tcW w:w="2028" w:type="dxa"/>
            <w:gridSpan w:val="8"/>
            <w:shd w:val="clear" w:color="auto" w:fill="auto"/>
            <w:vAlign w:val="center"/>
          </w:tcPr>
          <w:p w14:paraId="3CE09D66">
            <w:pPr>
              <w:jc w:val="right"/>
              <w:outlineLvl w:val="0"/>
              <w:rPr>
                <w:rFonts w:hint="default" w:ascii="Times New Roman" w:hAnsi="Times New Roman" w:cs="Times New Roman" w:eastAsiaTheme="minorEastAsia"/>
                <w:bCs/>
                <w:color w:val="auto"/>
                <w:kern w:val="2"/>
                <w:sz w:val="24"/>
                <w:szCs w:val="24"/>
                <w:highlight w:val="red"/>
                <w:lang w:val="en-US" w:eastAsia="zh-CN" w:bidi="ar-SA"/>
              </w:rPr>
            </w:pPr>
          </w:p>
        </w:tc>
        <w:tc>
          <w:tcPr>
            <w:tcW w:w="2682" w:type="dxa"/>
            <w:gridSpan w:val="11"/>
            <w:vAlign w:val="center"/>
          </w:tcPr>
          <w:p w14:paraId="6BFFAC87">
            <w:pPr>
              <w:jc w:val="center"/>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实缴资金</w:t>
            </w:r>
          </w:p>
        </w:tc>
        <w:tc>
          <w:tcPr>
            <w:tcW w:w="2521" w:type="dxa"/>
            <w:gridSpan w:val="7"/>
            <w:vAlign w:val="center"/>
          </w:tcPr>
          <w:p w14:paraId="6853C9CF">
            <w:pPr>
              <w:jc w:val="right"/>
              <w:outlineLvl w:val="0"/>
              <w:rPr>
                <w:rFonts w:hint="default" w:ascii="Times New Roman" w:hAnsi="Times New Roman" w:cs="Times New Roman"/>
                <w:bCs/>
                <w:color w:val="auto"/>
                <w:sz w:val="24"/>
                <w:highlight w:val="none"/>
                <w:lang w:val="en-US" w:eastAsia="zh-CN"/>
              </w:rPr>
            </w:pPr>
          </w:p>
        </w:tc>
      </w:tr>
      <w:tr w14:paraId="53B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5F298C6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统一社会</w:t>
            </w:r>
          </w:p>
          <w:p w14:paraId="7D1FC9A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信用代码</w:t>
            </w:r>
          </w:p>
        </w:tc>
        <w:tc>
          <w:tcPr>
            <w:tcW w:w="2028" w:type="dxa"/>
            <w:gridSpan w:val="8"/>
            <w:vAlign w:val="top"/>
          </w:tcPr>
          <w:p w14:paraId="0B9073A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rPr>
            </w:pPr>
          </w:p>
        </w:tc>
        <w:tc>
          <w:tcPr>
            <w:tcW w:w="2682" w:type="dxa"/>
            <w:gridSpan w:val="11"/>
            <w:vAlign w:val="center"/>
          </w:tcPr>
          <w:p w14:paraId="5DDD681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企业纳税信用等级</w:t>
            </w:r>
          </w:p>
        </w:tc>
        <w:tc>
          <w:tcPr>
            <w:tcW w:w="2521" w:type="dxa"/>
            <w:gridSpan w:val="7"/>
            <w:vAlign w:val="top"/>
          </w:tcPr>
          <w:p w14:paraId="0566109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highlight w:val="none"/>
              </w:rPr>
            </w:pPr>
          </w:p>
        </w:tc>
      </w:tr>
      <w:tr w14:paraId="46BD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25B1E0FF">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法定代表人</w:t>
            </w:r>
          </w:p>
        </w:tc>
        <w:tc>
          <w:tcPr>
            <w:tcW w:w="2028" w:type="dxa"/>
            <w:gridSpan w:val="8"/>
            <w:vAlign w:val="top"/>
          </w:tcPr>
          <w:p w14:paraId="6640EAFF">
            <w:pPr>
              <w:jc w:val="left"/>
              <w:outlineLvl w:val="0"/>
              <w:rPr>
                <w:rFonts w:hint="default" w:ascii="Times New Roman" w:hAnsi="Times New Roman" w:cs="Times New Roman"/>
                <w:bCs/>
                <w:color w:val="auto"/>
                <w:sz w:val="24"/>
              </w:rPr>
            </w:pPr>
          </w:p>
        </w:tc>
        <w:tc>
          <w:tcPr>
            <w:tcW w:w="1783" w:type="dxa"/>
            <w:gridSpan w:val="9"/>
            <w:vAlign w:val="top"/>
          </w:tcPr>
          <w:p w14:paraId="63260410">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联系电话</w:t>
            </w:r>
          </w:p>
        </w:tc>
        <w:tc>
          <w:tcPr>
            <w:tcW w:w="3420" w:type="dxa"/>
            <w:gridSpan w:val="9"/>
            <w:vAlign w:val="center"/>
          </w:tcPr>
          <w:p w14:paraId="000F75D2">
            <w:pPr>
              <w:jc w:val="left"/>
              <w:outlineLvl w:val="0"/>
              <w:rPr>
                <w:rFonts w:hint="default" w:ascii="Times New Roman" w:hAnsi="Times New Roman" w:cs="Times New Roman"/>
                <w:bCs/>
                <w:color w:val="auto"/>
                <w:sz w:val="24"/>
              </w:rPr>
            </w:pPr>
          </w:p>
        </w:tc>
      </w:tr>
      <w:tr w14:paraId="73C6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661A4A5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联 系 人</w:t>
            </w:r>
          </w:p>
        </w:tc>
        <w:tc>
          <w:tcPr>
            <w:tcW w:w="1103" w:type="dxa"/>
            <w:gridSpan w:val="4"/>
            <w:vAlign w:val="center"/>
          </w:tcPr>
          <w:p w14:paraId="2BC456D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p>
        </w:tc>
        <w:tc>
          <w:tcPr>
            <w:tcW w:w="925" w:type="dxa"/>
            <w:gridSpan w:val="4"/>
            <w:vAlign w:val="center"/>
          </w:tcPr>
          <w:p w14:paraId="5C3394F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联系</w:t>
            </w:r>
          </w:p>
          <w:p w14:paraId="63B7E79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电话</w:t>
            </w:r>
          </w:p>
        </w:tc>
        <w:tc>
          <w:tcPr>
            <w:tcW w:w="1783" w:type="dxa"/>
            <w:gridSpan w:val="9"/>
            <w:vAlign w:val="center"/>
          </w:tcPr>
          <w:p w14:paraId="55D31D04">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default" w:ascii="Times New Roman" w:hAnsi="Times New Roman" w:cs="Times New Roman"/>
                <w:bCs/>
                <w:color w:val="auto"/>
                <w:sz w:val="24"/>
              </w:rPr>
            </w:pPr>
          </w:p>
        </w:tc>
        <w:tc>
          <w:tcPr>
            <w:tcW w:w="899" w:type="dxa"/>
            <w:gridSpan w:val="2"/>
            <w:vAlign w:val="center"/>
          </w:tcPr>
          <w:p w14:paraId="230C8E3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电子</w:t>
            </w:r>
          </w:p>
          <w:p w14:paraId="321F3DA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邮箱</w:t>
            </w:r>
          </w:p>
        </w:tc>
        <w:tc>
          <w:tcPr>
            <w:tcW w:w="2521" w:type="dxa"/>
            <w:gridSpan w:val="7"/>
            <w:vAlign w:val="center"/>
          </w:tcPr>
          <w:p w14:paraId="6C83C71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p>
        </w:tc>
      </w:tr>
      <w:tr w14:paraId="366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29909E7A">
            <w:pPr>
              <w:ind w:left="-2" w:leftChars="-50" w:right="-118" w:rightChars="-56" w:hanging="103" w:hangingChars="43"/>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高新技术企业</w:t>
            </w:r>
          </w:p>
        </w:tc>
        <w:tc>
          <w:tcPr>
            <w:tcW w:w="2028" w:type="dxa"/>
            <w:gridSpan w:val="8"/>
            <w:vAlign w:val="center"/>
          </w:tcPr>
          <w:p w14:paraId="249726CF">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□是   </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否</w:t>
            </w:r>
          </w:p>
        </w:tc>
        <w:tc>
          <w:tcPr>
            <w:tcW w:w="2682" w:type="dxa"/>
            <w:gridSpan w:val="11"/>
            <w:vAlign w:val="center"/>
          </w:tcPr>
          <w:p w14:paraId="274637A2">
            <w:pPr>
              <w:jc w:val="center"/>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证书编号</w:t>
            </w:r>
          </w:p>
        </w:tc>
        <w:tc>
          <w:tcPr>
            <w:tcW w:w="2521" w:type="dxa"/>
            <w:gridSpan w:val="7"/>
            <w:vAlign w:val="center"/>
          </w:tcPr>
          <w:p w14:paraId="100F5D32">
            <w:pPr>
              <w:jc w:val="center"/>
              <w:outlineLvl w:val="0"/>
              <w:rPr>
                <w:rFonts w:hint="default" w:ascii="Times New Roman" w:hAnsi="Times New Roman" w:cs="Times New Roman"/>
                <w:bCs/>
                <w:color w:val="auto"/>
                <w:sz w:val="24"/>
                <w:highlight w:val="red"/>
              </w:rPr>
            </w:pPr>
          </w:p>
        </w:tc>
      </w:tr>
      <w:tr w14:paraId="5D70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429CE934">
            <w:pPr>
              <w:jc w:val="center"/>
              <w:outlineLvl w:val="0"/>
              <w:rPr>
                <w:rFonts w:hint="default" w:ascii="Times New Roman" w:hAnsi="Times New Roman" w:cs="Times New Roman" w:eastAsiaTheme="minorEastAsia"/>
                <w:bCs/>
                <w:color w:val="auto"/>
                <w:kern w:val="2"/>
                <w:sz w:val="24"/>
                <w:szCs w:val="24"/>
                <w:lang w:val="en-US" w:eastAsia="zh-CN" w:bidi="ar-SA"/>
              </w:rPr>
            </w:pPr>
            <w:r>
              <w:rPr>
                <w:rFonts w:hint="default" w:ascii="Times New Roman" w:hAnsi="Times New Roman" w:cs="Times New Roman"/>
                <w:bCs/>
                <w:color w:val="auto"/>
                <w:sz w:val="24"/>
              </w:rPr>
              <w:t>科技型中小企业</w:t>
            </w:r>
          </w:p>
        </w:tc>
        <w:tc>
          <w:tcPr>
            <w:tcW w:w="2028" w:type="dxa"/>
            <w:gridSpan w:val="8"/>
            <w:vAlign w:val="center"/>
          </w:tcPr>
          <w:p w14:paraId="51AD63DA">
            <w:pPr>
              <w:jc w:val="center"/>
              <w:outlineLvl w:val="0"/>
              <w:rPr>
                <w:rFonts w:hint="default" w:ascii="Times New Roman" w:hAnsi="Times New Roman" w:cs="Times New Roman" w:eastAsiaTheme="minorEastAsia"/>
                <w:bCs/>
                <w:color w:val="auto"/>
                <w:kern w:val="2"/>
                <w:sz w:val="24"/>
                <w:szCs w:val="24"/>
                <w:lang w:val="en-US" w:eastAsia="zh-CN" w:bidi="ar-SA"/>
              </w:rPr>
            </w:pPr>
            <w:r>
              <w:rPr>
                <w:rFonts w:hint="default" w:ascii="Times New Roman" w:hAnsi="Times New Roman" w:cs="Times New Roman"/>
                <w:bCs/>
                <w:color w:val="auto"/>
                <w:sz w:val="24"/>
              </w:rPr>
              <w:t xml:space="preserve">□是   </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否</w:t>
            </w:r>
          </w:p>
        </w:tc>
        <w:tc>
          <w:tcPr>
            <w:tcW w:w="2682" w:type="dxa"/>
            <w:gridSpan w:val="11"/>
            <w:vAlign w:val="center"/>
          </w:tcPr>
          <w:p w14:paraId="1D449EFB">
            <w:pPr>
              <w:jc w:val="center"/>
              <w:outlineLvl w:val="0"/>
              <w:rPr>
                <w:rFonts w:hint="default" w:ascii="Times New Roman" w:hAnsi="Times New Roman" w:cs="Times New Roman" w:eastAsiaTheme="minorEastAsia"/>
                <w:bCs/>
                <w:color w:val="auto"/>
                <w:sz w:val="24"/>
                <w:highlight w:val="none"/>
                <w:lang w:val="en-US" w:eastAsia="zh-CN"/>
              </w:rPr>
            </w:pPr>
            <w:r>
              <w:rPr>
                <w:rFonts w:hint="eastAsia" w:ascii="Times New Roman" w:hAnsi="Times New Roman" w:cs="Times New Roman"/>
                <w:bCs/>
                <w:color w:val="auto"/>
                <w:sz w:val="24"/>
                <w:highlight w:val="none"/>
                <w:lang w:val="en-US" w:eastAsia="zh-CN"/>
              </w:rPr>
              <w:t>入库</w:t>
            </w:r>
            <w:r>
              <w:rPr>
                <w:rFonts w:hint="default" w:ascii="Times New Roman" w:hAnsi="Times New Roman" w:cs="Times New Roman"/>
                <w:bCs/>
                <w:color w:val="auto"/>
                <w:sz w:val="24"/>
                <w:highlight w:val="none"/>
                <w:lang w:val="en-US" w:eastAsia="zh-CN"/>
              </w:rPr>
              <w:t>编号</w:t>
            </w:r>
          </w:p>
        </w:tc>
        <w:tc>
          <w:tcPr>
            <w:tcW w:w="2521" w:type="dxa"/>
            <w:gridSpan w:val="7"/>
            <w:vAlign w:val="center"/>
          </w:tcPr>
          <w:p w14:paraId="6C0DE0BE">
            <w:pPr>
              <w:jc w:val="center"/>
              <w:outlineLvl w:val="0"/>
              <w:rPr>
                <w:rFonts w:hint="default" w:ascii="Times New Roman" w:hAnsi="Times New Roman" w:cs="Times New Roman"/>
                <w:bCs/>
                <w:color w:val="auto"/>
                <w:sz w:val="24"/>
                <w:highlight w:val="red"/>
              </w:rPr>
            </w:pPr>
          </w:p>
        </w:tc>
      </w:tr>
      <w:tr w14:paraId="7D15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648E4653">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是否上市</w:t>
            </w:r>
          </w:p>
        </w:tc>
        <w:tc>
          <w:tcPr>
            <w:tcW w:w="2028" w:type="dxa"/>
            <w:gridSpan w:val="8"/>
            <w:vAlign w:val="center"/>
          </w:tcPr>
          <w:p w14:paraId="5013EED9">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□是   </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否</w:t>
            </w:r>
          </w:p>
        </w:tc>
        <w:tc>
          <w:tcPr>
            <w:tcW w:w="1783" w:type="dxa"/>
            <w:gridSpan w:val="9"/>
            <w:vAlign w:val="center"/>
          </w:tcPr>
          <w:p w14:paraId="4D052C7F">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上市时间</w:t>
            </w:r>
          </w:p>
        </w:tc>
        <w:tc>
          <w:tcPr>
            <w:tcW w:w="3420" w:type="dxa"/>
            <w:gridSpan w:val="9"/>
            <w:vAlign w:val="center"/>
          </w:tcPr>
          <w:p w14:paraId="242F48E5">
            <w:pPr>
              <w:jc w:val="right"/>
              <w:outlineLvl w:val="0"/>
              <w:rPr>
                <w:rFonts w:hint="default" w:ascii="Times New Roman" w:hAnsi="Times New Roman" w:cs="Times New Roman"/>
                <w:bCs/>
                <w:color w:val="auto"/>
                <w:sz w:val="24"/>
              </w:rPr>
            </w:pPr>
          </w:p>
        </w:tc>
      </w:tr>
      <w:tr w14:paraId="1C06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006471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股票代码</w:t>
            </w:r>
          </w:p>
        </w:tc>
        <w:tc>
          <w:tcPr>
            <w:tcW w:w="2028" w:type="dxa"/>
            <w:gridSpan w:val="8"/>
            <w:vAlign w:val="center"/>
          </w:tcPr>
          <w:p w14:paraId="64A3C91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p>
        </w:tc>
        <w:tc>
          <w:tcPr>
            <w:tcW w:w="1783" w:type="dxa"/>
            <w:gridSpan w:val="9"/>
            <w:vAlign w:val="center"/>
          </w:tcPr>
          <w:p w14:paraId="40D37D7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上市板块</w:t>
            </w:r>
          </w:p>
        </w:tc>
        <w:tc>
          <w:tcPr>
            <w:tcW w:w="3420" w:type="dxa"/>
            <w:gridSpan w:val="9"/>
            <w:vAlign w:val="center"/>
          </w:tcPr>
          <w:p w14:paraId="049D7A6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新三板</w:t>
            </w:r>
          </w:p>
          <w:p w14:paraId="39B417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color w:val="auto"/>
                <w:highlight w:val="none"/>
                <w:lang w:val="en-US" w:eastAsia="zh-CN"/>
              </w:rPr>
            </w:pP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其他非股权交易市场：_____________</w:t>
            </w:r>
          </w:p>
        </w:tc>
      </w:tr>
      <w:tr w14:paraId="434B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62AD00B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“专精特新”企业</w:t>
            </w:r>
          </w:p>
        </w:tc>
        <w:tc>
          <w:tcPr>
            <w:tcW w:w="2028" w:type="dxa"/>
            <w:gridSpan w:val="8"/>
            <w:vAlign w:val="center"/>
          </w:tcPr>
          <w:p w14:paraId="2B66EBE4">
            <w:pPr>
              <w:keepNext w:val="0"/>
              <w:keepLines w:val="0"/>
              <w:pageBreakBefore w:val="0"/>
              <w:widowControl/>
              <w:suppressLineNumbers w:val="0"/>
              <w:kinsoku/>
              <w:wordWrap w:val="0"/>
              <w:overflowPunct/>
              <w:topLinePunct w:val="0"/>
              <w:autoSpaceDE/>
              <w:autoSpaceDN/>
              <w:bidi w:val="0"/>
              <w:adjustRightInd/>
              <w:snapToGrid/>
              <w:spacing w:line="400" w:lineRule="exact"/>
              <w:ind w:firstLine="240" w:firstLineChars="100"/>
              <w:jc w:val="left"/>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□是   </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否</w:t>
            </w:r>
          </w:p>
        </w:tc>
        <w:tc>
          <w:tcPr>
            <w:tcW w:w="1783" w:type="dxa"/>
            <w:gridSpan w:val="9"/>
            <w:vAlign w:val="center"/>
          </w:tcPr>
          <w:p w14:paraId="23C82C6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bCs/>
                <w:color w:val="auto"/>
                <w:sz w:val="24"/>
              </w:rPr>
            </w:pPr>
            <w:r>
              <w:rPr>
                <w:rFonts w:hint="default" w:ascii="Times New Roman" w:hAnsi="Times New Roman" w:eastAsia="宋体" w:cs="Times New Roman"/>
                <w:i w:val="0"/>
                <w:iCs w:val="0"/>
                <w:caps w:val="0"/>
                <w:color w:val="auto"/>
                <w:spacing w:val="15"/>
                <w:kern w:val="0"/>
                <w:sz w:val="21"/>
                <w:szCs w:val="21"/>
                <w:lang w:val="en-US" w:eastAsia="zh-CN" w:bidi="ar"/>
              </w:rPr>
              <w:t>级别及认定批次/年度</w:t>
            </w:r>
          </w:p>
        </w:tc>
        <w:tc>
          <w:tcPr>
            <w:tcW w:w="3420" w:type="dxa"/>
            <w:gridSpan w:val="9"/>
            <w:vAlign w:val="center"/>
          </w:tcPr>
          <w:p w14:paraId="233C087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auto"/>
                <w:spacing w:val="15"/>
                <w:kern w:val="0"/>
                <w:sz w:val="21"/>
                <w:szCs w:val="21"/>
                <w:lang w:val="en-US" w:eastAsia="zh-CN" w:bidi="ar"/>
              </w:rPr>
            </w:pPr>
            <w:r>
              <w:rPr>
                <w:rFonts w:hint="default" w:ascii="Times New Roman" w:hAnsi="Times New Roman" w:cs="Times New Roman"/>
                <w:i w:val="0"/>
                <w:iCs w:val="0"/>
                <w:caps w:val="0"/>
                <w:color w:val="auto"/>
                <w:spacing w:val="15"/>
                <w:kern w:val="0"/>
                <w:sz w:val="21"/>
                <w:szCs w:val="21"/>
                <w:lang w:val="en-US" w:eastAsia="zh-CN" w:bidi="ar"/>
              </w:rPr>
              <w:t>□</w:t>
            </w:r>
            <w:r>
              <w:rPr>
                <w:rFonts w:hint="default" w:ascii="Times New Roman" w:hAnsi="Times New Roman" w:eastAsia="宋体" w:cs="Times New Roman"/>
                <w:i w:val="0"/>
                <w:iCs w:val="0"/>
                <w:caps w:val="0"/>
                <w:color w:val="auto"/>
                <w:spacing w:val="15"/>
                <w:kern w:val="0"/>
                <w:sz w:val="21"/>
                <w:szCs w:val="21"/>
                <w:lang w:val="en-US" w:eastAsia="zh-CN" w:bidi="ar"/>
              </w:rPr>
              <w:t xml:space="preserve">国家级 </w:t>
            </w:r>
            <w:r>
              <w:rPr>
                <w:rFonts w:hint="eastAsia" w:ascii="Times New Roman" w:hAnsi="Times New Roman" w:eastAsia="宋体" w:cs="Times New Roman"/>
                <w:i w:val="0"/>
                <w:iCs w:val="0"/>
                <w:caps w:val="0"/>
                <w:color w:val="auto"/>
                <w:spacing w:val="15"/>
                <w:kern w:val="0"/>
                <w:sz w:val="21"/>
                <w:szCs w:val="21"/>
                <w:lang w:val="en-US" w:eastAsia="zh-CN" w:bidi="ar"/>
              </w:rPr>
              <w:t xml:space="preserve"> </w:t>
            </w:r>
            <w:r>
              <w:rPr>
                <w:rFonts w:hint="default" w:ascii="Times New Roman" w:hAnsi="Times New Roman" w:eastAsia="宋体" w:cs="Times New Roman"/>
                <w:i w:val="0"/>
                <w:iCs w:val="0"/>
                <w:caps w:val="0"/>
                <w:color w:val="auto"/>
                <w:spacing w:val="15"/>
                <w:kern w:val="0"/>
                <w:sz w:val="21"/>
                <w:szCs w:val="21"/>
                <w:lang w:val="en-US" w:eastAsia="zh-CN" w:bidi="ar"/>
              </w:rPr>
              <w:t>□省级</w:t>
            </w:r>
          </w:p>
          <w:p w14:paraId="0BFAF74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lang w:eastAsia="zh-CN"/>
              </w:rPr>
            </w:pPr>
            <w:r>
              <w:rPr>
                <w:rFonts w:hint="default" w:ascii="Times New Roman" w:hAnsi="Times New Roman" w:eastAsia="宋体" w:cs="Times New Roman"/>
                <w:i w:val="0"/>
                <w:iCs w:val="0"/>
                <w:caps w:val="0"/>
                <w:color w:val="auto"/>
                <w:spacing w:val="15"/>
                <w:kern w:val="0"/>
                <w:sz w:val="21"/>
                <w:szCs w:val="21"/>
                <w:lang w:val="en-US" w:eastAsia="zh-CN" w:bidi="ar"/>
              </w:rPr>
              <w:t>认定批次：</w:t>
            </w:r>
          </w:p>
        </w:tc>
      </w:tr>
      <w:tr w14:paraId="3820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2198" w:type="dxa"/>
            <w:gridSpan w:val="4"/>
            <w:vAlign w:val="center"/>
          </w:tcPr>
          <w:p w14:paraId="6B8E0B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所属领域</w:t>
            </w:r>
          </w:p>
          <w:p w14:paraId="7466498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p>
        </w:tc>
        <w:tc>
          <w:tcPr>
            <w:tcW w:w="7231" w:type="dxa"/>
            <w:gridSpan w:val="26"/>
            <w:vAlign w:val="center"/>
          </w:tcPr>
          <w:p w14:paraId="569A80EA">
            <w:pPr>
              <w:ind w:firstLine="200" w:firstLineChars="100"/>
              <w:rPr>
                <w:rFonts w:hint="eastAsia"/>
                <w:b w:val="0"/>
                <w:bCs w:val="0"/>
                <w:color w:val="auto"/>
                <w:sz w:val="20"/>
                <w:szCs w:val="20"/>
                <w:highlight w:val="none"/>
                <w:lang w:val="en-US" w:eastAsia="zh-CN"/>
              </w:rPr>
            </w:pPr>
            <w:r>
              <w:rPr>
                <w:rFonts w:hint="eastAsia" w:ascii="Times New Roman" w:hAnsi="Times New Roman"/>
                <w:b w:val="0"/>
                <w:bCs w:val="0"/>
                <w:color w:val="auto"/>
                <w:sz w:val="20"/>
                <w:szCs w:val="20"/>
                <w:highlight w:val="none"/>
                <w:lang w:val="en-US" w:eastAsia="zh-CN"/>
              </w:rPr>
              <w:t>15</w:t>
            </w:r>
            <w:r>
              <w:rPr>
                <w:rFonts w:hint="eastAsia"/>
                <w:b w:val="0"/>
                <w:bCs w:val="0"/>
                <w:color w:val="auto"/>
                <w:sz w:val="20"/>
                <w:szCs w:val="20"/>
                <w:highlight w:val="none"/>
                <w:lang w:val="en-US" w:eastAsia="zh-CN"/>
              </w:rPr>
              <w:t>条重点产业链：☐人工智能(含集成电路、机器人、算力、数据)  ☐低空经济(含无人机)  ☐航空航天  ☐新能源(光伏、风电、氢能)  ☐银发经济  ☐绿色建材  ☐医药健康(含核医疗、体育等)  ☐现代物流  ☐农产品精深加工(以茶叶、竹、调味品为重点)  ☐文化旅游  ☐平台经济(以电子商务为重点)  ☐新型显示  ☐高端能源装备  ☐软件和信息服务  ☐新能源汽车及动力电池(含储能)</w:t>
            </w:r>
          </w:p>
          <w:p w14:paraId="7E232E7A">
            <w:pPr>
              <w:ind w:firstLine="200" w:firstLineChars="100"/>
              <w:rPr>
                <w:rFonts w:hint="eastAsia"/>
                <w:b w:val="0"/>
                <w:bCs w:val="0"/>
                <w:color w:val="auto"/>
                <w:sz w:val="20"/>
                <w:szCs w:val="20"/>
                <w:highlight w:val="none"/>
                <w:lang w:val="en-US" w:eastAsia="zh-CN"/>
              </w:rPr>
            </w:pPr>
            <w:r>
              <w:rPr>
                <w:rFonts w:hint="default" w:ascii="Times New Roman" w:hAnsi="Times New Roman"/>
                <w:b w:val="0"/>
                <w:bCs w:val="0"/>
                <w:color w:val="auto"/>
                <w:sz w:val="20"/>
                <w:szCs w:val="20"/>
                <w:highlight w:val="none"/>
                <w:lang w:val="en-US" w:eastAsia="zh-CN"/>
              </w:rPr>
              <w:t>6</w:t>
            </w:r>
            <w:r>
              <w:rPr>
                <w:rFonts w:hint="default"/>
                <w:b w:val="0"/>
                <w:bCs w:val="0"/>
                <w:color w:val="auto"/>
                <w:sz w:val="20"/>
                <w:szCs w:val="20"/>
                <w:highlight w:val="none"/>
                <w:lang w:val="en-US" w:eastAsia="zh-CN"/>
              </w:rPr>
              <w:t>大优势产业</w:t>
            </w:r>
            <w:r>
              <w:rPr>
                <w:rFonts w:hint="eastAsia"/>
                <w:b w:val="0"/>
                <w:bCs w:val="0"/>
                <w:color w:val="auto"/>
                <w:sz w:val="20"/>
                <w:szCs w:val="20"/>
                <w:highlight w:val="none"/>
                <w:lang w:val="en-US" w:eastAsia="zh-CN"/>
              </w:rPr>
              <w:t>：☐电子信息  ☐装备制造  ☐先进材料  ☐能源化工  ☐食品轻纺  ☐医药健康</w:t>
            </w:r>
          </w:p>
          <w:p w14:paraId="05866A5C">
            <w:pPr>
              <w:ind w:firstLine="200" w:firstLineChars="100"/>
              <w:rPr>
                <w:rFonts w:hint="default" w:ascii="Times New Roman" w:hAnsi="Times New Roman" w:cs="Times New Roman"/>
                <w:bCs/>
                <w:color w:val="auto"/>
                <w:sz w:val="24"/>
              </w:rPr>
            </w:pPr>
            <w:r>
              <w:rPr>
                <w:rFonts w:hint="eastAsia"/>
                <w:b w:val="0"/>
                <w:bCs w:val="0"/>
                <w:color w:val="auto"/>
                <w:sz w:val="20"/>
                <w:szCs w:val="20"/>
                <w:highlight w:val="none"/>
                <w:lang w:val="en-US" w:eastAsia="zh-CN"/>
              </w:rPr>
              <w:t>未来产业：☐量子科技  ☐第六代移动通信技术  ☐前沿半导体  ☐类脑智能  ☐深空深地 ☐激光技术应用  ☐元宇宙  ☐生命科学 ☐先进核能(可控核聚变)</w:t>
            </w:r>
          </w:p>
        </w:tc>
      </w:tr>
      <w:tr w14:paraId="4E82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198" w:type="dxa"/>
            <w:gridSpan w:val="4"/>
            <w:vAlign w:val="center"/>
          </w:tcPr>
          <w:p w14:paraId="6D568F36">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企业主要产品或</w:t>
            </w:r>
          </w:p>
          <w:p w14:paraId="3D16580F">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服务</w:t>
            </w:r>
          </w:p>
        </w:tc>
        <w:tc>
          <w:tcPr>
            <w:tcW w:w="7231" w:type="dxa"/>
            <w:gridSpan w:val="26"/>
            <w:vAlign w:val="top"/>
          </w:tcPr>
          <w:p w14:paraId="3850C8A1">
            <w:pPr>
              <w:jc w:val="left"/>
              <w:outlineLvl w:val="0"/>
              <w:rPr>
                <w:rFonts w:hint="default" w:ascii="Times New Roman" w:hAnsi="Times New Roman" w:cs="Times New Roman"/>
                <w:bCs/>
                <w:color w:val="auto"/>
                <w:sz w:val="24"/>
              </w:rPr>
            </w:pPr>
          </w:p>
          <w:p w14:paraId="438EFD8A">
            <w:pPr>
              <w:jc w:val="left"/>
              <w:outlineLvl w:val="0"/>
              <w:rPr>
                <w:rFonts w:hint="default" w:ascii="Times New Roman" w:hAnsi="Times New Roman" w:cs="Times New Roman"/>
                <w:bCs/>
                <w:color w:val="auto"/>
                <w:sz w:val="24"/>
              </w:rPr>
            </w:pPr>
          </w:p>
        </w:tc>
      </w:tr>
      <w:tr w14:paraId="31CD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429" w:type="dxa"/>
            <w:gridSpan w:val="30"/>
            <w:vAlign w:val="center"/>
          </w:tcPr>
          <w:p w14:paraId="3110425C">
            <w:pPr>
              <w:numPr>
                <w:ilvl w:val="0"/>
                <w:numId w:val="1"/>
              </w:numPr>
              <w:jc w:val="left"/>
              <w:outlineLvl w:val="0"/>
              <w:rPr>
                <w:rFonts w:hint="default" w:ascii="Times New Roman" w:hAnsi="Times New Roman" w:eastAsia="黑体" w:cs="Times New Roman"/>
                <w:bCs/>
                <w:color w:val="auto"/>
                <w:sz w:val="24"/>
                <w:lang w:eastAsia="zh-CN"/>
              </w:rPr>
            </w:pPr>
            <w:r>
              <w:rPr>
                <w:rFonts w:hint="default" w:ascii="Times New Roman" w:hAnsi="Times New Roman" w:eastAsia="黑体" w:cs="Times New Roman"/>
                <w:bCs/>
                <w:color w:val="auto"/>
                <w:sz w:val="24"/>
              </w:rPr>
              <w:t>成长性指标</w:t>
            </w:r>
          </w:p>
        </w:tc>
      </w:tr>
      <w:tr w14:paraId="298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center"/>
          </w:tcPr>
          <w:p w14:paraId="3D6D4301">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近三年</w:t>
            </w:r>
          </w:p>
          <w:p w14:paraId="6FE2542F">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资产负债情况</w:t>
            </w:r>
          </w:p>
        </w:tc>
        <w:tc>
          <w:tcPr>
            <w:tcW w:w="1348" w:type="dxa"/>
            <w:gridSpan w:val="6"/>
            <w:vAlign w:val="center"/>
          </w:tcPr>
          <w:p w14:paraId="661A9957">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年</w:t>
            </w:r>
          </w:p>
        </w:tc>
        <w:tc>
          <w:tcPr>
            <w:tcW w:w="1171" w:type="dxa"/>
            <w:gridSpan w:val="8"/>
            <w:vAlign w:val="center"/>
          </w:tcPr>
          <w:p w14:paraId="18CF556C">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年</w:t>
            </w:r>
          </w:p>
        </w:tc>
        <w:tc>
          <w:tcPr>
            <w:tcW w:w="1590" w:type="dxa"/>
            <w:gridSpan w:val="6"/>
            <w:vAlign w:val="center"/>
          </w:tcPr>
          <w:p w14:paraId="003ED688">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年</w:t>
            </w:r>
          </w:p>
        </w:tc>
        <w:tc>
          <w:tcPr>
            <w:tcW w:w="959" w:type="dxa"/>
            <w:gridSpan w:val="4"/>
            <w:vAlign w:val="center"/>
          </w:tcPr>
          <w:p w14:paraId="24E24615">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合计</w:t>
            </w:r>
          </w:p>
        </w:tc>
        <w:tc>
          <w:tcPr>
            <w:tcW w:w="2461" w:type="dxa"/>
            <w:gridSpan w:val="5"/>
            <w:vAlign w:val="center"/>
          </w:tcPr>
          <w:p w14:paraId="5B42D994">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近三年平均</w:t>
            </w:r>
          </w:p>
          <w:p w14:paraId="358E5035">
            <w:pPr>
              <w:jc w:val="center"/>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资产负债率</w:t>
            </w:r>
          </w:p>
        </w:tc>
      </w:tr>
      <w:tr w14:paraId="1908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00" w:type="dxa"/>
            <w:vAlign w:val="center"/>
          </w:tcPr>
          <w:p w14:paraId="71D366DF">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资产总额</w:t>
            </w:r>
          </w:p>
        </w:tc>
        <w:tc>
          <w:tcPr>
            <w:tcW w:w="1348" w:type="dxa"/>
            <w:gridSpan w:val="6"/>
            <w:vAlign w:val="center"/>
          </w:tcPr>
          <w:p w14:paraId="117A0015">
            <w:pPr>
              <w:numPr>
                <w:ilvl w:val="0"/>
                <w:numId w:val="0"/>
              </w:numPr>
              <w:ind w:leftChars="0"/>
              <w:jc w:val="left"/>
              <w:outlineLvl w:val="0"/>
              <w:rPr>
                <w:rFonts w:hint="default" w:ascii="Times New Roman" w:hAnsi="Times New Roman" w:cs="Times New Roman"/>
                <w:bCs/>
                <w:color w:val="auto"/>
                <w:sz w:val="24"/>
                <w:highlight w:val="none"/>
              </w:rPr>
            </w:pPr>
          </w:p>
        </w:tc>
        <w:tc>
          <w:tcPr>
            <w:tcW w:w="1171" w:type="dxa"/>
            <w:gridSpan w:val="8"/>
            <w:vAlign w:val="center"/>
          </w:tcPr>
          <w:p w14:paraId="67375604">
            <w:pPr>
              <w:jc w:val="left"/>
              <w:outlineLvl w:val="0"/>
              <w:rPr>
                <w:rFonts w:hint="default" w:ascii="Times New Roman" w:hAnsi="Times New Roman" w:cs="Times New Roman"/>
                <w:bCs/>
                <w:color w:val="auto"/>
                <w:sz w:val="24"/>
                <w:highlight w:val="none"/>
              </w:rPr>
            </w:pPr>
          </w:p>
        </w:tc>
        <w:tc>
          <w:tcPr>
            <w:tcW w:w="1590" w:type="dxa"/>
            <w:gridSpan w:val="6"/>
            <w:vAlign w:val="center"/>
          </w:tcPr>
          <w:p w14:paraId="0875A916">
            <w:pPr>
              <w:jc w:val="left"/>
              <w:outlineLvl w:val="0"/>
              <w:rPr>
                <w:rFonts w:hint="default" w:ascii="Times New Roman" w:hAnsi="Times New Roman" w:eastAsia="黑体" w:cs="Times New Roman"/>
                <w:bCs/>
                <w:color w:val="auto"/>
                <w:sz w:val="24"/>
                <w:szCs w:val="24"/>
                <w:highlight w:val="none"/>
              </w:rPr>
            </w:pPr>
          </w:p>
        </w:tc>
        <w:tc>
          <w:tcPr>
            <w:tcW w:w="959" w:type="dxa"/>
            <w:gridSpan w:val="4"/>
            <w:vAlign w:val="center"/>
          </w:tcPr>
          <w:p w14:paraId="3C805C1D">
            <w:pPr>
              <w:jc w:val="left"/>
              <w:outlineLvl w:val="0"/>
              <w:rPr>
                <w:rFonts w:hint="default" w:ascii="Times New Roman" w:hAnsi="Times New Roman" w:cs="Times New Roman"/>
                <w:bCs/>
                <w:color w:val="auto"/>
                <w:sz w:val="24"/>
                <w:highlight w:val="none"/>
              </w:rPr>
            </w:pPr>
          </w:p>
        </w:tc>
        <w:tc>
          <w:tcPr>
            <w:tcW w:w="2461" w:type="dxa"/>
            <w:gridSpan w:val="5"/>
            <w:vMerge w:val="restart"/>
            <w:vAlign w:val="center"/>
          </w:tcPr>
          <w:p w14:paraId="12AC7E36">
            <w:pPr>
              <w:jc w:val="lef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平均资产负债率 = 平均负债总额 / 平均资产总额</w:t>
            </w:r>
          </w:p>
        </w:tc>
      </w:tr>
      <w:tr w14:paraId="091F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center"/>
          </w:tcPr>
          <w:p w14:paraId="776FD932">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负债总额</w:t>
            </w:r>
          </w:p>
        </w:tc>
        <w:tc>
          <w:tcPr>
            <w:tcW w:w="1348" w:type="dxa"/>
            <w:gridSpan w:val="6"/>
            <w:vAlign w:val="center"/>
          </w:tcPr>
          <w:p w14:paraId="5016FCB5">
            <w:pPr>
              <w:numPr>
                <w:ilvl w:val="0"/>
                <w:numId w:val="0"/>
              </w:numPr>
              <w:ind w:leftChars="0"/>
              <w:jc w:val="left"/>
              <w:outlineLvl w:val="0"/>
              <w:rPr>
                <w:rFonts w:hint="default" w:ascii="Times New Roman" w:hAnsi="Times New Roman" w:cs="Times New Roman"/>
                <w:bCs/>
                <w:color w:val="auto"/>
                <w:sz w:val="24"/>
                <w:highlight w:val="none"/>
              </w:rPr>
            </w:pPr>
          </w:p>
        </w:tc>
        <w:tc>
          <w:tcPr>
            <w:tcW w:w="1171" w:type="dxa"/>
            <w:gridSpan w:val="8"/>
            <w:vAlign w:val="center"/>
          </w:tcPr>
          <w:p w14:paraId="03B1EAB9">
            <w:pPr>
              <w:jc w:val="left"/>
              <w:outlineLvl w:val="0"/>
              <w:rPr>
                <w:rFonts w:hint="default" w:ascii="Times New Roman" w:hAnsi="Times New Roman" w:cs="Times New Roman"/>
                <w:bCs/>
                <w:color w:val="auto"/>
                <w:sz w:val="24"/>
                <w:highlight w:val="none"/>
              </w:rPr>
            </w:pPr>
          </w:p>
        </w:tc>
        <w:tc>
          <w:tcPr>
            <w:tcW w:w="1590" w:type="dxa"/>
            <w:gridSpan w:val="6"/>
            <w:vAlign w:val="center"/>
          </w:tcPr>
          <w:p w14:paraId="554AFE92">
            <w:pPr>
              <w:jc w:val="left"/>
              <w:outlineLvl w:val="0"/>
              <w:rPr>
                <w:rFonts w:hint="default" w:ascii="Times New Roman" w:hAnsi="Times New Roman" w:eastAsia="黑体" w:cs="Times New Roman"/>
                <w:bCs/>
                <w:color w:val="auto"/>
                <w:sz w:val="24"/>
                <w:szCs w:val="24"/>
                <w:highlight w:val="none"/>
              </w:rPr>
            </w:pPr>
          </w:p>
        </w:tc>
        <w:tc>
          <w:tcPr>
            <w:tcW w:w="959" w:type="dxa"/>
            <w:gridSpan w:val="4"/>
            <w:vAlign w:val="center"/>
          </w:tcPr>
          <w:p w14:paraId="698770B6">
            <w:pPr>
              <w:jc w:val="left"/>
              <w:outlineLvl w:val="0"/>
              <w:rPr>
                <w:rFonts w:hint="default" w:ascii="Times New Roman" w:hAnsi="Times New Roman" w:cs="Times New Roman"/>
                <w:bCs/>
                <w:color w:val="auto"/>
                <w:sz w:val="24"/>
                <w:highlight w:val="none"/>
              </w:rPr>
            </w:pPr>
          </w:p>
        </w:tc>
        <w:tc>
          <w:tcPr>
            <w:tcW w:w="2461" w:type="dxa"/>
            <w:gridSpan w:val="5"/>
            <w:vMerge w:val="continue"/>
            <w:vAlign w:val="center"/>
          </w:tcPr>
          <w:p w14:paraId="0B908AAC">
            <w:pPr>
              <w:jc w:val="left"/>
              <w:outlineLvl w:val="0"/>
              <w:rPr>
                <w:rFonts w:hint="default" w:ascii="Times New Roman" w:hAnsi="Times New Roman" w:cs="Times New Roman"/>
                <w:bCs/>
                <w:color w:val="auto"/>
                <w:sz w:val="24"/>
                <w:highlight w:val="none"/>
              </w:rPr>
            </w:pPr>
          </w:p>
        </w:tc>
      </w:tr>
      <w:tr w14:paraId="684F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center"/>
          </w:tcPr>
          <w:p w14:paraId="33037E74">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rPr>
              <w:t>近三年经营状况</w:t>
            </w:r>
          </w:p>
        </w:tc>
        <w:tc>
          <w:tcPr>
            <w:tcW w:w="1348" w:type="dxa"/>
            <w:gridSpan w:val="6"/>
            <w:vAlign w:val="center"/>
          </w:tcPr>
          <w:p w14:paraId="06E3DE43">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年</w:t>
            </w:r>
          </w:p>
        </w:tc>
        <w:tc>
          <w:tcPr>
            <w:tcW w:w="1171" w:type="dxa"/>
            <w:gridSpan w:val="8"/>
            <w:vAlign w:val="center"/>
          </w:tcPr>
          <w:p w14:paraId="2B75A059">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年</w:t>
            </w:r>
          </w:p>
        </w:tc>
        <w:tc>
          <w:tcPr>
            <w:tcW w:w="1590" w:type="dxa"/>
            <w:gridSpan w:val="6"/>
            <w:vAlign w:val="center"/>
          </w:tcPr>
          <w:p w14:paraId="320CCAB5">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年</w:t>
            </w:r>
          </w:p>
        </w:tc>
        <w:tc>
          <w:tcPr>
            <w:tcW w:w="959" w:type="dxa"/>
            <w:gridSpan w:val="4"/>
            <w:vAlign w:val="center"/>
          </w:tcPr>
          <w:p w14:paraId="66CCC22C">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rPr>
              <w:t>合计</w:t>
            </w:r>
          </w:p>
        </w:tc>
        <w:tc>
          <w:tcPr>
            <w:tcW w:w="2461" w:type="dxa"/>
            <w:gridSpan w:val="5"/>
            <w:vAlign w:val="center"/>
          </w:tcPr>
          <w:p w14:paraId="3CAB29AE">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rPr>
              <w:t>复合增长率</w:t>
            </w:r>
          </w:p>
        </w:tc>
      </w:tr>
      <w:tr w14:paraId="397A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center"/>
          </w:tcPr>
          <w:p w14:paraId="5F8F92DB">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营业</w:t>
            </w:r>
            <w:r>
              <w:rPr>
                <w:rFonts w:hint="default" w:ascii="Times New Roman" w:hAnsi="Times New Roman" w:cs="Times New Roman"/>
                <w:bCs/>
                <w:color w:val="auto"/>
                <w:sz w:val="24"/>
                <w:highlight w:val="none"/>
              </w:rPr>
              <w:t>收入（万元）</w:t>
            </w:r>
          </w:p>
        </w:tc>
        <w:tc>
          <w:tcPr>
            <w:tcW w:w="1348" w:type="dxa"/>
            <w:gridSpan w:val="6"/>
            <w:vAlign w:val="center"/>
          </w:tcPr>
          <w:p w14:paraId="25521B17">
            <w:pPr>
              <w:numPr>
                <w:ilvl w:val="0"/>
                <w:numId w:val="0"/>
              </w:numPr>
              <w:ind w:leftChars="0"/>
              <w:jc w:val="left"/>
              <w:outlineLvl w:val="0"/>
              <w:rPr>
                <w:rFonts w:hint="default" w:ascii="Times New Roman" w:hAnsi="Times New Roman" w:cs="Times New Roman"/>
                <w:bCs/>
                <w:color w:val="auto"/>
                <w:sz w:val="24"/>
                <w:highlight w:val="none"/>
              </w:rPr>
            </w:pPr>
          </w:p>
        </w:tc>
        <w:tc>
          <w:tcPr>
            <w:tcW w:w="1171" w:type="dxa"/>
            <w:gridSpan w:val="8"/>
            <w:vAlign w:val="center"/>
          </w:tcPr>
          <w:p w14:paraId="43AFBC28">
            <w:pPr>
              <w:jc w:val="left"/>
              <w:outlineLvl w:val="0"/>
              <w:rPr>
                <w:rFonts w:hint="default" w:ascii="Times New Roman" w:hAnsi="Times New Roman" w:cs="Times New Roman"/>
                <w:bCs/>
                <w:color w:val="auto"/>
                <w:sz w:val="24"/>
                <w:highlight w:val="none"/>
              </w:rPr>
            </w:pPr>
          </w:p>
        </w:tc>
        <w:tc>
          <w:tcPr>
            <w:tcW w:w="1590" w:type="dxa"/>
            <w:gridSpan w:val="6"/>
            <w:vAlign w:val="center"/>
          </w:tcPr>
          <w:p w14:paraId="5AA1C6D4">
            <w:pPr>
              <w:jc w:val="left"/>
              <w:outlineLvl w:val="0"/>
              <w:rPr>
                <w:rFonts w:hint="default" w:ascii="Times New Roman" w:hAnsi="Times New Roman" w:cs="Times New Roman"/>
                <w:bCs/>
                <w:color w:val="auto"/>
                <w:sz w:val="24"/>
                <w:highlight w:val="none"/>
              </w:rPr>
            </w:pPr>
          </w:p>
        </w:tc>
        <w:tc>
          <w:tcPr>
            <w:tcW w:w="959" w:type="dxa"/>
            <w:gridSpan w:val="4"/>
            <w:vAlign w:val="center"/>
          </w:tcPr>
          <w:p w14:paraId="0C95850D">
            <w:pPr>
              <w:jc w:val="left"/>
              <w:outlineLvl w:val="0"/>
              <w:rPr>
                <w:rFonts w:hint="default" w:ascii="Times New Roman" w:hAnsi="Times New Roman" w:cs="Times New Roman"/>
                <w:bCs/>
                <w:color w:val="auto"/>
                <w:sz w:val="24"/>
                <w:highlight w:val="none"/>
              </w:rPr>
            </w:pPr>
          </w:p>
        </w:tc>
        <w:tc>
          <w:tcPr>
            <w:tcW w:w="2461" w:type="dxa"/>
            <w:gridSpan w:val="5"/>
            <w:vAlign w:val="center"/>
          </w:tcPr>
          <w:p w14:paraId="4A1E477F">
            <w:pPr>
              <w:jc w:val="left"/>
              <w:outlineLvl w:val="0"/>
              <w:rPr>
                <w:rFonts w:hint="default" w:ascii="Times New Roman" w:hAnsi="Times New Roman" w:cs="Times New Roman"/>
                <w:bCs/>
                <w:color w:val="auto"/>
                <w:sz w:val="24"/>
                <w:highlight w:val="none"/>
              </w:rPr>
            </w:pPr>
          </w:p>
        </w:tc>
      </w:tr>
      <w:tr w14:paraId="4CB1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center"/>
          </w:tcPr>
          <w:p w14:paraId="73AC2FCC">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营业</w:t>
            </w:r>
            <w:r>
              <w:rPr>
                <w:rFonts w:hint="default" w:ascii="Times New Roman" w:hAnsi="Times New Roman" w:cs="Times New Roman"/>
                <w:bCs/>
                <w:color w:val="auto"/>
                <w:sz w:val="24"/>
                <w:highlight w:val="none"/>
              </w:rPr>
              <w:t>利润（万元）</w:t>
            </w:r>
          </w:p>
        </w:tc>
        <w:tc>
          <w:tcPr>
            <w:tcW w:w="1348" w:type="dxa"/>
            <w:gridSpan w:val="6"/>
            <w:vAlign w:val="center"/>
          </w:tcPr>
          <w:p w14:paraId="7F570DFC">
            <w:pPr>
              <w:jc w:val="left"/>
              <w:outlineLvl w:val="0"/>
              <w:rPr>
                <w:rFonts w:hint="default" w:ascii="Times New Roman" w:hAnsi="Times New Roman" w:cs="Times New Roman"/>
                <w:bCs/>
                <w:color w:val="auto"/>
                <w:sz w:val="24"/>
                <w:highlight w:val="none"/>
              </w:rPr>
            </w:pPr>
          </w:p>
        </w:tc>
        <w:tc>
          <w:tcPr>
            <w:tcW w:w="1171" w:type="dxa"/>
            <w:gridSpan w:val="8"/>
            <w:vAlign w:val="center"/>
          </w:tcPr>
          <w:p w14:paraId="3F11F8CC">
            <w:pPr>
              <w:jc w:val="center"/>
              <w:outlineLvl w:val="0"/>
              <w:rPr>
                <w:rFonts w:hint="default" w:ascii="Times New Roman" w:hAnsi="Times New Roman" w:cs="Times New Roman"/>
                <w:bCs/>
                <w:color w:val="auto"/>
                <w:sz w:val="24"/>
                <w:highlight w:val="none"/>
              </w:rPr>
            </w:pPr>
          </w:p>
        </w:tc>
        <w:tc>
          <w:tcPr>
            <w:tcW w:w="1590" w:type="dxa"/>
            <w:gridSpan w:val="6"/>
            <w:vAlign w:val="center"/>
          </w:tcPr>
          <w:p w14:paraId="05064388">
            <w:pPr>
              <w:ind w:firstLine="373" w:firstLineChars="0"/>
              <w:jc w:val="left"/>
              <w:outlineLvl w:val="0"/>
              <w:rPr>
                <w:rFonts w:hint="default" w:ascii="Times New Roman" w:hAnsi="Times New Roman" w:cs="Times New Roman"/>
                <w:bCs/>
                <w:color w:val="auto"/>
                <w:sz w:val="24"/>
                <w:highlight w:val="none"/>
              </w:rPr>
            </w:pPr>
          </w:p>
        </w:tc>
        <w:tc>
          <w:tcPr>
            <w:tcW w:w="959" w:type="dxa"/>
            <w:gridSpan w:val="4"/>
            <w:vAlign w:val="center"/>
          </w:tcPr>
          <w:p w14:paraId="2910027F">
            <w:pPr>
              <w:jc w:val="left"/>
              <w:outlineLvl w:val="0"/>
              <w:rPr>
                <w:rFonts w:hint="default" w:ascii="Times New Roman" w:hAnsi="Times New Roman" w:cs="Times New Roman"/>
                <w:bCs/>
                <w:color w:val="auto"/>
                <w:sz w:val="24"/>
                <w:highlight w:val="none"/>
              </w:rPr>
            </w:pPr>
          </w:p>
        </w:tc>
        <w:tc>
          <w:tcPr>
            <w:tcW w:w="2461" w:type="dxa"/>
            <w:gridSpan w:val="5"/>
            <w:vAlign w:val="center"/>
          </w:tcPr>
          <w:p w14:paraId="16F19185">
            <w:pPr>
              <w:jc w:val="left"/>
              <w:outlineLvl w:val="0"/>
              <w:rPr>
                <w:rFonts w:hint="default" w:ascii="Times New Roman" w:hAnsi="Times New Roman" w:cs="Times New Roman"/>
                <w:bCs/>
                <w:color w:val="auto"/>
                <w:sz w:val="24"/>
                <w:highlight w:val="none"/>
              </w:rPr>
            </w:pPr>
          </w:p>
        </w:tc>
      </w:tr>
      <w:tr w14:paraId="6697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9" w:type="dxa"/>
            <w:gridSpan w:val="30"/>
            <w:vAlign w:val="center"/>
          </w:tcPr>
          <w:p w14:paraId="1B5F6E91">
            <w:pPr>
              <w:jc w:val="left"/>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三、创新性指标</w:t>
            </w:r>
          </w:p>
        </w:tc>
      </w:tr>
      <w:tr w14:paraId="39AA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29" w:type="dxa"/>
            <w:gridSpan w:val="30"/>
            <w:vAlign w:val="center"/>
          </w:tcPr>
          <w:p w14:paraId="572AA22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
                <w:bCs w:val="0"/>
                <w:color w:val="auto"/>
                <w:sz w:val="24"/>
              </w:rPr>
              <w:t>近三年研发投入（万元）</w:t>
            </w:r>
          </w:p>
        </w:tc>
      </w:tr>
      <w:tr w14:paraId="3AB1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5381CF0E">
            <w:pPr>
              <w:keepNext w:val="0"/>
              <w:keepLines w:val="0"/>
              <w:pageBreakBefore w:val="0"/>
              <w:widowControl w:val="0"/>
              <w:kinsoku/>
              <w:wordWrap/>
              <w:overflowPunct/>
              <w:topLinePunct w:val="0"/>
              <w:autoSpaceDE/>
              <w:autoSpaceDN/>
              <w:bidi w:val="0"/>
              <w:adjustRightInd/>
              <w:snapToGrid/>
              <w:spacing w:line="400" w:lineRule="exact"/>
              <w:ind w:left="-2" w:leftChars="-50" w:right="-118" w:rightChars="-56" w:hanging="103" w:hangingChars="43"/>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）年研发投入</w:t>
            </w:r>
          </w:p>
        </w:tc>
        <w:tc>
          <w:tcPr>
            <w:tcW w:w="2146" w:type="dxa"/>
            <w:gridSpan w:val="10"/>
            <w:vAlign w:val="center"/>
          </w:tcPr>
          <w:p w14:paraId="22314552">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万元</w:t>
            </w:r>
          </w:p>
        </w:tc>
        <w:tc>
          <w:tcPr>
            <w:tcW w:w="2775" w:type="dxa"/>
            <w:gridSpan w:val="13"/>
            <w:vAlign w:val="center"/>
          </w:tcPr>
          <w:p w14:paraId="2867733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）年研发投入强度</w:t>
            </w:r>
          </w:p>
        </w:tc>
        <w:tc>
          <w:tcPr>
            <w:tcW w:w="2310" w:type="dxa"/>
            <w:gridSpan w:val="3"/>
            <w:vAlign w:val="center"/>
          </w:tcPr>
          <w:p w14:paraId="0026DEFF">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eastAsia="黑体" w:cs="Times New Roman"/>
                <w:bCs/>
                <w:color w:val="auto"/>
                <w:sz w:val="24"/>
                <w:szCs w:val="24"/>
                <w:highlight w:val="none"/>
              </w:rPr>
            </w:pPr>
            <w:r>
              <w:rPr>
                <w:rFonts w:hint="default" w:ascii="Times New Roman" w:hAnsi="Times New Roman" w:cs="Times New Roman"/>
                <w:bCs/>
                <w:color w:val="auto"/>
                <w:sz w:val="24"/>
                <w:highlight w:val="none"/>
                <w:lang w:val="en-US" w:eastAsia="zh-CN"/>
              </w:rPr>
              <w:t>%</w:t>
            </w:r>
          </w:p>
        </w:tc>
      </w:tr>
      <w:tr w14:paraId="36D5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4DB14DE4">
            <w:pPr>
              <w:keepNext w:val="0"/>
              <w:keepLines w:val="0"/>
              <w:pageBreakBefore w:val="0"/>
              <w:widowControl w:val="0"/>
              <w:kinsoku/>
              <w:wordWrap/>
              <w:overflowPunct/>
              <w:topLinePunct w:val="0"/>
              <w:autoSpaceDE/>
              <w:autoSpaceDN/>
              <w:bidi w:val="0"/>
              <w:adjustRightInd/>
              <w:snapToGrid/>
              <w:spacing w:line="400" w:lineRule="exact"/>
              <w:ind w:left="-2" w:leftChars="-50" w:right="-118" w:rightChars="-56" w:hanging="103" w:hangingChars="43"/>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）年研发投入</w:t>
            </w:r>
          </w:p>
        </w:tc>
        <w:tc>
          <w:tcPr>
            <w:tcW w:w="2146" w:type="dxa"/>
            <w:gridSpan w:val="10"/>
            <w:vAlign w:val="center"/>
          </w:tcPr>
          <w:p w14:paraId="5184DE60">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万元</w:t>
            </w:r>
          </w:p>
        </w:tc>
        <w:tc>
          <w:tcPr>
            <w:tcW w:w="2775" w:type="dxa"/>
            <w:gridSpan w:val="13"/>
            <w:vAlign w:val="center"/>
          </w:tcPr>
          <w:p w14:paraId="7C249FE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w:t>
            </w:r>
            <w:r>
              <w:rPr>
                <w:rFonts w:hint="default" w:ascii="Times New Roman" w:hAnsi="Times New Roman" w:cs="Times New Roman"/>
                <w:bCs/>
                <w:color w:val="auto"/>
                <w:sz w:val="24"/>
                <w:highlight w:val="none"/>
                <w:lang w:val="en-US" w:eastAsia="zh-CN"/>
              </w:rPr>
              <w:t>2</w:t>
            </w:r>
            <w:r>
              <w:rPr>
                <w:rFonts w:hint="eastAsia"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）年研发投入强度</w:t>
            </w:r>
          </w:p>
        </w:tc>
        <w:tc>
          <w:tcPr>
            <w:tcW w:w="2310" w:type="dxa"/>
            <w:gridSpan w:val="3"/>
            <w:vAlign w:val="center"/>
          </w:tcPr>
          <w:p w14:paraId="5F314483">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eastAsia="黑体" w:cs="Times New Roman"/>
                <w:bCs/>
                <w:color w:val="auto"/>
                <w:sz w:val="24"/>
                <w:szCs w:val="24"/>
                <w:highlight w:val="none"/>
              </w:rPr>
            </w:pPr>
            <w:r>
              <w:rPr>
                <w:rFonts w:hint="default" w:ascii="Times New Roman" w:hAnsi="Times New Roman" w:cs="Times New Roman"/>
                <w:bCs/>
                <w:color w:val="auto"/>
                <w:sz w:val="24"/>
                <w:highlight w:val="none"/>
                <w:lang w:val="en-US" w:eastAsia="zh-CN"/>
              </w:rPr>
              <w:t>%</w:t>
            </w:r>
          </w:p>
        </w:tc>
      </w:tr>
      <w:tr w14:paraId="1DB3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381434D5">
            <w:pPr>
              <w:keepNext w:val="0"/>
              <w:keepLines w:val="0"/>
              <w:pageBreakBefore w:val="0"/>
              <w:widowControl w:val="0"/>
              <w:kinsoku/>
              <w:wordWrap/>
              <w:overflowPunct/>
              <w:topLinePunct w:val="0"/>
              <w:autoSpaceDE/>
              <w:autoSpaceDN/>
              <w:bidi w:val="0"/>
              <w:adjustRightInd/>
              <w:snapToGrid/>
              <w:spacing w:line="400" w:lineRule="exact"/>
              <w:ind w:left="-2" w:leftChars="-50" w:right="-118" w:rightChars="-56" w:hanging="103" w:hangingChars="43"/>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）年研发投入</w:t>
            </w:r>
          </w:p>
        </w:tc>
        <w:tc>
          <w:tcPr>
            <w:tcW w:w="2146" w:type="dxa"/>
            <w:gridSpan w:val="10"/>
            <w:vAlign w:val="center"/>
          </w:tcPr>
          <w:p w14:paraId="104E07DA">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万元</w:t>
            </w:r>
          </w:p>
        </w:tc>
        <w:tc>
          <w:tcPr>
            <w:tcW w:w="2775" w:type="dxa"/>
            <w:gridSpan w:val="13"/>
            <w:vAlign w:val="center"/>
          </w:tcPr>
          <w:p w14:paraId="0613FB3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（202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）年研发投入强度</w:t>
            </w:r>
          </w:p>
        </w:tc>
        <w:tc>
          <w:tcPr>
            <w:tcW w:w="2310" w:type="dxa"/>
            <w:gridSpan w:val="3"/>
            <w:vAlign w:val="center"/>
          </w:tcPr>
          <w:p w14:paraId="66A9B6F4">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eastAsia="黑体" w:cs="Times New Roman"/>
                <w:bCs/>
                <w:color w:val="auto"/>
                <w:sz w:val="24"/>
                <w:szCs w:val="24"/>
                <w:highlight w:val="none"/>
              </w:rPr>
            </w:pPr>
            <w:r>
              <w:rPr>
                <w:rFonts w:hint="default" w:ascii="Times New Roman" w:hAnsi="Times New Roman" w:cs="Times New Roman"/>
                <w:bCs/>
                <w:color w:val="auto"/>
                <w:sz w:val="24"/>
                <w:highlight w:val="none"/>
                <w:lang w:val="en-US" w:eastAsia="zh-CN"/>
              </w:rPr>
              <w:t>%</w:t>
            </w:r>
          </w:p>
        </w:tc>
      </w:tr>
      <w:tr w14:paraId="1C8D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35EEB590">
            <w:pPr>
              <w:keepNext w:val="0"/>
              <w:keepLines w:val="0"/>
              <w:pageBreakBefore w:val="0"/>
              <w:widowControl w:val="0"/>
              <w:kinsoku/>
              <w:wordWrap/>
              <w:overflowPunct/>
              <w:topLinePunct w:val="0"/>
              <w:autoSpaceDE/>
              <w:autoSpaceDN/>
              <w:bidi w:val="0"/>
              <w:adjustRightInd/>
              <w:snapToGrid/>
              <w:spacing w:line="400" w:lineRule="exact"/>
              <w:ind w:left="-2" w:leftChars="-50" w:right="-118" w:rightChars="-56" w:hanging="103" w:hangingChars="43"/>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近三年</w:t>
            </w:r>
          </w:p>
          <w:p w14:paraId="61D831A9">
            <w:pPr>
              <w:keepNext w:val="0"/>
              <w:keepLines w:val="0"/>
              <w:pageBreakBefore w:val="0"/>
              <w:widowControl w:val="0"/>
              <w:kinsoku/>
              <w:wordWrap/>
              <w:overflowPunct/>
              <w:topLinePunct w:val="0"/>
              <w:autoSpaceDE/>
              <w:autoSpaceDN/>
              <w:bidi w:val="0"/>
              <w:adjustRightInd/>
              <w:snapToGrid/>
              <w:spacing w:line="400" w:lineRule="exact"/>
              <w:ind w:left="-2" w:leftChars="-50" w:right="-118" w:rightChars="-56" w:hanging="103" w:hangingChars="43"/>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研发投入总和</w:t>
            </w:r>
          </w:p>
        </w:tc>
        <w:tc>
          <w:tcPr>
            <w:tcW w:w="2146" w:type="dxa"/>
            <w:gridSpan w:val="10"/>
            <w:vAlign w:val="center"/>
          </w:tcPr>
          <w:p w14:paraId="50AC0D7B">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万元</w:t>
            </w:r>
          </w:p>
        </w:tc>
        <w:tc>
          <w:tcPr>
            <w:tcW w:w="2775" w:type="dxa"/>
            <w:gridSpan w:val="13"/>
            <w:vAlign w:val="center"/>
          </w:tcPr>
          <w:p w14:paraId="173221F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平均研发投入强度</w:t>
            </w:r>
          </w:p>
        </w:tc>
        <w:tc>
          <w:tcPr>
            <w:tcW w:w="2310" w:type="dxa"/>
            <w:gridSpan w:val="3"/>
            <w:vAlign w:val="center"/>
          </w:tcPr>
          <w:p w14:paraId="0E844761">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w:t>
            </w:r>
          </w:p>
        </w:tc>
      </w:tr>
      <w:tr w14:paraId="734221ED">
        <w:tblPrEx>
          <w:tblCellMar>
            <w:top w:w="0" w:type="dxa"/>
            <w:left w:w="108" w:type="dxa"/>
            <w:bottom w:w="0" w:type="dxa"/>
            <w:right w:w="108" w:type="dxa"/>
          </w:tblCellMar>
        </w:tblPrEx>
        <w:trPr>
          <w:trHeight w:val="1078" w:hRule="atLeast"/>
        </w:trPr>
        <w:tc>
          <w:tcPr>
            <w:tcW w:w="9429" w:type="dxa"/>
            <w:gridSpan w:val="30"/>
            <w:vAlign w:val="center"/>
          </w:tcPr>
          <w:p w14:paraId="4043AC9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黑体" w:cs="Times New Roman"/>
                <w:bCs/>
                <w:color w:val="auto"/>
                <w:sz w:val="24"/>
                <w:lang w:val="en-US" w:eastAsia="zh-CN"/>
              </w:rPr>
            </w:pPr>
            <w:r>
              <w:rPr>
                <w:rFonts w:hint="default" w:ascii="Times New Roman" w:hAnsi="Times New Roman" w:cs="Times New Roman" w:eastAsiaTheme="majorEastAsia"/>
                <w:b/>
                <w:bCs w:val="0"/>
                <w:color w:val="auto"/>
                <w:sz w:val="24"/>
                <w:szCs w:val="24"/>
              </w:rPr>
              <w:t>近三年</w:t>
            </w:r>
            <w:r>
              <w:rPr>
                <w:rFonts w:hint="default" w:ascii="Times New Roman" w:hAnsi="Times New Roman" w:cs="Times New Roman" w:eastAsiaTheme="majorEastAsia"/>
                <w:b/>
                <w:bCs w:val="0"/>
                <w:color w:val="auto"/>
                <w:sz w:val="24"/>
                <w:szCs w:val="24"/>
                <w:lang w:eastAsia="zh-CN"/>
              </w:rPr>
              <w:t>自主创新原始</w:t>
            </w:r>
            <w:r>
              <w:rPr>
                <w:rFonts w:hint="default" w:ascii="Times New Roman" w:hAnsi="Times New Roman" w:cs="Times New Roman" w:eastAsiaTheme="majorEastAsia"/>
                <w:b/>
                <w:bCs w:val="0"/>
                <w:color w:val="auto"/>
                <w:sz w:val="24"/>
                <w:szCs w:val="24"/>
              </w:rPr>
              <w:t>获得知识产权</w:t>
            </w:r>
          </w:p>
        </w:tc>
      </w:tr>
      <w:tr w14:paraId="40D3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Merge w:val="restart"/>
            <w:vAlign w:val="center"/>
          </w:tcPr>
          <w:p w14:paraId="7C9B041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Ⅰ类知识产权</w:t>
            </w:r>
          </w:p>
        </w:tc>
        <w:tc>
          <w:tcPr>
            <w:tcW w:w="1823" w:type="dxa"/>
            <w:gridSpan w:val="7"/>
            <w:vAlign w:val="center"/>
          </w:tcPr>
          <w:p w14:paraId="0D6BC96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发明专利</w:t>
            </w:r>
          </w:p>
        </w:tc>
        <w:tc>
          <w:tcPr>
            <w:tcW w:w="1305" w:type="dxa"/>
            <w:gridSpan w:val="8"/>
            <w:vAlign w:val="center"/>
          </w:tcPr>
          <w:p w14:paraId="5EAFEBE3">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c>
          <w:tcPr>
            <w:tcW w:w="1441" w:type="dxa"/>
            <w:gridSpan w:val="3"/>
            <w:vAlign w:val="center"/>
          </w:tcPr>
          <w:p w14:paraId="0EEBB4D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植物新品种</w:t>
            </w:r>
          </w:p>
        </w:tc>
        <w:tc>
          <w:tcPr>
            <w:tcW w:w="2662" w:type="dxa"/>
            <w:gridSpan w:val="8"/>
            <w:vAlign w:val="center"/>
          </w:tcPr>
          <w:p w14:paraId="090E7038">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r>
      <w:tr w14:paraId="630A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Merge w:val="continue"/>
            <w:vAlign w:val="center"/>
          </w:tcPr>
          <w:p w14:paraId="3756D28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rPr>
            </w:pPr>
          </w:p>
        </w:tc>
        <w:tc>
          <w:tcPr>
            <w:tcW w:w="1823" w:type="dxa"/>
            <w:gridSpan w:val="7"/>
            <w:vAlign w:val="center"/>
          </w:tcPr>
          <w:p w14:paraId="36B905B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国家级农作物品种</w:t>
            </w:r>
          </w:p>
        </w:tc>
        <w:tc>
          <w:tcPr>
            <w:tcW w:w="1305" w:type="dxa"/>
            <w:gridSpan w:val="8"/>
            <w:vAlign w:val="center"/>
          </w:tcPr>
          <w:p w14:paraId="256D9236">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c>
          <w:tcPr>
            <w:tcW w:w="1441" w:type="dxa"/>
            <w:gridSpan w:val="3"/>
            <w:vAlign w:val="center"/>
          </w:tcPr>
          <w:p w14:paraId="6525843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国家新药</w:t>
            </w:r>
          </w:p>
        </w:tc>
        <w:tc>
          <w:tcPr>
            <w:tcW w:w="2662" w:type="dxa"/>
            <w:gridSpan w:val="8"/>
            <w:vAlign w:val="center"/>
          </w:tcPr>
          <w:p w14:paraId="4D251E35">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r>
      <w:tr w14:paraId="5AA2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Merge w:val="continue"/>
            <w:vAlign w:val="center"/>
          </w:tcPr>
          <w:p w14:paraId="2B98F01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cs="Times New Roman"/>
                <w:bCs/>
                <w:color w:val="auto"/>
                <w:sz w:val="24"/>
              </w:rPr>
            </w:pPr>
          </w:p>
        </w:tc>
        <w:tc>
          <w:tcPr>
            <w:tcW w:w="1823" w:type="dxa"/>
            <w:gridSpan w:val="7"/>
            <w:vAlign w:val="center"/>
          </w:tcPr>
          <w:p w14:paraId="7445F47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国家一级中药保护品种</w:t>
            </w:r>
          </w:p>
        </w:tc>
        <w:tc>
          <w:tcPr>
            <w:tcW w:w="1305" w:type="dxa"/>
            <w:gridSpan w:val="8"/>
            <w:vAlign w:val="center"/>
          </w:tcPr>
          <w:p w14:paraId="42DFC00B">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c>
          <w:tcPr>
            <w:tcW w:w="1441" w:type="dxa"/>
            <w:gridSpan w:val="3"/>
            <w:vAlign w:val="center"/>
          </w:tcPr>
          <w:p w14:paraId="7553E984">
            <w:pPr>
              <w:keepNext w:val="0"/>
              <w:keepLines w:val="0"/>
              <w:pageBreakBefore w:val="0"/>
              <w:widowControl w:val="0"/>
              <w:kinsoku/>
              <w:wordWrap/>
              <w:overflowPunct/>
              <w:topLinePunct w:val="0"/>
              <w:autoSpaceDE/>
              <w:autoSpaceDN/>
              <w:bidi w:val="0"/>
              <w:adjustRightInd/>
              <w:snapToGrid/>
              <w:spacing w:line="400" w:lineRule="exact"/>
              <w:ind w:left="4" w:leftChars="-51" w:right="-107" w:rightChars="-51" w:hanging="111" w:hangingChars="48"/>
              <w:jc w:val="center"/>
              <w:textAlignment w:val="auto"/>
              <w:outlineLvl w:val="0"/>
              <w:rPr>
                <w:rFonts w:hint="default" w:ascii="Times New Roman" w:hAnsi="Times New Roman" w:cs="Times New Roman"/>
                <w:bCs/>
                <w:color w:val="auto"/>
                <w:spacing w:val="-4"/>
                <w:sz w:val="24"/>
              </w:rPr>
            </w:pPr>
            <w:r>
              <w:rPr>
                <w:rFonts w:hint="default" w:ascii="Times New Roman" w:hAnsi="Times New Roman" w:cs="Times New Roman"/>
                <w:bCs/>
                <w:color w:val="auto"/>
                <w:spacing w:val="-4"/>
                <w:sz w:val="24"/>
              </w:rPr>
              <w:t>集成电路布图设计专有权</w:t>
            </w:r>
          </w:p>
        </w:tc>
        <w:tc>
          <w:tcPr>
            <w:tcW w:w="2662" w:type="dxa"/>
            <w:gridSpan w:val="8"/>
            <w:vAlign w:val="center"/>
          </w:tcPr>
          <w:p w14:paraId="7B3F11D8">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r>
      <w:tr w14:paraId="4EEC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462615A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Ⅱ类知识产权</w:t>
            </w:r>
          </w:p>
        </w:tc>
        <w:tc>
          <w:tcPr>
            <w:tcW w:w="1823" w:type="dxa"/>
            <w:gridSpan w:val="7"/>
            <w:vAlign w:val="center"/>
          </w:tcPr>
          <w:p w14:paraId="13B1CF8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实用新型</w:t>
            </w:r>
          </w:p>
        </w:tc>
        <w:tc>
          <w:tcPr>
            <w:tcW w:w="1305" w:type="dxa"/>
            <w:gridSpan w:val="8"/>
            <w:vAlign w:val="center"/>
          </w:tcPr>
          <w:p w14:paraId="05F7BF9D">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c>
          <w:tcPr>
            <w:tcW w:w="1441" w:type="dxa"/>
            <w:gridSpan w:val="3"/>
            <w:vAlign w:val="center"/>
          </w:tcPr>
          <w:p w14:paraId="420DF74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软件著作权</w:t>
            </w:r>
          </w:p>
        </w:tc>
        <w:tc>
          <w:tcPr>
            <w:tcW w:w="2662" w:type="dxa"/>
            <w:gridSpan w:val="8"/>
            <w:vAlign w:val="center"/>
          </w:tcPr>
          <w:p w14:paraId="7EEB9DBC">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r>
      <w:tr w14:paraId="14B4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9" w:type="dxa"/>
            <w:gridSpan w:val="30"/>
            <w:vAlign w:val="center"/>
          </w:tcPr>
          <w:p w14:paraId="7C44013C">
            <w:pPr>
              <w:jc w:val="center"/>
              <w:outlineLvl w:val="0"/>
              <w:rPr>
                <w:rFonts w:hint="default" w:ascii="Times New Roman" w:hAnsi="Times New Roman" w:cs="Times New Roman"/>
                <w:bCs/>
                <w:color w:val="auto"/>
                <w:sz w:val="24"/>
              </w:rPr>
            </w:pPr>
            <w:r>
              <w:rPr>
                <w:rFonts w:hint="default" w:ascii="Times New Roman" w:hAnsi="Times New Roman" w:cs="Times New Roman"/>
                <w:b/>
                <w:bCs w:val="0"/>
                <w:color w:val="auto"/>
                <w:sz w:val="24"/>
              </w:rPr>
              <w:t>近三年标准制定</w:t>
            </w:r>
          </w:p>
        </w:tc>
      </w:tr>
      <w:tr w14:paraId="682D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9" w:type="dxa"/>
            <w:gridSpan w:val="2"/>
            <w:vAlign w:val="center"/>
          </w:tcPr>
          <w:p w14:paraId="5802F6E5">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国际标准</w:t>
            </w:r>
          </w:p>
        </w:tc>
        <w:tc>
          <w:tcPr>
            <w:tcW w:w="914" w:type="dxa"/>
            <w:gridSpan w:val="4"/>
            <w:vAlign w:val="center"/>
          </w:tcPr>
          <w:p w14:paraId="5599B6BD">
            <w:pPr>
              <w:jc w:val="right"/>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c>
          <w:tcPr>
            <w:tcW w:w="1665" w:type="dxa"/>
            <w:gridSpan w:val="10"/>
            <w:vAlign w:val="center"/>
          </w:tcPr>
          <w:p w14:paraId="41465CF1">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国家标准</w:t>
            </w:r>
          </w:p>
        </w:tc>
        <w:tc>
          <w:tcPr>
            <w:tcW w:w="1501" w:type="dxa"/>
            <w:gridSpan w:val="5"/>
            <w:vAlign w:val="center"/>
          </w:tcPr>
          <w:p w14:paraId="526F011C">
            <w:pPr>
              <w:jc w:val="right"/>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c>
          <w:tcPr>
            <w:tcW w:w="914" w:type="dxa"/>
            <w:gridSpan w:val="3"/>
            <w:vAlign w:val="center"/>
          </w:tcPr>
          <w:p w14:paraId="159AD93A">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行业标准</w:t>
            </w:r>
          </w:p>
        </w:tc>
        <w:tc>
          <w:tcPr>
            <w:tcW w:w="2506" w:type="dxa"/>
            <w:gridSpan w:val="6"/>
            <w:vAlign w:val="center"/>
          </w:tcPr>
          <w:p w14:paraId="1D024D65">
            <w:pPr>
              <w:jc w:val="right"/>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w:t>
            </w:r>
          </w:p>
        </w:tc>
      </w:tr>
      <w:tr w14:paraId="4F3E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429" w:type="dxa"/>
            <w:gridSpan w:val="30"/>
            <w:vAlign w:val="center"/>
          </w:tcPr>
          <w:p w14:paraId="326DFD2A">
            <w:pPr>
              <w:jc w:val="center"/>
              <w:outlineLvl w:val="0"/>
              <w:rPr>
                <w:rFonts w:hint="default" w:ascii="Times New Roman" w:hAnsi="Times New Roman" w:cs="Times New Roman"/>
                <w:bCs/>
                <w:color w:val="auto"/>
                <w:sz w:val="24"/>
              </w:rPr>
            </w:pPr>
            <w:r>
              <w:rPr>
                <w:rFonts w:hint="default" w:ascii="Times New Roman" w:hAnsi="Times New Roman" w:cs="Times New Roman"/>
                <w:b/>
                <w:bCs w:val="0"/>
                <w:color w:val="auto"/>
                <w:sz w:val="24"/>
              </w:rPr>
              <w:t>创新平台设立</w:t>
            </w:r>
          </w:p>
        </w:tc>
      </w:tr>
      <w:tr w14:paraId="4595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Align w:val="center"/>
          </w:tcPr>
          <w:p w14:paraId="591417D0">
            <w:pPr>
              <w:jc w:val="center"/>
              <w:outlineLvl w:val="0"/>
              <w:rPr>
                <w:rFonts w:hint="default" w:ascii="Times New Roman" w:hAnsi="Times New Roman" w:cs="Times New Roman"/>
                <w:bCs/>
                <w:color w:val="auto"/>
                <w:sz w:val="24"/>
                <w:u w:val="single"/>
              </w:rPr>
            </w:pPr>
            <w:r>
              <w:rPr>
                <w:rFonts w:hint="default" w:ascii="Times New Roman" w:hAnsi="Times New Roman" w:cs="Times New Roman"/>
                <w:bCs/>
                <w:color w:val="auto"/>
                <w:sz w:val="24"/>
              </w:rPr>
              <w:t>级  别</w:t>
            </w:r>
          </w:p>
        </w:tc>
        <w:tc>
          <w:tcPr>
            <w:tcW w:w="3286" w:type="dxa"/>
            <w:gridSpan w:val="16"/>
            <w:vAlign w:val="center"/>
          </w:tcPr>
          <w:p w14:paraId="67475F47">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平  台  名  称</w:t>
            </w:r>
          </w:p>
        </w:tc>
        <w:tc>
          <w:tcPr>
            <w:tcW w:w="1725" w:type="dxa"/>
            <w:gridSpan w:val="8"/>
            <w:vAlign w:val="center"/>
          </w:tcPr>
          <w:p w14:paraId="131389A2">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批复单位</w:t>
            </w:r>
          </w:p>
        </w:tc>
        <w:tc>
          <w:tcPr>
            <w:tcW w:w="2220" w:type="dxa"/>
            <w:gridSpan w:val="2"/>
            <w:vAlign w:val="center"/>
          </w:tcPr>
          <w:p w14:paraId="351527A3">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批复时间</w:t>
            </w:r>
          </w:p>
        </w:tc>
      </w:tr>
      <w:tr w14:paraId="7D5E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98" w:type="dxa"/>
            <w:gridSpan w:val="4"/>
            <w:vMerge w:val="restart"/>
            <w:vAlign w:val="center"/>
          </w:tcPr>
          <w:p w14:paraId="6948B54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国家级</w:t>
            </w:r>
          </w:p>
        </w:tc>
        <w:tc>
          <w:tcPr>
            <w:tcW w:w="3286" w:type="dxa"/>
            <w:gridSpan w:val="16"/>
            <w:vAlign w:val="center"/>
          </w:tcPr>
          <w:p w14:paraId="4468D775">
            <w:pPr>
              <w:outlineLvl w:val="0"/>
              <w:rPr>
                <w:rFonts w:hint="default" w:ascii="Times New Roman" w:hAnsi="Times New Roman" w:cs="Times New Roman"/>
                <w:bCs/>
                <w:color w:val="auto"/>
                <w:sz w:val="24"/>
              </w:rPr>
            </w:pPr>
          </w:p>
        </w:tc>
        <w:tc>
          <w:tcPr>
            <w:tcW w:w="1725" w:type="dxa"/>
            <w:gridSpan w:val="8"/>
            <w:vAlign w:val="center"/>
          </w:tcPr>
          <w:p w14:paraId="0356E185">
            <w:pPr>
              <w:jc w:val="right"/>
              <w:outlineLvl w:val="0"/>
              <w:rPr>
                <w:rFonts w:hint="default" w:ascii="Times New Roman" w:hAnsi="Times New Roman" w:cs="Times New Roman"/>
                <w:bCs/>
                <w:color w:val="auto"/>
                <w:sz w:val="24"/>
              </w:rPr>
            </w:pPr>
          </w:p>
        </w:tc>
        <w:tc>
          <w:tcPr>
            <w:tcW w:w="2220" w:type="dxa"/>
            <w:gridSpan w:val="2"/>
            <w:vAlign w:val="center"/>
          </w:tcPr>
          <w:p w14:paraId="733866D5">
            <w:pPr>
              <w:jc w:val="right"/>
              <w:outlineLvl w:val="0"/>
              <w:rPr>
                <w:rFonts w:hint="default" w:ascii="Times New Roman" w:hAnsi="Times New Roman" w:cs="Times New Roman"/>
                <w:bCs/>
                <w:color w:val="auto"/>
                <w:sz w:val="24"/>
              </w:rPr>
            </w:pPr>
          </w:p>
        </w:tc>
      </w:tr>
      <w:tr w14:paraId="025A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98" w:type="dxa"/>
            <w:gridSpan w:val="4"/>
            <w:vMerge w:val="continue"/>
            <w:vAlign w:val="center"/>
          </w:tcPr>
          <w:p w14:paraId="09684FD2">
            <w:pPr>
              <w:jc w:val="center"/>
              <w:outlineLvl w:val="0"/>
              <w:rPr>
                <w:rFonts w:hint="default" w:ascii="Times New Roman" w:hAnsi="Times New Roman" w:cs="Times New Roman"/>
                <w:bCs/>
                <w:color w:val="auto"/>
                <w:sz w:val="24"/>
              </w:rPr>
            </w:pPr>
          </w:p>
        </w:tc>
        <w:tc>
          <w:tcPr>
            <w:tcW w:w="3286" w:type="dxa"/>
            <w:gridSpan w:val="16"/>
            <w:vAlign w:val="center"/>
          </w:tcPr>
          <w:p w14:paraId="50CC0E5F">
            <w:pPr>
              <w:outlineLvl w:val="0"/>
              <w:rPr>
                <w:rFonts w:hint="default" w:ascii="Times New Roman" w:hAnsi="Times New Roman" w:cs="Times New Roman"/>
                <w:bCs/>
                <w:color w:val="auto"/>
                <w:sz w:val="24"/>
              </w:rPr>
            </w:pPr>
          </w:p>
        </w:tc>
        <w:tc>
          <w:tcPr>
            <w:tcW w:w="1725" w:type="dxa"/>
            <w:gridSpan w:val="8"/>
            <w:vAlign w:val="center"/>
          </w:tcPr>
          <w:p w14:paraId="525CDA09">
            <w:pPr>
              <w:jc w:val="right"/>
              <w:outlineLvl w:val="0"/>
              <w:rPr>
                <w:rFonts w:hint="default" w:ascii="Times New Roman" w:hAnsi="Times New Roman" w:cs="Times New Roman"/>
                <w:bCs/>
                <w:color w:val="auto"/>
                <w:sz w:val="24"/>
              </w:rPr>
            </w:pPr>
          </w:p>
        </w:tc>
        <w:tc>
          <w:tcPr>
            <w:tcW w:w="2220" w:type="dxa"/>
            <w:gridSpan w:val="2"/>
            <w:vAlign w:val="center"/>
          </w:tcPr>
          <w:p w14:paraId="6B7531D3">
            <w:pPr>
              <w:jc w:val="right"/>
              <w:outlineLvl w:val="0"/>
              <w:rPr>
                <w:rFonts w:hint="default" w:ascii="Times New Roman" w:hAnsi="Times New Roman" w:cs="Times New Roman"/>
                <w:bCs/>
                <w:color w:val="auto"/>
                <w:sz w:val="24"/>
              </w:rPr>
            </w:pPr>
          </w:p>
        </w:tc>
      </w:tr>
      <w:tr w14:paraId="28B305BE">
        <w:tblPrEx>
          <w:tblCellMar>
            <w:top w:w="0" w:type="dxa"/>
            <w:left w:w="108" w:type="dxa"/>
            <w:bottom w:w="0" w:type="dxa"/>
            <w:right w:w="108" w:type="dxa"/>
          </w:tblCellMar>
        </w:tblPrEx>
        <w:trPr>
          <w:trHeight w:val="159" w:hRule="atLeast"/>
        </w:trPr>
        <w:tc>
          <w:tcPr>
            <w:tcW w:w="2198" w:type="dxa"/>
            <w:gridSpan w:val="4"/>
            <w:vMerge w:val="restart"/>
            <w:vAlign w:val="center"/>
          </w:tcPr>
          <w:p w14:paraId="25A62454">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省  级</w:t>
            </w:r>
          </w:p>
        </w:tc>
        <w:tc>
          <w:tcPr>
            <w:tcW w:w="3286" w:type="dxa"/>
            <w:gridSpan w:val="16"/>
            <w:vAlign w:val="center"/>
          </w:tcPr>
          <w:p w14:paraId="4930D084">
            <w:pPr>
              <w:jc w:val="center"/>
              <w:outlineLvl w:val="0"/>
              <w:rPr>
                <w:rFonts w:hint="default" w:ascii="Times New Roman" w:hAnsi="Times New Roman" w:cs="Times New Roman"/>
                <w:bCs/>
                <w:color w:val="auto"/>
                <w:sz w:val="24"/>
              </w:rPr>
            </w:pPr>
          </w:p>
        </w:tc>
        <w:tc>
          <w:tcPr>
            <w:tcW w:w="1725" w:type="dxa"/>
            <w:gridSpan w:val="8"/>
            <w:vAlign w:val="center"/>
          </w:tcPr>
          <w:p w14:paraId="06194BF8">
            <w:pPr>
              <w:jc w:val="center"/>
              <w:outlineLvl w:val="0"/>
              <w:rPr>
                <w:rFonts w:hint="default" w:ascii="Times New Roman" w:hAnsi="Times New Roman" w:cs="Times New Roman"/>
                <w:bCs/>
                <w:color w:val="auto"/>
                <w:sz w:val="24"/>
              </w:rPr>
            </w:pPr>
          </w:p>
        </w:tc>
        <w:tc>
          <w:tcPr>
            <w:tcW w:w="2220" w:type="dxa"/>
            <w:gridSpan w:val="2"/>
            <w:vAlign w:val="center"/>
          </w:tcPr>
          <w:p w14:paraId="1E2ACA6F">
            <w:pPr>
              <w:jc w:val="center"/>
              <w:outlineLvl w:val="0"/>
              <w:rPr>
                <w:rFonts w:hint="default" w:ascii="Times New Roman" w:hAnsi="Times New Roman" w:cs="Times New Roman"/>
                <w:bCs/>
                <w:color w:val="auto"/>
                <w:sz w:val="24"/>
              </w:rPr>
            </w:pPr>
          </w:p>
        </w:tc>
      </w:tr>
      <w:tr w14:paraId="6479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98" w:type="dxa"/>
            <w:gridSpan w:val="4"/>
            <w:vMerge w:val="continue"/>
            <w:vAlign w:val="center"/>
          </w:tcPr>
          <w:p w14:paraId="0A245210">
            <w:pPr>
              <w:jc w:val="center"/>
              <w:outlineLvl w:val="0"/>
              <w:rPr>
                <w:rFonts w:hint="default" w:ascii="Times New Roman" w:hAnsi="Times New Roman" w:cs="Times New Roman"/>
                <w:bCs/>
                <w:color w:val="auto"/>
                <w:sz w:val="24"/>
              </w:rPr>
            </w:pPr>
          </w:p>
        </w:tc>
        <w:tc>
          <w:tcPr>
            <w:tcW w:w="3286" w:type="dxa"/>
            <w:gridSpan w:val="16"/>
            <w:vAlign w:val="center"/>
          </w:tcPr>
          <w:p w14:paraId="0992785A">
            <w:pPr>
              <w:jc w:val="center"/>
              <w:outlineLvl w:val="0"/>
              <w:rPr>
                <w:rFonts w:hint="default" w:ascii="Times New Roman" w:hAnsi="Times New Roman" w:cs="Times New Roman"/>
                <w:bCs/>
                <w:color w:val="auto"/>
                <w:sz w:val="24"/>
              </w:rPr>
            </w:pPr>
          </w:p>
        </w:tc>
        <w:tc>
          <w:tcPr>
            <w:tcW w:w="1725" w:type="dxa"/>
            <w:gridSpan w:val="8"/>
            <w:vAlign w:val="center"/>
          </w:tcPr>
          <w:p w14:paraId="6A8F82A4">
            <w:pPr>
              <w:jc w:val="center"/>
              <w:outlineLvl w:val="0"/>
              <w:rPr>
                <w:rFonts w:hint="default" w:ascii="Times New Roman" w:hAnsi="Times New Roman" w:cs="Times New Roman"/>
                <w:bCs/>
                <w:color w:val="auto"/>
                <w:sz w:val="24"/>
              </w:rPr>
            </w:pPr>
          </w:p>
        </w:tc>
        <w:tc>
          <w:tcPr>
            <w:tcW w:w="2220" w:type="dxa"/>
            <w:gridSpan w:val="2"/>
            <w:vAlign w:val="center"/>
          </w:tcPr>
          <w:p w14:paraId="26AB44BE">
            <w:pPr>
              <w:jc w:val="center"/>
              <w:outlineLvl w:val="0"/>
              <w:rPr>
                <w:rFonts w:hint="default" w:ascii="Times New Roman" w:hAnsi="Times New Roman" w:cs="Times New Roman"/>
                <w:bCs/>
                <w:color w:val="auto"/>
                <w:sz w:val="24"/>
              </w:rPr>
            </w:pPr>
          </w:p>
        </w:tc>
      </w:tr>
      <w:tr w14:paraId="2FCD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429" w:type="dxa"/>
            <w:gridSpan w:val="30"/>
            <w:vAlign w:val="center"/>
          </w:tcPr>
          <w:p w14:paraId="049EE7FA">
            <w:pPr>
              <w:jc w:val="center"/>
              <w:outlineLvl w:val="0"/>
              <w:rPr>
                <w:rFonts w:hint="default" w:ascii="Times New Roman" w:hAnsi="Times New Roman" w:cs="Times New Roman"/>
                <w:bCs/>
                <w:color w:val="auto"/>
                <w:sz w:val="24"/>
              </w:rPr>
            </w:pPr>
            <w:r>
              <w:rPr>
                <w:rFonts w:hint="default" w:ascii="Times New Roman" w:hAnsi="Times New Roman" w:cs="Times New Roman"/>
                <w:b/>
                <w:bCs w:val="0"/>
                <w:color w:val="auto"/>
                <w:sz w:val="24"/>
              </w:rPr>
              <w:t>近三年高端人才引进情况</w:t>
            </w:r>
          </w:p>
        </w:tc>
      </w:tr>
      <w:tr w14:paraId="7EAC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0DD97B7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国家级人才计划</w:t>
            </w:r>
          </w:p>
        </w:tc>
        <w:tc>
          <w:tcPr>
            <w:tcW w:w="2159" w:type="dxa"/>
            <w:gridSpan w:val="10"/>
            <w:vAlign w:val="center"/>
          </w:tcPr>
          <w:p w14:paraId="69AE3570">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人</w:t>
            </w:r>
          </w:p>
        </w:tc>
        <w:tc>
          <w:tcPr>
            <w:tcW w:w="2594" w:type="dxa"/>
            <w:gridSpan w:val="10"/>
            <w:vAlign w:val="center"/>
          </w:tcPr>
          <w:p w14:paraId="60C92EB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省级人才计划</w:t>
            </w:r>
          </w:p>
        </w:tc>
        <w:tc>
          <w:tcPr>
            <w:tcW w:w="2521" w:type="dxa"/>
            <w:gridSpan w:val="7"/>
            <w:vAlign w:val="center"/>
          </w:tcPr>
          <w:p w14:paraId="48ABC174">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人</w:t>
            </w:r>
          </w:p>
        </w:tc>
      </w:tr>
      <w:tr w14:paraId="5093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9" w:type="dxa"/>
            <w:gridSpan w:val="30"/>
            <w:vAlign w:val="center"/>
          </w:tcPr>
          <w:p w14:paraId="074FB3A3">
            <w:pPr>
              <w:jc w:val="center"/>
              <w:outlineLvl w:val="0"/>
              <w:rPr>
                <w:rFonts w:hint="default" w:ascii="Times New Roman" w:hAnsi="Times New Roman" w:cs="Times New Roman"/>
                <w:bCs/>
                <w:color w:val="auto"/>
                <w:sz w:val="24"/>
              </w:rPr>
            </w:pPr>
            <w:r>
              <w:rPr>
                <w:rFonts w:hint="default" w:ascii="Times New Roman" w:hAnsi="Times New Roman" w:cs="Times New Roman"/>
                <w:b/>
                <w:bCs w:val="0"/>
                <w:color w:val="auto"/>
                <w:sz w:val="24"/>
              </w:rPr>
              <w:t>近三年获得科技进步奖情况</w:t>
            </w:r>
          </w:p>
        </w:tc>
      </w:tr>
      <w:tr w14:paraId="669E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1B1BBFDA">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级  别</w:t>
            </w:r>
          </w:p>
        </w:tc>
        <w:tc>
          <w:tcPr>
            <w:tcW w:w="3028" w:type="dxa"/>
            <w:gridSpan w:val="15"/>
            <w:vAlign w:val="center"/>
          </w:tcPr>
          <w:p w14:paraId="72C139F0">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奖项名称</w:t>
            </w:r>
          </w:p>
        </w:tc>
        <w:tc>
          <w:tcPr>
            <w:tcW w:w="1725" w:type="dxa"/>
            <w:gridSpan w:val="5"/>
            <w:vAlign w:val="center"/>
          </w:tcPr>
          <w:p w14:paraId="17AF9DD5">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发证机构</w:t>
            </w:r>
          </w:p>
        </w:tc>
        <w:tc>
          <w:tcPr>
            <w:tcW w:w="2521" w:type="dxa"/>
            <w:gridSpan w:val="7"/>
            <w:vAlign w:val="center"/>
          </w:tcPr>
          <w:p w14:paraId="18F7EDD5">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获得时间</w:t>
            </w:r>
          </w:p>
        </w:tc>
      </w:tr>
      <w:tr w14:paraId="12C5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2E7C13D0">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国家级</w:t>
            </w:r>
          </w:p>
        </w:tc>
        <w:tc>
          <w:tcPr>
            <w:tcW w:w="3028" w:type="dxa"/>
            <w:gridSpan w:val="15"/>
            <w:vAlign w:val="center"/>
          </w:tcPr>
          <w:p w14:paraId="6214479B">
            <w:pPr>
              <w:jc w:val="center"/>
              <w:outlineLvl w:val="0"/>
              <w:rPr>
                <w:rFonts w:hint="default" w:ascii="Times New Roman" w:hAnsi="Times New Roman" w:cs="Times New Roman"/>
                <w:bCs/>
                <w:color w:val="auto"/>
                <w:sz w:val="24"/>
              </w:rPr>
            </w:pPr>
          </w:p>
        </w:tc>
        <w:tc>
          <w:tcPr>
            <w:tcW w:w="1725" w:type="dxa"/>
            <w:gridSpan w:val="5"/>
            <w:vAlign w:val="center"/>
          </w:tcPr>
          <w:p w14:paraId="22C156C5">
            <w:pPr>
              <w:jc w:val="center"/>
              <w:outlineLvl w:val="0"/>
              <w:rPr>
                <w:rFonts w:hint="default" w:ascii="Times New Roman" w:hAnsi="Times New Roman" w:cs="Times New Roman"/>
                <w:bCs/>
                <w:color w:val="auto"/>
                <w:sz w:val="24"/>
              </w:rPr>
            </w:pPr>
          </w:p>
        </w:tc>
        <w:tc>
          <w:tcPr>
            <w:tcW w:w="2521" w:type="dxa"/>
            <w:gridSpan w:val="7"/>
            <w:vAlign w:val="center"/>
          </w:tcPr>
          <w:p w14:paraId="349A7B7F">
            <w:pPr>
              <w:jc w:val="center"/>
              <w:outlineLvl w:val="0"/>
              <w:rPr>
                <w:rFonts w:hint="default" w:ascii="Times New Roman" w:hAnsi="Times New Roman" w:cs="Times New Roman"/>
                <w:bCs/>
                <w:color w:val="auto"/>
                <w:sz w:val="24"/>
              </w:rPr>
            </w:pPr>
          </w:p>
        </w:tc>
      </w:tr>
      <w:tr w14:paraId="6850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1078C811">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省级</w:t>
            </w:r>
          </w:p>
        </w:tc>
        <w:tc>
          <w:tcPr>
            <w:tcW w:w="3028" w:type="dxa"/>
            <w:gridSpan w:val="15"/>
            <w:vAlign w:val="center"/>
          </w:tcPr>
          <w:p w14:paraId="4B7E17A6">
            <w:pPr>
              <w:jc w:val="center"/>
              <w:outlineLvl w:val="0"/>
              <w:rPr>
                <w:rFonts w:hint="default" w:ascii="Times New Roman" w:hAnsi="Times New Roman" w:cs="Times New Roman"/>
                <w:bCs/>
                <w:color w:val="auto"/>
                <w:sz w:val="24"/>
              </w:rPr>
            </w:pPr>
          </w:p>
        </w:tc>
        <w:tc>
          <w:tcPr>
            <w:tcW w:w="1725" w:type="dxa"/>
            <w:gridSpan w:val="5"/>
            <w:vAlign w:val="center"/>
          </w:tcPr>
          <w:p w14:paraId="637D0934">
            <w:pPr>
              <w:jc w:val="center"/>
              <w:outlineLvl w:val="0"/>
              <w:rPr>
                <w:rFonts w:hint="default" w:ascii="Times New Roman" w:hAnsi="Times New Roman" w:cs="Times New Roman"/>
                <w:bCs/>
                <w:color w:val="auto"/>
                <w:sz w:val="24"/>
              </w:rPr>
            </w:pPr>
          </w:p>
        </w:tc>
        <w:tc>
          <w:tcPr>
            <w:tcW w:w="2521" w:type="dxa"/>
            <w:gridSpan w:val="7"/>
            <w:vAlign w:val="center"/>
          </w:tcPr>
          <w:p w14:paraId="49C1A330">
            <w:pPr>
              <w:jc w:val="center"/>
              <w:outlineLvl w:val="0"/>
              <w:rPr>
                <w:rFonts w:hint="default" w:ascii="Times New Roman" w:hAnsi="Times New Roman" w:cs="Times New Roman"/>
                <w:bCs/>
                <w:color w:val="auto"/>
                <w:sz w:val="24"/>
              </w:rPr>
            </w:pPr>
          </w:p>
        </w:tc>
      </w:tr>
      <w:tr w14:paraId="179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29" w:type="dxa"/>
            <w:gridSpan w:val="30"/>
            <w:vAlign w:val="center"/>
          </w:tcPr>
          <w:p w14:paraId="14EE4109">
            <w:pPr>
              <w:jc w:val="center"/>
              <w:outlineLvl w:val="0"/>
              <w:rPr>
                <w:rFonts w:hint="default" w:ascii="Times New Roman" w:hAnsi="Times New Roman" w:cs="Times New Roman"/>
                <w:bCs/>
                <w:color w:val="auto"/>
                <w:sz w:val="24"/>
              </w:rPr>
            </w:pPr>
            <w:r>
              <w:rPr>
                <w:rFonts w:hint="default" w:ascii="Times New Roman" w:hAnsi="Times New Roman" w:cs="Times New Roman"/>
                <w:b/>
                <w:bCs w:val="0"/>
                <w:color w:val="auto"/>
                <w:sz w:val="24"/>
              </w:rPr>
              <w:t>股权融资情况</w:t>
            </w:r>
          </w:p>
        </w:tc>
      </w:tr>
      <w:tr w14:paraId="7EA2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30359C13">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融资项目</w:t>
            </w:r>
          </w:p>
        </w:tc>
        <w:tc>
          <w:tcPr>
            <w:tcW w:w="2159" w:type="dxa"/>
            <w:gridSpan w:val="10"/>
            <w:vAlign w:val="center"/>
          </w:tcPr>
          <w:p w14:paraId="091632AF">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融资金额</w:t>
            </w:r>
          </w:p>
        </w:tc>
        <w:tc>
          <w:tcPr>
            <w:tcW w:w="2594" w:type="dxa"/>
            <w:gridSpan w:val="10"/>
            <w:vAlign w:val="center"/>
          </w:tcPr>
          <w:p w14:paraId="294543FE">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融资时间</w:t>
            </w:r>
          </w:p>
        </w:tc>
        <w:tc>
          <w:tcPr>
            <w:tcW w:w="2521" w:type="dxa"/>
            <w:gridSpan w:val="7"/>
            <w:vAlign w:val="center"/>
          </w:tcPr>
          <w:p w14:paraId="43B8534E">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投资机构名称</w:t>
            </w:r>
          </w:p>
        </w:tc>
      </w:tr>
      <w:tr w14:paraId="551E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4A07EC06">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天使轮</w:t>
            </w:r>
          </w:p>
        </w:tc>
        <w:tc>
          <w:tcPr>
            <w:tcW w:w="2159" w:type="dxa"/>
            <w:gridSpan w:val="10"/>
            <w:vAlign w:val="center"/>
          </w:tcPr>
          <w:p w14:paraId="58B8CBB0">
            <w:pPr>
              <w:jc w:val="center"/>
              <w:outlineLvl w:val="0"/>
              <w:rPr>
                <w:rFonts w:hint="default" w:ascii="Times New Roman" w:hAnsi="Times New Roman" w:cs="Times New Roman"/>
                <w:bCs/>
                <w:color w:val="auto"/>
                <w:sz w:val="24"/>
              </w:rPr>
            </w:pPr>
          </w:p>
        </w:tc>
        <w:tc>
          <w:tcPr>
            <w:tcW w:w="2594" w:type="dxa"/>
            <w:gridSpan w:val="10"/>
            <w:vAlign w:val="center"/>
          </w:tcPr>
          <w:p w14:paraId="5D0C49EC">
            <w:pPr>
              <w:jc w:val="center"/>
              <w:outlineLvl w:val="0"/>
              <w:rPr>
                <w:rFonts w:hint="default" w:ascii="Times New Roman" w:hAnsi="Times New Roman" w:cs="Times New Roman"/>
                <w:bCs/>
                <w:color w:val="auto"/>
                <w:sz w:val="24"/>
              </w:rPr>
            </w:pPr>
          </w:p>
        </w:tc>
        <w:tc>
          <w:tcPr>
            <w:tcW w:w="2521" w:type="dxa"/>
            <w:gridSpan w:val="7"/>
            <w:vAlign w:val="center"/>
          </w:tcPr>
          <w:p w14:paraId="13F15D3D">
            <w:pPr>
              <w:jc w:val="center"/>
              <w:outlineLvl w:val="0"/>
              <w:rPr>
                <w:rFonts w:hint="default" w:ascii="Times New Roman" w:hAnsi="Times New Roman" w:cs="Times New Roman"/>
                <w:bCs/>
                <w:color w:val="auto"/>
                <w:sz w:val="24"/>
              </w:rPr>
            </w:pPr>
          </w:p>
        </w:tc>
      </w:tr>
      <w:tr w14:paraId="2FC9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0D019E9C">
            <w:pPr>
              <w:jc w:val="center"/>
              <w:outlineLvl w:val="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A轮</w:t>
            </w:r>
          </w:p>
        </w:tc>
        <w:tc>
          <w:tcPr>
            <w:tcW w:w="2159" w:type="dxa"/>
            <w:gridSpan w:val="10"/>
            <w:vAlign w:val="center"/>
          </w:tcPr>
          <w:p w14:paraId="07402274">
            <w:pPr>
              <w:jc w:val="center"/>
              <w:outlineLvl w:val="0"/>
              <w:rPr>
                <w:rFonts w:hint="default" w:ascii="Times New Roman" w:hAnsi="Times New Roman" w:cs="Times New Roman"/>
                <w:bCs/>
                <w:color w:val="auto"/>
                <w:sz w:val="24"/>
              </w:rPr>
            </w:pPr>
          </w:p>
        </w:tc>
        <w:tc>
          <w:tcPr>
            <w:tcW w:w="2594" w:type="dxa"/>
            <w:gridSpan w:val="10"/>
            <w:vAlign w:val="center"/>
          </w:tcPr>
          <w:p w14:paraId="09897727">
            <w:pPr>
              <w:jc w:val="center"/>
              <w:outlineLvl w:val="0"/>
              <w:rPr>
                <w:rFonts w:hint="default" w:ascii="Times New Roman" w:hAnsi="Times New Roman" w:cs="Times New Roman"/>
                <w:bCs/>
                <w:color w:val="auto"/>
                <w:sz w:val="24"/>
              </w:rPr>
            </w:pPr>
          </w:p>
        </w:tc>
        <w:tc>
          <w:tcPr>
            <w:tcW w:w="2521" w:type="dxa"/>
            <w:gridSpan w:val="7"/>
            <w:vAlign w:val="center"/>
          </w:tcPr>
          <w:p w14:paraId="7AA05509">
            <w:pPr>
              <w:jc w:val="center"/>
              <w:outlineLvl w:val="0"/>
              <w:rPr>
                <w:rFonts w:hint="default" w:ascii="Times New Roman" w:hAnsi="Times New Roman" w:cs="Times New Roman"/>
                <w:bCs/>
                <w:color w:val="auto"/>
                <w:sz w:val="24"/>
              </w:rPr>
            </w:pPr>
          </w:p>
        </w:tc>
      </w:tr>
      <w:tr w14:paraId="695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609BC18F">
            <w:pPr>
              <w:jc w:val="center"/>
              <w:outlineLvl w:val="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B轮</w:t>
            </w:r>
          </w:p>
        </w:tc>
        <w:tc>
          <w:tcPr>
            <w:tcW w:w="2159" w:type="dxa"/>
            <w:gridSpan w:val="10"/>
            <w:vAlign w:val="center"/>
          </w:tcPr>
          <w:p w14:paraId="313EB5E9">
            <w:pPr>
              <w:jc w:val="center"/>
              <w:outlineLvl w:val="0"/>
              <w:rPr>
                <w:rFonts w:hint="default" w:ascii="Times New Roman" w:hAnsi="Times New Roman" w:cs="Times New Roman"/>
                <w:bCs/>
                <w:color w:val="auto"/>
                <w:sz w:val="24"/>
              </w:rPr>
            </w:pPr>
          </w:p>
        </w:tc>
        <w:tc>
          <w:tcPr>
            <w:tcW w:w="2594" w:type="dxa"/>
            <w:gridSpan w:val="10"/>
            <w:vAlign w:val="center"/>
          </w:tcPr>
          <w:p w14:paraId="7F4A419B">
            <w:pPr>
              <w:jc w:val="center"/>
              <w:outlineLvl w:val="0"/>
              <w:rPr>
                <w:rFonts w:hint="default" w:ascii="Times New Roman" w:hAnsi="Times New Roman" w:cs="Times New Roman"/>
                <w:bCs/>
                <w:color w:val="auto"/>
                <w:sz w:val="24"/>
              </w:rPr>
            </w:pPr>
          </w:p>
        </w:tc>
        <w:tc>
          <w:tcPr>
            <w:tcW w:w="2521" w:type="dxa"/>
            <w:gridSpan w:val="7"/>
            <w:vAlign w:val="center"/>
          </w:tcPr>
          <w:p w14:paraId="34E0E3C0">
            <w:pPr>
              <w:jc w:val="center"/>
              <w:outlineLvl w:val="0"/>
              <w:rPr>
                <w:rFonts w:hint="default" w:ascii="Times New Roman" w:hAnsi="Times New Roman" w:cs="Times New Roman"/>
                <w:bCs/>
                <w:color w:val="auto"/>
                <w:sz w:val="24"/>
              </w:rPr>
            </w:pPr>
          </w:p>
        </w:tc>
      </w:tr>
      <w:tr w14:paraId="2C2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5" w:type="dxa"/>
            <w:gridSpan w:val="3"/>
            <w:vAlign w:val="center"/>
          </w:tcPr>
          <w:p w14:paraId="5E7C1603">
            <w:pPr>
              <w:jc w:val="center"/>
              <w:outlineLvl w:val="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C轮及以上</w:t>
            </w:r>
          </w:p>
        </w:tc>
        <w:tc>
          <w:tcPr>
            <w:tcW w:w="2159" w:type="dxa"/>
            <w:gridSpan w:val="10"/>
            <w:vAlign w:val="center"/>
          </w:tcPr>
          <w:p w14:paraId="07E4DF3A">
            <w:pPr>
              <w:jc w:val="center"/>
              <w:outlineLvl w:val="0"/>
              <w:rPr>
                <w:rFonts w:hint="default" w:ascii="Times New Roman" w:hAnsi="Times New Roman" w:cs="Times New Roman"/>
                <w:bCs/>
                <w:color w:val="auto"/>
                <w:sz w:val="24"/>
              </w:rPr>
            </w:pPr>
          </w:p>
        </w:tc>
        <w:tc>
          <w:tcPr>
            <w:tcW w:w="2594" w:type="dxa"/>
            <w:gridSpan w:val="10"/>
            <w:vAlign w:val="center"/>
          </w:tcPr>
          <w:p w14:paraId="7B3C72EE">
            <w:pPr>
              <w:jc w:val="center"/>
              <w:outlineLvl w:val="0"/>
              <w:rPr>
                <w:rFonts w:hint="default" w:ascii="Times New Roman" w:hAnsi="Times New Roman" w:cs="Times New Roman"/>
                <w:bCs/>
                <w:color w:val="auto"/>
                <w:sz w:val="24"/>
              </w:rPr>
            </w:pPr>
          </w:p>
        </w:tc>
        <w:tc>
          <w:tcPr>
            <w:tcW w:w="2521" w:type="dxa"/>
            <w:gridSpan w:val="7"/>
            <w:vAlign w:val="center"/>
          </w:tcPr>
          <w:p w14:paraId="01C3E216">
            <w:pPr>
              <w:jc w:val="center"/>
              <w:outlineLvl w:val="0"/>
              <w:rPr>
                <w:rFonts w:hint="default" w:ascii="Times New Roman" w:hAnsi="Times New Roman" w:cs="Times New Roman"/>
                <w:bCs/>
                <w:color w:val="auto"/>
                <w:sz w:val="24"/>
              </w:rPr>
            </w:pPr>
          </w:p>
        </w:tc>
      </w:tr>
      <w:tr w14:paraId="00B9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29" w:type="dxa"/>
            <w:gridSpan w:val="30"/>
            <w:vAlign w:val="center"/>
          </w:tcPr>
          <w:p w14:paraId="7AA4086B">
            <w:pPr>
              <w:jc w:val="center"/>
              <w:outlineLvl w:val="0"/>
              <w:rPr>
                <w:rFonts w:hint="default" w:ascii="Times New Roman" w:hAnsi="Times New Roman" w:cs="Times New Roman"/>
                <w:bCs/>
                <w:color w:val="auto"/>
                <w:sz w:val="24"/>
              </w:rPr>
            </w:pPr>
            <w:r>
              <w:rPr>
                <w:rFonts w:hint="eastAsia" w:ascii="Times New Roman" w:hAnsi="Times New Roman" w:cs="Times New Roman"/>
                <w:b/>
                <w:bCs w:val="0"/>
                <w:color w:val="auto"/>
                <w:sz w:val="24"/>
                <w:lang w:val="en-US" w:eastAsia="zh-CN"/>
              </w:rPr>
              <w:t xml:space="preserve">      </w:t>
            </w:r>
            <w:r>
              <w:rPr>
                <w:rFonts w:hint="default" w:ascii="Times New Roman" w:hAnsi="Times New Roman" w:cs="Times New Roman"/>
                <w:b/>
                <w:bCs w:val="0"/>
                <w:color w:val="auto"/>
                <w:sz w:val="24"/>
              </w:rPr>
              <w:t>企业人员情况</w:t>
            </w:r>
            <w:r>
              <w:rPr>
                <w:rFonts w:hint="default" w:ascii="Times New Roman" w:hAnsi="Times New Roman" w:cs="Times New Roman"/>
                <w:bCs/>
                <w:color w:val="auto"/>
                <w:sz w:val="24"/>
              </w:rPr>
              <w:t>（</w:t>
            </w:r>
            <w:r>
              <w:rPr>
                <w:rFonts w:hint="default" w:ascii="Times New Roman" w:hAnsi="Times New Roman" w:cs="Times New Roman"/>
                <w:bCs/>
                <w:color w:val="auto"/>
                <w:sz w:val="24"/>
                <w:lang w:eastAsia="zh-CN"/>
              </w:rPr>
              <w:t>按照全年月平均数计算</w:t>
            </w:r>
            <w:r>
              <w:rPr>
                <w:rFonts w:hint="default" w:ascii="Times New Roman" w:hAnsi="Times New Roman" w:cs="Times New Roman"/>
                <w:bCs/>
                <w:color w:val="auto"/>
                <w:sz w:val="24"/>
              </w:rPr>
              <w:t>）</w:t>
            </w:r>
          </w:p>
        </w:tc>
      </w:tr>
      <w:tr w14:paraId="19D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79" w:type="dxa"/>
            <w:gridSpan w:val="5"/>
            <w:vAlign w:val="center"/>
          </w:tcPr>
          <w:p w14:paraId="717C074D">
            <w:pPr>
              <w:jc w:val="center"/>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lang w:val="en-US" w:eastAsia="zh-CN"/>
              </w:rPr>
              <w:t>年企业在职人数</w:t>
            </w:r>
          </w:p>
        </w:tc>
        <w:tc>
          <w:tcPr>
            <w:tcW w:w="1635" w:type="dxa"/>
            <w:gridSpan w:val="8"/>
            <w:vAlign w:val="center"/>
          </w:tcPr>
          <w:p w14:paraId="5869FBD8">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c>
          <w:tcPr>
            <w:tcW w:w="3375" w:type="dxa"/>
            <w:gridSpan w:val="16"/>
            <w:vAlign w:val="center"/>
          </w:tcPr>
          <w:p w14:paraId="0B86C574">
            <w:pPr>
              <w:jc w:val="center"/>
              <w:outlineLvl w:val="0"/>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lang w:val="en-US" w:eastAsia="zh-CN"/>
              </w:rPr>
              <w:t>年企业在职科研人员数</w:t>
            </w:r>
          </w:p>
        </w:tc>
        <w:tc>
          <w:tcPr>
            <w:tcW w:w="1740" w:type="dxa"/>
            <w:vAlign w:val="center"/>
          </w:tcPr>
          <w:p w14:paraId="7E100F86">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r>
      <w:tr w14:paraId="131A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79" w:type="dxa"/>
            <w:gridSpan w:val="5"/>
            <w:vAlign w:val="center"/>
          </w:tcPr>
          <w:p w14:paraId="215201B0">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lang w:val="en-US" w:eastAsia="zh-CN"/>
              </w:rPr>
              <w:t>年企业在职人数</w:t>
            </w:r>
          </w:p>
        </w:tc>
        <w:tc>
          <w:tcPr>
            <w:tcW w:w="1635" w:type="dxa"/>
            <w:gridSpan w:val="8"/>
            <w:vAlign w:val="center"/>
          </w:tcPr>
          <w:p w14:paraId="6A4A6DA5">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c>
          <w:tcPr>
            <w:tcW w:w="3375" w:type="dxa"/>
            <w:gridSpan w:val="16"/>
            <w:vAlign w:val="center"/>
          </w:tcPr>
          <w:p w14:paraId="117B4C6C">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lang w:val="en-US" w:eastAsia="zh-CN"/>
              </w:rPr>
              <w:t>年企业在职科研人员数</w:t>
            </w:r>
          </w:p>
        </w:tc>
        <w:tc>
          <w:tcPr>
            <w:tcW w:w="1740" w:type="dxa"/>
            <w:vAlign w:val="center"/>
          </w:tcPr>
          <w:p w14:paraId="6DBDC9DD">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r>
      <w:tr w14:paraId="2F0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79" w:type="dxa"/>
            <w:gridSpan w:val="5"/>
            <w:vAlign w:val="center"/>
          </w:tcPr>
          <w:p w14:paraId="00CBCF2D">
            <w:pPr>
              <w:jc w:val="center"/>
              <w:outlineLvl w:val="0"/>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lang w:val="en-US" w:eastAsia="zh-CN"/>
              </w:rPr>
              <w:t>年企业在职人数</w:t>
            </w:r>
          </w:p>
        </w:tc>
        <w:tc>
          <w:tcPr>
            <w:tcW w:w="1635" w:type="dxa"/>
            <w:gridSpan w:val="8"/>
            <w:vAlign w:val="center"/>
          </w:tcPr>
          <w:p w14:paraId="218E3432">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c>
          <w:tcPr>
            <w:tcW w:w="3375" w:type="dxa"/>
            <w:gridSpan w:val="16"/>
            <w:vAlign w:val="center"/>
          </w:tcPr>
          <w:p w14:paraId="3CDA0E2C">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lang w:val="en-US" w:eastAsia="zh-CN"/>
              </w:rPr>
              <w:t>年企业在职科研人员数</w:t>
            </w:r>
          </w:p>
        </w:tc>
        <w:tc>
          <w:tcPr>
            <w:tcW w:w="1740" w:type="dxa"/>
            <w:vAlign w:val="center"/>
          </w:tcPr>
          <w:p w14:paraId="5344D582">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r>
      <w:tr w14:paraId="00A3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79" w:type="dxa"/>
            <w:gridSpan w:val="5"/>
            <w:vAlign w:val="center"/>
          </w:tcPr>
          <w:p w14:paraId="20956626">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近三年年均在职人数</w:t>
            </w:r>
          </w:p>
        </w:tc>
        <w:tc>
          <w:tcPr>
            <w:tcW w:w="1635" w:type="dxa"/>
            <w:gridSpan w:val="8"/>
            <w:vAlign w:val="center"/>
          </w:tcPr>
          <w:p w14:paraId="4127E462">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c>
          <w:tcPr>
            <w:tcW w:w="3375" w:type="dxa"/>
            <w:gridSpan w:val="16"/>
            <w:vAlign w:val="center"/>
          </w:tcPr>
          <w:p w14:paraId="3E85AD20">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近三年年均在职科研人员数</w:t>
            </w:r>
          </w:p>
        </w:tc>
        <w:tc>
          <w:tcPr>
            <w:tcW w:w="1740" w:type="dxa"/>
            <w:vAlign w:val="center"/>
          </w:tcPr>
          <w:p w14:paraId="659CD61B">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r>
      <w:tr w14:paraId="65D2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98" w:type="dxa"/>
            <w:gridSpan w:val="4"/>
            <w:vMerge w:val="restart"/>
            <w:vAlign w:val="center"/>
          </w:tcPr>
          <w:p w14:paraId="1BDBD5DB">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lang w:val="en-US" w:eastAsia="zh-CN"/>
              </w:rPr>
              <w:t>年企业在职</w:t>
            </w:r>
          </w:p>
          <w:p w14:paraId="5118389A">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人员</w:t>
            </w:r>
            <w:r>
              <w:rPr>
                <w:rFonts w:hint="default" w:ascii="Times New Roman" w:hAnsi="Times New Roman" w:cs="Times New Roman"/>
                <w:bCs/>
                <w:color w:val="auto"/>
                <w:sz w:val="24"/>
                <w:highlight w:val="none"/>
              </w:rPr>
              <w:t>学历情况</w:t>
            </w:r>
          </w:p>
        </w:tc>
        <w:tc>
          <w:tcPr>
            <w:tcW w:w="1620" w:type="dxa"/>
            <w:gridSpan w:val="5"/>
            <w:vAlign w:val="center"/>
          </w:tcPr>
          <w:p w14:paraId="0A43D35A">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大专及以下</w:t>
            </w:r>
          </w:p>
        </w:tc>
        <w:tc>
          <w:tcPr>
            <w:tcW w:w="2191" w:type="dxa"/>
            <w:gridSpan w:val="12"/>
            <w:vAlign w:val="center"/>
          </w:tcPr>
          <w:p w14:paraId="760AC622">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c>
          <w:tcPr>
            <w:tcW w:w="1019" w:type="dxa"/>
            <w:gridSpan w:val="5"/>
            <w:vAlign w:val="center"/>
          </w:tcPr>
          <w:p w14:paraId="1AE8EFD7">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本科</w:t>
            </w:r>
          </w:p>
        </w:tc>
        <w:tc>
          <w:tcPr>
            <w:tcW w:w="2401" w:type="dxa"/>
            <w:gridSpan w:val="4"/>
            <w:vAlign w:val="center"/>
          </w:tcPr>
          <w:p w14:paraId="7A9FC4DD">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r>
      <w:tr w14:paraId="3EDE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Merge w:val="continue"/>
            <w:vAlign w:val="center"/>
          </w:tcPr>
          <w:p w14:paraId="28DAFB16">
            <w:pPr>
              <w:jc w:val="center"/>
              <w:outlineLvl w:val="0"/>
              <w:rPr>
                <w:rFonts w:hint="default" w:ascii="Times New Roman" w:hAnsi="Times New Roman" w:cs="Times New Roman"/>
                <w:bCs/>
                <w:color w:val="auto"/>
                <w:sz w:val="24"/>
                <w:highlight w:val="none"/>
              </w:rPr>
            </w:pPr>
          </w:p>
        </w:tc>
        <w:tc>
          <w:tcPr>
            <w:tcW w:w="1620" w:type="dxa"/>
            <w:gridSpan w:val="5"/>
            <w:vAlign w:val="center"/>
          </w:tcPr>
          <w:p w14:paraId="088CBD65">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硕士</w:t>
            </w:r>
          </w:p>
        </w:tc>
        <w:tc>
          <w:tcPr>
            <w:tcW w:w="2191" w:type="dxa"/>
            <w:gridSpan w:val="12"/>
            <w:vAlign w:val="center"/>
          </w:tcPr>
          <w:p w14:paraId="3DDC74DE">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c>
          <w:tcPr>
            <w:tcW w:w="1019" w:type="dxa"/>
            <w:gridSpan w:val="5"/>
            <w:vAlign w:val="center"/>
          </w:tcPr>
          <w:p w14:paraId="68D1CC12">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博士</w:t>
            </w:r>
          </w:p>
        </w:tc>
        <w:tc>
          <w:tcPr>
            <w:tcW w:w="2401" w:type="dxa"/>
            <w:gridSpan w:val="4"/>
            <w:vAlign w:val="center"/>
          </w:tcPr>
          <w:p w14:paraId="48E984D5">
            <w:pPr>
              <w:jc w:val="right"/>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w:t>
            </w:r>
          </w:p>
        </w:tc>
      </w:tr>
      <w:tr w14:paraId="4F8A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Merge w:val="restart"/>
            <w:vAlign w:val="center"/>
          </w:tcPr>
          <w:p w14:paraId="156AA715">
            <w:pPr>
              <w:jc w:val="center"/>
              <w:outlineLvl w:val="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202</w:t>
            </w:r>
            <w:r>
              <w:rPr>
                <w:rFonts w:hint="eastAsia"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lang w:val="en-US" w:eastAsia="zh-CN"/>
              </w:rPr>
              <w:t>年企业在职</w:t>
            </w:r>
          </w:p>
          <w:p w14:paraId="1B72D452">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人员</w:t>
            </w:r>
            <w:r>
              <w:rPr>
                <w:rFonts w:hint="default" w:ascii="Times New Roman" w:hAnsi="Times New Roman" w:cs="Times New Roman"/>
                <w:bCs/>
                <w:color w:val="auto"/>
                <w:sz w:val="24"/>
                <w:highlight w:val="none"/>
              </w:rPr>
              <w:t>职称</w:t>
            </w:r>
          </w:p>
        </w:tc>
        <w:tc>
          <w:tcPr>
            <w:tcW w:w="2386" w:type="dxa"/>
            <w:gridSpan w:val="13"/>
            <w:vAlign w:val="center"/>
          </w:tcPr>
          <w:p w14:paraId="62176D31">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初级职称</w:t>
            </w:r>
          </w:p>
        </w:tc>
        <w:tc>
          <w:tcPr>
            <w:tcW w:w="2444" w:type="dxa"/>
            <w:gridSpan w:val="9"/>
            <w:vAlign w:val="center"/>
          </w:tcPr>
          <w:p w14:paraId="66C40D53">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中级职称</w:t>
            </w:r>
          </w:p>
        </w:tc>
        <w:tc>
          <w:tcPr>
            <w:tcW w:w="2401" w:type="dxa"/>
            <w:gridSpan w:val="4"/>
            <w:vAlign w:val="center"/>
          </w:tcPr>
          <w:p w14:paraId="5C38E316">
            <w:pPr>
              <w:jc w:val="center"/>
              <w:outlineLvl w:val="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高级职称</w:t>
            </w:r>
          </w:p>
        </w:tc>
      </w:tr>
      <w:tr w14:paraId="6D22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8" w:type="dxa"/>
            <w:gridSpan w:val="4"/>
            <w:vMerge w:val="continue"/>
            <w:vAlign w:val="center"/>
          </w:tcPr>
          <w:p w14:paraId="557D3AE8">
            <w:pPr>
              <w:jc w:val="center"/>
              <w:outlineLvl w:val="0"/>
              <w:rPr>
                <w:rFonts w:hint="default" w:ascii="Times New Roman" w:hAnsi="Times New Roman" w:cs="Times New Roman"/>
                <w:bCs/>
                <w:color w:val="auto"/>
                <w:sz w:val="24"/>
              </w:rPr>
            </w:pPr>
          </w:p>
        </w:tc>
        <w:tc>
          <w:tcPr>
            <w:tcW w:w="2386" w:type="dxa"/>
            <w:gridSpan w:val="13"/>
            <w:vAlign w:val="center"/>
          </w:tcPr>
          <w:p w14:paraId="5F86D30E">
            <w:pPr>
              <w:jc w:val="right"/>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人</w:t>
            </w:r>
          </w:p>
        </w:tc>
        <w:tc>
          <w:tcPr>
            <w:tcW w:w="2444" w:type="dxa"/>
            <w:gridSpan w:val="9"/>
            <w:vAlign w:val="center"/>
          </w:tcPr>
          <w:p w14:paraId="50450D35">
            <w:pPr>
              <w:jc w:val="right"/>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人</w:t>
            </w:r>
          </w:p>
        </w:tc>
        <w:tc>
          <w:tcPr>
            <w:tcW w:w="2401" w:type="dxa"/>
            <w:gridSpan w:val="4"/>
            <w:vAlign w:val="center"/>
          </w:tcPr>
          <w:p w14:paraId="110F63D2">
            <w:pPr>
              <w:jc w:val="right"/>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人</w:t>
            </w:r>
          </w:p>
        </w:tc>
      </w:tr>
      <w:tr w14:paraId="7384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9429" w:type="dxa"/>
            <w:gridSpan w:val="30"/>
            <w:vAlign w:val="top"/>
          </w:tcPr>
          <w:p w14:paraId="739A49A2">
            <w:pPr>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四、企业介绍（不超过1000字）</w:t>
            </w:r>
          </w:p>
          <w:p w14:paraId="05530E67">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包括企业简介、股权结构、管理制度建立情况、近三年财务状况分析以及获得的相关资质荣誉。</w:t>
            </w:r>
          </w:p>
        </w:tc>
      </w:tr>
      <w:tr w14:paraId="0453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9429" w:type="dxa"/>
            <w:gridSpan w:val="30"/>
            <w:vAlign w:val="top"/>
          </w:tcPr>
          <w:p w14:paraId="594C76CF">
            <w:pPr>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五、研发活动及相关情况（不超过1000字）</w:t>
            </w:r>
          </w:p>
          <w:p w14:paraId="4EB4FB9B">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包括企业研发投入及研发活动开展情况、产学研合作情况。</w:t>
            </w:r>
          </w:p>
        </w:tc>
      </w:tr>
      <w:tr w14:paraId="712B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9429" w:type="dxa"/>
            <w:gridSpan w:val="30"/>
            <w:vAlign w:val="top"/>
          </w:tcPr>
          <w:p w14:paraId="2BBFE9C9">
            <w:pPr>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六、技术创新情况（不超过1000字）</w:t>
            </w:r>
          </w:p>
          <w:p w14:paraId="674C7B1A">
            <w:pPr>
              <w:outlineLvl w:val="0"/>
              <w:rPr>
                <w:rFonts w:hint="default" w:ascii="Times New Roman" w:hAnsi="Times New Roman" w:eastAsia="黑体" w:cs="Times New Roman"/>
                <w:bCs/>
                <w:color w:val="auto"/>
                <w:sz w:val="24"/>
              </w:rPr>
            </w:pPr>
            <w:r>
              <w:rPr>
                <w:rFonts w:hint="default" w:ascii="Times New Roman" w:hAnsi="Times New Roman" w:cs="Times New Roman"/>
                <w:bCs/>
                <w:color w:val="auto"/>
                <w:sz w:val="24"/>
              </w:rPr>
              <w:t>包括企业主要产品/服务的技术先进性、在行业关键领域和产业链关键环节掌握的核心技术、竞争优势、市场占有率、销售情况等。</w:t>
            </w:r>
          </w:p>
        </w:tc>
      </w:tr>
      <w:tr w14:paraId="7F9D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9429" w:type="dxa"/>
            <w:gridSpan w:val="30"/>
            <w:vAlign w:val="top"/>
          </w:tcPr>
          <w:p w14:paraId="2D89A0C1">
            <w:pPr>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七、人才情况（不超过500字）</w:t>
            </w:r>
          </w:p>
          <w:p w14:paraId="19E50F71">
            <w:pPr>
              <w:outlineLvl w:val="0"/>
              <w:rPr>
                <w:rFonts w:hint="default" w:ascii="Times New Roman" w:hAnsi="Times New Roman" w:eastAsia="黑体" w:cs="Times New Roman"/>
                <w:bCs/>
                <w:color w:val="auto"/>
                <w:sz w:val="24"/>
              </w:rPr>
            </w:pPr>
            <w:r>
              <w:rPr>
                <w:rFonts w:hint="default" w:ascii="Times New Roman" w:hAnsi="Times New Roman" w:cs="Times New Roman"/>
                <w:bCs/>
                <w:color w:val="auto"/>
                <w:sz w:val="24"/>
              </w:rPr>
              <w:t>包括企业核心管理团队或领军人才介绍（学历、职务、职称、发挥的作用、所获得荣誉等）、人才培育情况等。</w:t>
            </w:r>
          </w:p>
        </w:tc>
      </w:tr>
      <w:tr w14:paraId="7FA1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9429" w:type="dxa"/>
            <w:gridSpan w:val="30"/>
            <w:vAlign w:val="top"/>
          </w:tcPr>
          <w:p w14:paraId="4041B3F3">
            <w:pPr>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八、社会效益和未来规划（不超过800字）</w:t>
            </w:r>
          </w:p>
          <w:p w14:paraId="7EDD9970">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包括企业在创新创业、新一代信息技术应用、数字化赋能等方面对社会发展起到的作用、未来5年的发展规划、目标、方向等。</w:t>
            </w:r>
          </w:p>
          <w:p w14:paraId="6AAE73B9">
            <w:pPr>
              <w:outlineLvl w:val="0"/>
              <w:rPr>
                <w:rFonts w:hint="default" w:ascii="Times New Roman" w:hAnsi="Times New Roman" w:cs="Times New Roman"/>
                <w:bCs/>
                <w:color w:val="auto"/>
                <w:sz w:val="24"/>
              </w:rPr>
            </w:pPr>
          </w:p>
          <w:p w14:paraId="114A9AA5">
            <w:pPr>
              <w:outlineLvl w:val="0"/>
              <w:rPr>
                <w:rFonts w:hint="default" w:ascii="Times New Roman" w:hAnsi="Times New Roman" w:cs="Times New Roman"/>
                <w:bCs/>
                <w:color w:val="auto"/>
                <w:sz w:val="24"/>
              </w:rPr>
            </w:pPr>
          </w:p>
          <w:p w14:paraId="399D4614">
            <w:pPr>
              <w:outlineLvl w:val="0"/>
              <w:rPr>
                <w:rFonts w:hint="default" w:ascii="Times New Roman" w:hAnsi="Times New Roman" w:cs="Times New Roman"/>
                <w:bCs/>
                <w:color w:val="auto"/>
                <w:sz w:val="24"/>
              </w:rPr>
            </w:pPr>
          </w:p>
        </w:tc>
      </w:tr>
      <w:tr w14:paraId="3D0E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9" w:type="dxa"/>
            <w:gridSpan w:val="30"/>
            <w:vAlign w:val="center"/>
          </w:tcPr>
          <w:p w14:paraId="141151AA">
            <w:pPr>
              <w:outlineLvl w:val="0"/>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九、申请单位意见</w:t>
            </w:r>
          </w:p>
        </w:tc>
      </w:tr>
      <w:tr w14:paraId="0DBF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trPr>
        <w:tc>
          <w:tcPr>
            <w:tcW w:w="2198" w:type="dxa"/>
            <w:gridSpan w:val="4"/>
            <w:vAlign w:val="center"/>
          </w:tcPr>
          <w:p w14:paraId="311076B9">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申请单位</w:t>
            </w:r>
          </w:p>
          <w:p w14:paraId="089C7F1B">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意见</w:t>
            </w:r>
          </w:p>
        </w:tc>
        <w:tc>
          <w:tcPr>
            <w:tcW w:w="7231" w:type="dxa"/>
            <w:gridSpan w:val="26"/>
            <w:vAlign w:val="top"/>
          </w:tcPr>
          <w:p w14:paraId="6769E8DC">
            <w:pPr>
              <w:outlineLvl w:val="0"/>
              <w:rPr>
                <w:rFonts w:hint="default" w:ascii="Times New Roman" w:hAnsi="Times New Roman" w:cs="Times New Roman"/>
                <w:bCs/>
                <w:color w:val="auto"/>
                <w:sz w:val="24"/>
              </w:rPr>
            </w:pPr>
          </w:p>
          <w:p w14:paraId="7510DA7C">
            <w:pPr>
              <w:outlineLvl w:val="0"/>
              <w:rPr>
                <w:rFonts w:hint="default" w:ascii="Times New Roman" w:hAnsi="Times New Roman" w:cs="Times New Roman" w:eastAsiaTheme="minorEastAsia"/>
                <w:bCs/>
                <w:color w:val="auto"/>
                <w:sz w:val="24"/>
                <w:lang w:eastAsia="zh-CN"/>
              </w:rPr>
            </w:pPr>
          </w:p>
          <w:p w14:paraId="7B8B17D4">
            <w:pPr>
              <w:pStyle w:val="2"/>
              <w:rPr>
                <w:rFonts w:hint="default" w:ascii="Times New Roman" w:hAnsi="Times New Roman" w:cs="Times New Roman" w:eastAsiaTheme="minorEastAsia"/>
                <w:bCs/>
                <w:color w:val="auto"/>
                <w:sz w:val="24"/>
                <w:lang w:eastAsia="zh-CN"/>
              </w:rPr>
            </w:pPr>
          </w:p>
          <w:p w14:paraId="48128B74">
            <w:pPr>
              <w:rPr>
                <w:rFonts w:hint="default" w:ascii="Times New Roman" w:hAnsi="Times New Roman" w:cs="Times New Roman" w:eastAsiaTheme="minorEastAsia"/>
                <w:bCs/>
                <w:color w:val="auto"/>
                <w:sz w:val="24"/>
                <w:lang w:eastAsia="zh-CN"/>
              </w:rPr>
            </w:pPr>
          </w:p>
          <w:p w14:paraId="573C0224">
            <w:pPr>
              <w:rPr>
                <w:rFonts w:hint="default" w:ascii="Times New Roman" w:hAnsi="Times New Roman" w:cs="Times New Roman" w:eastAsiaTheme="minorEastAsia"/>
                <w:bCs/>
                <w:color w:val="auto"/>
                <w:sz w:val="24"/>
                <w:lang w:eastAsia="zh-CN"/>
              </w:rPr>
            </w:pPr>
          </w:p>
          <w:p w14:paraId="1869EA01">
            <w:pPr>
              <w:rPr>
                <w:rFonts w:hint="default" w:ascii="Times New Roman" w:hAnsi="Times New Roman" w:cs="Times New Roman" w:eastAsiaTheme="minorEastAsia"/>
                <w:bCs/>
                <w:color w:val="auto"/>
                <w:sz w:val="24"/>
                <w:lang w:eastAsia="zh-CN"/>
              </w:rPr>
            </w:pPr>
          </w:p>
          <w:p w14:paraId="5A868977">
            <w:pPr>
              <w:rPr>
                <w:rFonts w:hint="default" w:ascii="Times New Roman" w:hAnsi="Times New Roman" w:cs="Times New Roman"/>
                <w:color w:val="auto"/>
                <w:lang w:eastAsia="zh-CN"/>
              </w:rPr>
            </w:pPr>
          </w:p>
          <w:p w14:paraId="408AEB09">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法定代表人（签字</w:t>
            </w:r>
            <w:r>
              <w:rPr>
                <w:rFonts w:hint="eastAsia" w:ascii="Times New Roman" w:hAnsi="Times New Roman" w:cs="Times New Roman"/>
                <w:bCs/>
                <w:color w:val="auto"/>
                <w:sz w:val="24"/>
                <w:lang w:val="en-US" w:eastAsia="zh-CN"/>
              </w:rPr>
              <w:t>或签章</w:t>
            </w:r>
            <w:r>
              <w:rPr>
                <w:rFonts w:hint="default" w:ascii="Times New Roman" w:hAnsi="Times New Roman" w:cs="Times New Roman"/>
                <w:bCs/>
                <w:color w:val="auto"/>
                <w:sz w:val="24"/>
              </w:rPr>
              <w:t>）：</w:t>
            </w:r>
          </w:p>
          <w:p w14:paraId="7A3A71F3">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单位（盖章）：</w:t>
            </w:r>
          </w:p>
          <w:p w14:paraId="52494635">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年    月    日</w:t>
            </w:r>
          </w:p>
          <w:p w14:paraId="1BCB9BE0">
            <w:pPr>
              <w:outlineLvl w:val="0"/>
              <w:rPr>
                <w:rFonts w:hint="default" w:ascii="Times New Roman" w:hAnsi="Times New Roman" w:cs="Times New Roman"/>
                <w:bCs/>
                <w:color w:val="auto"/>
                <w:sz w:val="24"/>
              </w:rPr>
            </w:pPr>
          </w:p>
        </w:tc>
      </w:tr>
      <w:tr w14:paraId="4BAF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429" w:type="dxa"/>
            <w:gridSpan w:val="30"/>
            <w:vAlign w:val="center"/>
          </w:tcPr>
          <w:p w14:paraId="0675DF79">
            <w:pPr>
              <w:outlineLvl w:val="0"/>
              <w:rPr>
                <w:rFonts w:hint="default" w:ascii="Times New Roman" w:hAnsi="Times New Roman" w:cs="Times New Roman"/>
                <w:bCs/>
                <w:color w:val="auto"/>
                <w:sz w:val="24"/>
              </w:rPr>
            </w:pPr>
            <w:r>
              <w:rPr>
                <w:rFonts w:hint="eastAsia" w:ascii="Times New Roman" w:hAnsi="Times New Roman" w:eastAsia="黑体" w:cs="Times New Roman"/>
                <w:bCs/>
                <w:color w:val="auto"/>
                <w:sz w:val="24"/>
                <w:lang w:val="en-US" w:eastAsia="zh-CN"/>
              </w:rPr>
              <w:t>十</w:t>
            </w:r>
            <w:r>
              <w:rPr>
                <w:rFonts w:hint="default" w:ascii="Times New Roman" w:hAnsi="Times New Roman" w:eastAsia="黑体" w:cs="Times New Roman"/>
                <w:bCs/>
                <w:color w:val="auto"/>
                <w:sz w:val="24"/>
              </w:rPr>
              <w:t>、</w:t>
            </w:r>
            <w:r>
              <w:rPr>
                <w:rFonts w:hint="eastAsia" w:ascii="Times New Roman" w:hAnsi="Times New Roman" w:eastAsia="黑体" w:cs="Times New Roman"/>
                <w:bCs/>
                <w:color w:val="auto"/>
                <w:sz w:val="24"/>
                <w:lang w:val="en-US" w:eastAsia="zh-CN"/>
              </w:rPr>
              <w:t>主管</w:t>
            </w:r>
            <w:r>
              <w:rPr>
                <w:rFonts w:hint="default" w:ascii="Times New Roman" w:hAnsi="Times New Roman" w:eastAsia="黑体" w:cs="Times New Roman"/>
                <w:bCs/>
                <w:color w:val="auto"/>
                <w:sz w:val="24"/>
              </w:rPr>
              <w:t>部门意见</w:t>
            </w:r>
          </w:p>
        </w:tc>
      </w:tr>
      <w:tr w14:paraId="471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2198" w:type="dxa"/>
            <w:gridSpan w:val="4"/>
            <w:vAlign w:val="center"/>
          </w:tcPr>
          <w:p w14:paraId="1ACB5927">
            <w:pPr>
              <w:jc w:val="center"/>
              <w:outlineLvl w:val="0"/>
              <w:rPr>
                <w:rFonts w:hint="default" w:ascii="Times New Roman" w:hAnsi="Times New Roman" w:cs="Times New Roman"/>
                <w:bCs/>
                <w:color w:val="auto"/>
                <w:sz w:val="24"/>
              </w:rPr>
            </w:pPr>
            <w:r>
              <w:rPr>
                <w:rFonts w:hint="eastAsia" w:ascii="Times New Roman" w:hAnsi="Times New Roman" w:cs="Times New Roman"/>
                <w:bCs/>
                <w:color w:val="auto"/>
                <w:sz w:val="24"/>
                <w:lang w:val="en-US" w:eastAsia="zh-CN"/>
              </w:rPr>
              <w:t>主管部门意见</w:t>
            </w:r>
          </w:p>
        </w:tc>
        <w:tc>
          <w:tcPr>
            <w:tcW w:w="7231" w:type="dxa"/>
            <w:gridSpan w:val="26"/>
            <w:vAlign w:val="top"/>
          </w:tcPr>
          <w:p w14:paraId="0F87DB78">
            <w:pPr>
              <w:rPr>
                <w:rFonts w:hint="default" w:ascii="Times New Roman" w:hAnsi="Times New Roman" w:cs="Times New Roman"/>
                <w:color w:val="auto"/>
                <w:lang w:eastAsia="zh-CN"/>
              </w:rPr>
            </w:pPr>
          </w:p>
          <w:p w14:paraId="6330490E">
            <w:pPr>
              <w:outlineLvl w:val="0"/>
              <w:rPr>
                <w:rFonts w:hint="default" w:ascii="Times New Roman" w:hAnsi="Times New Roman" w:cs="Times New Roman"/>
                <w:bCs/>
                <w:color w:val="auto"/>
                <w:sz w:val="24"/>
              </w:rPr>
            </w:pPr>
          </w:p>
          <w:p w14:paraId="5E465606">
            <w:pPr>
              <w:outlineLvl w:val="0"/>
              <w:rPr>
                <w:rFonts w:hint="default" w:ascii="Times New Roman" w:hAnsi="Times New Roman" w:cs="Times New Roman"/>
                <w:bCs/>
                <w:color w:val="auto"/>
                <w:sz w:val="24"/>
              </w:rPr>
            </w:pPr>
          </w:p>
          <w:p w14:paraId="1A52CE15">
            <w:pPr>
              <w:outlineLvl w:val="0"/>
              <w:rPr>
                <w:rFonts w:hint="default" w:ascii="Times New Roman" w:hAnsi="Times New Roman" w:cs="Times New Roman"/>
                <w:bCs/>
                <w:color w:val="auto"/>
                <w:sz w:val="24"/>
              </w:rPr>
            </w:pPr>
          </w:p>
          <w:p w14:paraId="6B814A2A">
            <w:pPr>
              <w:outlineLvl w:val="0"/>
              <w:rPr>
                <w:rFonts w:hint="default" w:ascii="Times New Roman" w:hAnsi="Times New Roman" w:cs="Times New Roman"/>
                <w:bCs/>
                <w:color w:val="auto"/>
                <w:sz w:val="24"/>
              </w:rPr>
            </w:pPr>
          </w:p>
          <w:p w14:paraId="59EA020A">
            <w:pPr>
              <w:outlineLvl w:val="0"/>
              <w:rPr>
                <w:rFonts w:hint="default" w:ascii="Times New Roman" w:hAnsi="Times New Roman" w:cs="Times New Roman"/>
                <w:bCs/>
                <w:color w:val="auto"/>
                <w:sz w:val="24"/>
              </w:rPr>
            </w:pPr>
          </w:p>
          <w:p w14:paraId="2E5D5041">
            <w:pPr>
              <w:outlineLvl w:val="0"/>
              <w:rPr>
                <w:rFonts w:hint="default" w:ascii="Times New Roman" w:hAnsi="Times New Roman" w:cs="Times New Roman"/>
                <w:bCs/>
                <w:color w:val="auto"/>
                <w:sz w:val="24"/>
              </w:rPr>
            </w:pPr>
          </w:p>
          <w:p w14:paraId="7860FC5A">
            <w:pPr>
              <w:outlineLvl w:val="0"/>
              <w:rPr>
                <w:rFonts w:hint="default" w:ascii="Times New Roman" w:hAnsi="Times New Roman" w:cs="Times New Roman"/>
                <w:bCs/>
                <w:color w:val="auto"/>
                <w:sz w:val="24"/>
              </w:rPr>
            </w:pPr>
          </w:p>
          <w:p w14:paraId="5697FD59">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单位（盖章）：</w:t>
            </w:r>
          </w:p>
          <w:p w14:paraId="4E849DFD">
            <w:pP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年    月    日</w:t>
            </w:r>
          </w:p>
          <w:p w14:paraId="112FA726">
            <w:pPr>
              <w:outlineLvl w:val="0"/>
              <w:rPr>
                <w:rFonts w:hint="default" w:ascii="Times New Roman" w:hAnsi="Times New Roman" w:cs="Times New Roman"/>
                <w:bCs/>
                <w:color w:val="auto"/>
                <w:sz w:val="24"/>
              </w:rPr>
            </w:pPr>
          </w:p>
        </w:tc>
      </w:tr>
    </w:tbl>
    <w:p w14:paraId="2E262833">
      <w:pPr>
        <w:spacing w:after="319" w:afterLines="100"/>
        <w:jc w:val="center"/>
        <w:outlineLvl w:val="0"/>
        <w:rPr>
          <w:rFonts w:hint="default" w:ascii="Times New Roman" w:hAnsi="Times New Roman" w:eastAsia="仿宋_GB2312" w:cs="Times New Roman"/>
          <w:bCs/>
          <w:color w:val="auto"/>
          <w:sz w:val="32"/>
          <w:szCs w:val="32"/>
        </w:rPr>
        <w:sectPr>
          <w:pgSz w:w="11906" w:h="16838"/>
          <w:pgMar w:top="1440" w:right="1689" w:bottom="1440" w:left="1689" w:header="851" w:footer="992" w:gutter="0"/>
          <w:pgNumType w:fmt="decimal"/>
          <w:cols w:space="0" w:num="1"/>
          <w:rtlGutter w:val="0"/>
          <w:docGrid w:type="lines" w:linePitch="312" w:charSpace="0"/>
        </w:sectPr>
      </w:pPr>
    </w:p>
    <w:p w14:paraId="5E6B48D1">
      <w:pPr>
        <w:spacing w:after="319" w:afterLines="100"/>
        <w:jc w:val="both"/>
        <w:outlineLvl w:val="0"/>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附表 表中每列增加上传附件作为证明</w:t>
      </w:r>
    </w:p>
    <w:p w14:paraId="44ED3094">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表1 企业近三年内获得的知识产权</w:t>
      </w:r>
    </w:p>
    <w:tbl>
      <w:tblPr>
        <w:tblStyle w:val="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32"/>
        <w:gridCol w:w="1163"/>
        <w:gridCol w:w="992"/>
        <w:gridCol w:w="992"/>
        <w:gridCol w:w="1247"/>
      </w:tblGrid>
      <w:tr w14:paraId="19A8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F2B4EA">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3232" w:type="dxa"/>
            <w:vAlign w:val="center"/>
          </w:tcPr>
          <w:p w14:paraId="42DD949D">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知识产权名称</w:t>
            </w:r>
          </w:p>
        </w:tc>
        <w:tc>
          <w:tcPr>
            <w:tcW w:w="1163" w:type="dxa"/>
            <w:vAlign w:val="center"/>
          </w:tcPr>
          <w:p w14:paraId="47CABE83">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类型</w:t>
            </w:r>
          </w:p>
        </w:tc>
        <w:tc>
          <w:tcPr>
            <w:tcW w:w="992" w:type="dxa"/>
            <w:vAlign w:val="center"/>
          </w:tcPr>
          <w:p w14:paraId="2F78B0CC">
            <w:pPr>
              <w:ind w:left="10" w:leftChars="-34" w:right="-143" w:rightChars="-68" w:hanging="81" w:hangingChars="34"/>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授权日期</w:t>
            </w:r>
          </w:p>
        </w:tc>
        <w:tc>
          <w:tcPr>
            <w:tcW w:w="992" w:type="dxa"/>
            <w:vAlign w:val="center"/>
          </w:tcPr>
          <w:p w14:paraId="70786FF6">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授权号</w:t>
            </w:r>
          </w:p>
        </w:tc>
        <w:tc>
          <w:tcPr>
            <w:tcW w:w="1247" w:type="dxa"/>
            <w:vAlign w:val="center"/>
          </w:tcPr>
          <w:p w14:paraId="3D46346B">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获得方式</w:t>
            </w:r>
          </w:p>
        </w:tc>
      </w:tr>
      <w:tr w14:paraId="7547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49C97CDF">
            <w:pPr>
              <w:outlineLvl w:val="0"/>
              <w:rPr>
                <w:rFonts w:hint="default" w:ascii="Times New Roman" w:hAnsi="Times New Roman" w:cs="Times New Roman"/>
                <w:bCs/>
                <w:color w:val="auto"/>
                <w:sz w:val="24"/>
              </w:rPr>
            </w:pPr>
          </w:p>
        </w:tc>
        <w:tc>
          <w:tcPr>
            <w:tcW w:w="3232" w:type="dxa"/>
            <w:vAlign w:val="top"/>
          </w:tcPr>
          <w:p w14:paraId="0370123F">
            <w:pPr>
              <w:outlineLvl w:val="0"/>
              <w:rPr>
                <w:rFonts w:hint="default" w:ascii="Times New Roman" w:hAnsi="Times New Roman" w:cs="Times New Roman"/>
                <w:bCs/>
                <w:color w:val="auto"/>
                <w:sz w:val="24"/>
              </w:rPr>
            </w:pPr>
          </w:p>
        </w:tc>
        <w:tc>
          <w:tcPr>
            <w:tcW w:w="1163" w:type="dxa"/>
            <w:vAlign w:val="top"/>
          </w:tcPr>
          <w:p w14:paraId="0A4F34BB">
            <w:pPr>
              <w:outlineLvl w:val="0"/>
              <w:rPr>
                <w:rFonts w:hint="default" w:ascii="Times New Roman" w:hAnsi="Times New Roman" w:cs="Times New Roman"/>
                <w:bCs/>
                <w:color w:val="auto"/>
                <w:sz w:val="24"/>
              </w:rPr>
            </w:pPr>
          </w:p>
        </w:tc>
        <w:tc>
          <w:tcPr>
            <w:tcW w:w="992" w:type="dxa"/>
            <w:vAlign w:val="top"/>
          </w:tcPr>
          <w:p w14:paraId="48587D31">
            <w:pPr>
              <w:outlineLvl w:val="0"/>
              <w:rPr>
                <w:rFonts w:hint="default" w:ascii="Times New Roman" w:hAnsi="Times New Roman" w:cs="Times New Roman"/>
                <w:bCs/>
                <w:color w:val="auto"/>
                <w:sz w:val="24"/>
              </w:rPr>
            </w:pPr>
          </w:p>
        </w:tc>
        <w:tc>
          <w:tcPr>
            <w:tcW w:w="992" w:type="dxa"/>
            <w:vAlign w:val="top"/>
          </w:tcPr>
          <w:p w14:paraId="2CA753D9">
            <w:pPr>
              <w:outlineLvl w:val="0"/>
              <w:rPr>
                <w:rFonts w:hint="default" w:ascii="Times New Roman" w:hAnsi="Times New Roman" w:cs="Times New Roman"/>
                <w:bCs/>
                <w:color w:val="auto"/>
                <w:sz w:val="24"/>
              </w:rPr>
            </w:pPr>
          </w:p>
        </w:tc>
        <w:tc>
          <w:tcPr>
            <w:tcW w:w="1247" w:type="dxa"/>
            <w:vAlign w:val="top"/>
          </w:tcPr>
          <w:p w14:paraId="48360D23">
            <w:pPr>
              <w:outlineLvl w:val="0"/>
              <w:rPr>
                <w:rFonts w:hint="default" w:ascii="Times New Roman" w:hAnsi="Times New Roman" w:cs="Times New Roman"/>
                <w:bCs/>
                <w:color w:val="auto"/>
                <w:sz w:val="24"/>
              </w:rPr>
            </w:pPr>
          </w:p>
        </w:tc>
      </w:tr>
      <w:tr w14:paraId="7CA7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7B3FA625">
            <w:pPr>
              <w:outlineLvl w:val="0"/>
              <w:rPr>
                <w:rFonts w:hint="default" w:ascii="Times New Roman" w:hAnsi="Times New Roman" w:cs="Times New Roman"/>
                <w:bCs/>
                <w:color w:val="auto"/>
                <w:sz w:val="24"/>
              </w:rPr>
            </w:pPr>
          </w:p>
        </w:tc>
        <w:tc>
          <w:tcPr>
            <w:tcW w:w="3232" w:type="dxa"/>
            <w:vAlign w:val="top"/>
          </w:tcPr>
          <w:p w14:paraId="152E00C7">
            <w:pPr>
              <w:outlineLvl w:val="0"/>
              <w:rPr>
                <w:rFonts w:hint="default" w:ascii="Times New Roman" w:hAnsi="Times New Roman" w:cs="Times New Roman"/>
                <w:bCs/>
                <w:color w:val="auto"/>
                <w:sz w:val="24"/>
              </w:rPr>
            </w:pPr>
          </w:p>
        </w:tc>
        <w:tc>
          <w:tcPr>
            <w:tcW w:w="1163" w:type="dxa"/>
            <w:vAlign w:val="top"/>
          </w:tcPr>
          <w:p w14:paraId="5F7DD5E0">
            <w:pPr>
              <w:outlineLvl w:val="0"/>
              <w:rPr>
                <w:rFonts w:hint="default" w:ascii="Times New Roman" w:hAnsi="Times New Roman" w:cs="Times New Roman"/>
                <w:bCs/>
                <w:color w:val="auto"/>
                <w:sz w:val="24"/>
              </w:rPr>
            </w:pPr>
          </w:p>
        </w:tc>
        <w:tc>
          <w:tcPr>
            <w:tcW w:w="992" w:type="dxa"/>
            <w:vAlign w:val="top"/>
          </w:tcPr>
          <w:p w14:paraId="609CDED3">
            <w:pPr>
              <w:outlineLvl w:val="0"/>
              <w:rPr>
                <w:rFonts w:hint="default" w:ascii="Times New Roman" w:hAnsi="Times New Roman" w:cs="Times New Roman"/>
                <w:bCs/>
                <w:color w:val="auto"/>
                <w:sz w:val="24"/>
              </w:rPr>
            </w:pPr>
          </w:p>
        </w:tc>
        <w:tc>
          <w:tcPr>
            <w:tcW w:w="992" w:type="dxa"/>
            <w:vAlign w:val="top"/>
          </w:tcPr>
          <w:p w14:paraId="537A7009">
            <w:pPr>
              <w:outlineLvl w:val="0"/>
              <w:rPr>
                <w:rFonts w:hint="default" w:ascii="Times New Roman" w:hAnsi="Times New Roman" w:cs="Times New Roman"/>
                <w:bCs/>
                <w:color w:val="auto"/>
                <w:sz w:val="24"/>
              </w:rPr>
            </w:pPr>
          </w:p>
        </w:tc>
        <w:tc>
          <w:tcPr>
            <w:tcW w:w="1247" w:type="dxa"/>
            <w:vAlign w:val="top"/>
          </w:tcPr>
          <w:p w14:paraId="531FC8F4">
            <w:pPr>
              <w:outlineLvl w:val="0"/>
              <w:rPr>
                <w:rFonts w:hint="default" w:ascii="Times New Roman" w:hAnsi="Times New Roman" w:cs="Times New Roman"/>
                <w:bCs/>
                <w:color w:val="auto"/>
                <w:sz w:val="24"/>
              </w:rPr>
            </w:pPr>
          </w:p>
        </w:tc>
      </w:tr>
      <w:tr w14:paraId="722A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73B06A3D">
            <w:pPr>
              <w:outlineLvl w:val="0"/>
              <w:rPr>
                <w:rFonts w:hint="default" w:ascii="Times New Roman" w:hAnsi="Times New Roman" w:cs="Times New Roman"/>
                <w:bCs/>
                <w:color w:val="auto"/>
                <w:sz w:val="24"/>
              </w:rPr>
            </w:pPr>
          </w:p>
        </w:tc>
        <w:tc>
          <w:tcPr>
            <w:tcW w:w="3232" w:type="dxa"/>
            <w:vAlign w:val="top"/>
          </w:tcPr>
          <w:p w14:paraId="31A7CFF9">
            <w:pPr>
              <w:outlineLvl w:val="0"/>
              <w:rPr>
                <w:rFonts w:hint="default" w:ascii="Times New Roman" w:hAnsi="Times New Roman" w:cs="Times New Roman"/>
                <w:bCs/>
                <w:color w:val="auto"/>
                <w:sz w:val="24"/>
              </w:rPr>
            </w:pPr>
          </w:p>
        </w:tc>
        <w:tc>
          <w:tcPr>
            <w:tcW w:w="1163" w:type="dxa"/>
            <w:vAlign w:val="top"/>
          </w:tcPr>
          <w:p w14:paraId="54AFE6DE">
            <w:pPr>
              <w:outlineLvl w:val="0"/>
              <w:rPr>
                <w:rFonts w:hint="default" w:ascii="Times New Roman" w:hAnsi="Times New Roman" w:cs="Times New Roman"/>
                <w:bCs/>
                <w:color w:val="auto"/>
                <w:sz w:val="24"/>
              </w:rPr>
            </w:pPr>
          </w:p>
        </w:tc>
        <w:tc>
          <w:tcPr>
            <w:tcW w:w="992" w:type="dxa"/>
            <w:vAlign w:val="top"/>
          </w:tcPr>
          <w:p w14:paraId="23DB99C6">
            <w:pPr>
              <w:outlineLvl w:val="0"/>
              <w:rPr>
                <w:rFonts w:hint="default" w:ascii="Times New Roman" w:hAnsi="Times New Roman" w:cs="Times New Roman"/>
                <w:bCs/>
                <w:color w:val="auto"/>
                <w:sz w:val="24"/>
              </w:rPr>
            </w:pPr>
          </w:p>
        </w:tc>
        <w:tc>
          <w:tcPr>
            <w:tcW w:w="992" w:type="dxa"/>
            <w:vAlign w:val="top"/>
          </w:tcPr>
          <w:p w14:paraId="20886AF7">
            <w:pPr>
              <w:outlineLvl w:val="0"/>
              <w:rPr>
                <w:rFonts w:hint="default" w:ascii="Times New Roman" w:hAnsi="Times New Roman" w:cs="Times New Roman"/>
                <w:bCs/>
                <w:color w:val="auto"/>
                <w:sz w:val="24"/>
              </w:rPr>
            </w:pPr>
          </w:p>
        </w:tc>
        <w:tc>
          <w:tcPr>
            <w:tcW w:w="1247" w:type="dxa"/>
            <w:vAlign w:val="top"/>
          </w:tcPr>
          <w:p w14:paraId="4BAFE672">
            <w:pPr>
              <w:outlineLvl w:val="0"/>
              <w:rPr>
                <w:rFonts w:hint="default" w:ascii="Times New Roman" w:hAnsi="Times New Roman" w:cs="Times New Roman"/>
                <w:bCs/>
                <w:color w:val="auto"/>
                <w:sz w:val="24"/>
              </w:rPr>
            </w:pPr>
          </w:p>
        </w:tc>
      </w:tr>
    </w:tbl>
    <w:p w14:paraId="25B6A6CC">
      <w:pPr>
        <w:jc w:val="center"/>
        <w:outlineLvl w:val="0"/>
        <w:rPr>
          <w:rFonts w:hint="default" w:ascii="Times New Roman" w:hAnsi="Times New Roman" w:eastAsia="黑体" w:cs="Times New Roman"/>
          <w:bCs/>
          <w:color w:val="auto"/>
          <w:sz w:val="24"/>
          <w:szCs w:val="24"/>
        </w:rPr>
      </w:pPr>
    </w:p>
    <w:p w14:paraId="7F7C31D9">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表2 企业近三年内主导制定的行业、国家和国际标准</w:t>
      </w:r>
    </w:p>
    <w:tbl>
      <w:tblPr>
        <w:tblStyle w:val="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96"/>
        <w:gridCol w:w="1418"/>
        <w:gridCol w:w="1575"/>
        <w:gridCol w:w="929"/>
        <w:gridCol w:w="1181"/>
      </w:tblGrid>
      <w:tr w14:paraId="696A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5C8EEC6D">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2296" w:type="dxa"/>
            <w:vAlign w:val="center"/>
          </w:tcPr>
          <w:p w14:paraId="57572F53">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标准名称</w:t>
            </w:r>
          </w:p>
        </w:tc>
        <w:tc>
          <w:tcPr>
            <w:tcW w:w="1418" w:type="dxa"/>
            <w:vAlign w:val="center"/>
          </w:tcPr>
          <w:p w14:paraId="7FC3B8A9">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标准类型</w:t>
            </w:r>
          </w:p>
        </w:tc>
        <w:tc>
          <w:tcPr>
            <w:tcW w:w="1575" w:type="dxa"/>
            <w:vAlign w:val="center"/>
          </w:tcPr>
          <w:p w14:paraId="1AA39D20">
            <w:pPr>
              <w:ind w:left="10" w:leftChars="-34" w:right="-143" w:rightChars="-68" w:hanging="81" w:hangingChars="34"/>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标准编号</w:t>
            </w:r>
          </w:p>
        </w:tc>
        <w:tc>
          <w:tcPr>
            <w:tcW w:w="929" w:type="dxa"/>
            <w:vAlign w:val="center"/>
          </w:tcPr>
          <w:p w14:paraId="16C137CA">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排名</w:t>
            </w:r>
          </w:p>
        </w:tc>
        <w:tc>
          <w:tcPr>
            <w:tcW w:w="1181" w:type="dxa"/>
            <w:vAlign w:val="top"/>
          </w:tcPr>
          <w:p w14:paraId="1C892574">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发布时间</w:t>
            </w:r>
          </w:p>
        </w:tc>
      </w:tr>
      <w:tr w14:paraId="404B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top"/>
          </w:tcPr>
          <w:p w14:paraId="722EE092">
            <w:pPr>
              <w:outlineLvl w:val="0"/>
              <w:rPr>
                <w:rFonts w:hint="default" w:ascii="Times New Roman" w:hAnsi="Times New Roman" w:cs="Times New Roman"/>
                <w:bCs/>
                <w:color w:val="auto"/>
                <w:sz w:val="24"/>
              </w:rPr>
            </w:pPr>
          </w:p>
        </w:tc>
        <w:tc>
          <w:tcPr>
            <w:tcW w:w="2296" w:type="dxa"/>
            <w:vAlign w:val="top"/>
          </w:tcPr>
          <w:p w14:paraId="1F603CAA">
            <w:pPr>
              <w:outlineLvl w:val="0"/>
              <w:rPr>
                <w:rFonts w:hint="default" w:ascii="Times New Roman" w:hAnsi="Times New Roman" w:cs="Times New Roman"/>
                <w:bCs/>
                <w:color w:val="auto"/>
                <w:sz w:val="24"/>
              </w:rPr>
            </w:pPr>
          </w:p>
        </w:tc>
        <w:tc>
          <w:tcPr>
            <w:tcW w:w="1418" w:type="dxa"/>
            <w:vAlign w:val="top"/>
          </w:tcPr>
          <w:p w14:paraId="48B65635">
            <w:pPr>
              <w:outlineLvl w:val="0"/>
              <w:rPr>
                <w:rFonts w:hint="default" w:ascii="Times New Roman" w:hAnsi="Times New Roman" w:cs="Times New Roman"/>
                <w:bCs/>
                <w:color w:val="auto"/>
                <w:sz w:val="24"/>
              </w:rPr>
            </w:pPr>
          </w:p>
        </w:tc>
        <w:tc>
          <w:tcPr>
            <w:tcW w:w="1575" w:type="dxa"/>
            <w:vAlign w:val="top"/>
          </w:tcPr>
          <w:p w14:paraId="54AAADF3">
            <w:pPr>
              <w:outlineLvl w:val="0"/>
              <w:rPr>
                <w:rFonts w:hint="default" w:ascii="Times New Roman" w:hAnsi="Times New Roman" w:cs="Times New Roman"/>
                <w:bCs/>
                <w:color w:val="auto"/>
                <w:sz w:val="24"/>
              </w:rPr>
            </w:pPr>
          </w:p>
        </w:tc>
        <w:tc>
          <w:tcPr>
            <w:tcW w:w="929" w:type="dxa"/>
            <w:vAlign w:val="top"/>
          </w:tcPr>
          <w:p w14:paraId="0ACA91B3">
            <w:pPr>
              <w:outlineLvl w:val="0"/>
              <w:rPr>
                <w:rFonts w:hint="default" w:ascii="Times New Roman" w:hAnsi="Times New Roman" w:cs="Times New Roman"/>
                <w:bCs/>
                <w:color w:val="auto"/>
                <w:sz w:val="24"/>
              </w:rPr>
            </w:pPr>
          </w:p>
        </w:tc>
        <w:tc>
          <w:tcPr>
            <w:tcW w:w="1181" w:type="dxa"/>
            <w:vAlign w:val="top"/>
          </w:tcPr>
          <w:p w14:paraId="7687D71A">
            <w:pPr>
              <w:outlineLvl w:val="0"/>
              <w:rPr>
                <w:rFonts w:hint="default" w:ascii="Times New Roman" w:hAnsi="Times New Roman" w:cs="Times New Roman"/>
                <w:bCs/>
                <w:color w:val="auto"/>
                <w:sz w:val="24"/>
              </w:rPr>
            </w:pPr>
          </w:p>
        </w:tc>
      </w:tr>
      <w:tr w14:paraId="3A07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top"/>
          </w:tcPr>
          <w:p w14:paraId="13A583BF">
            <w:pPr>
              <w:outlineLvl w:val="0"/>
              <w:rPr>
                <w:rFonts w:hint="default" w:ascii="Times New Roman" w:hAnsi="Times New Roman" w:cs="Times New Roman"/>
                <w:bCs/>
                <w:color w:val="auto"/>
                <w:sz w:val="24"/>
              </w:rPr>
            </w:pPr>
          </w:p>
        </w:tc>
        <w:tc>
          <w:tcPr>
            <w:tcW w:w="2296" w:type="dxa"/>
            <w:vAlign w:val="top"/>
          </w:tcPr>
          <w:p w14:paraId="487CBCD6">
            <w:pPr>
              <w:outlineLvl w:val="0"/>
              <w:rPr>
                <w:rFonts w:hint="default" w:ascii="Times New Roman" w:hAnsi="Times New Roman" w:cs="Times New Roman"/>
                <w:bCs/>
                <w:color w:val="auto"/>
                <w:sz w:val="24"/>
              </w:rPr>
            </w:pPr>
          </w:p>
        </w:tc>
        <w:tc>
          <w:tcPr>
            <w:tcW w:w="1418" w:type="dxa"/>
            <w:vAlign w:val="top"/>
          </w:tcPr>
          <w:p w14:paraId="44BB69AD">
            <w:pPr>
              <w:outlineLvl w:val="0"/>
              <w:rPr>
                <w:rFonts w:hint="default" w:ascii="Times New Roman" w:hAnsi="Times New Roman" w:cs="Times New Roman"/>
                <w:bCs/>
                <w:color w:val="auto"/>
                <w:sz w:val="24"/>
              </w:rPr>
            </w:pPr>
          </w:p>
        </w:tc>
        <w:tc>
          <w:tcPr>
            <w:tcW w:w="1575" w:type="dxa"/>
            <w:vAlign w:val="top"/>
          </w:tcPr>
          <w:p w14:paraId="1FF9142D">
            <w:pPr>
              <w:outlineLvl w:val="0"/>
              <w:rPr>
                <w:rFonts w:hint="default" w:ascii="Times New Roman" w:hAnsi="Times New Roman" w:cs="Times New Roman"/>
                <w:bCs/>
                <w:color w:val="auto"/>
                <w:sz w:val="24"/>
              </w:rPr>
            </w:pPr>
          </w:p>
        </w:tc>
        <w:tc>
          <w:tcPr>
            <w:tcW w:w="929" w:type="dxa"/>
            <w:vAlign w:val="top"/>
          </w:tcPr>
          <w:p w14:paraId="3F1C11F3">
            <w:pPr>
              <w:outlineLvl w:val="0"/>
              <w:rPr>
                <w:rFonts w:hint="default" w:ascii="Times New Roman" w:hAnsi="Times New Roman" w:cs="Times New Roman"/>
                <w:bCs/>
                <w:color w:val="auto"/>
                <w:sz w:val="24"/>
              </w:rPr>
            </w:pPr>
          </w:p>
        </w:tc>
        <w:tc>
          <w:tcPr>
            <w:tcW w:w="1181" w:type="dxa"/>
            <w:vAlign w:val="top"/>
          </w:tcPr>
          <w:p w14:paraId="40748A3F">
            <w:pPr>
              <w:outlineLvl w:val="0"/>
              <w:rPr>
                <w:rFonts w:hint="default" w:ascii="Times New Roman" w:hAnsi="Times New Roman" w:cs="Times New Roman"/>
                <w:bCs/>
                <w:color w:val="auto"/>
                <w:sz w:val="24"/>
              </w:rPr>
            </w:pPr>
          </w:p>
        </w:tc>
      </w:tr>
      <w:tr w14:paraId="5FCA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top"/>
          </w:tcPr>
          <w:p w14:paraId="315BC10B">
            <w:pPr>
              <w:outlineLvl w:val="0"/>
              <w:rPr>
                <w:rFonts w:hint="default" w:ascii="Times New Roman" w:hAnsi="Times New Roman" w:cs="Times New Roman"/>
                <w:bCs/>
                <w:color w:val="auto"/>
                <w:sz w:val="24"/>
              </w:rPr>
            </w:pPr>
          </w:p>
        </w:tc>
        <w:tc>
          <w:tcPr>
            <w:tcW w:w="2296" w:type="dxa"/>
            <w:vAlign w:val="top"/>
          </w:tcPr>
          <w:p w14:paraId="506E5634">
            <w:pPr>
              <w:outlineLvl w:val="0"/>
              <w:rPr>
                <w:rFonts w:hint="default" w:ascii="Times New Roman" w:hAnsi="Times New Roman" w:cs="Times New Roman"/>
                <w:bCs/>
                <w:color w:val="auto"/>
                <w:sz w:val="24"/>
              </w:rPr>
            </w:pPr>
          </w:p>
        </w:tc>
        <w:tc>
          <w:tcPr>
            <w:tcW w:w="1418" w:type="dxa"/>
            <w:vAlign w:val="top"/>
          </w:tcPr>
          <w:p w14:paraId="21552222">
            <w:pPr>
              <w:outlineLvl w:val="0"/>
              <w:rPr>
                <w:rFonts w:hint="default" w:ascii="Times New Roman" w:hAnsi="Times New Roman" w:cs="Times New Roman"/>
                <w:bCs/>
                <w:color w:val="auto"/>
                <w:sz w:val="24"/>
              </w:rPr>
            </w:pPr>
          </w:p>
        </w:tc>
        <w:tc>
          <w:tcPr>
            <w:tcW w:w="1575" w:type="dxa"/>
            <w:vAlign w:val="top"/>
          </w:tcPr>
          <w:p w14:paraId="36EE31CC">
            <w:pPr>
              <w:outlineLvl w:val="0"/>
              <w:rPr>
                <w:rFonts w:hint="default" w:ascii="Times New Roman" w:hAnsi="Times New Roman" w:cs="Times New Roman"/>
                <w:bCs/>
                <w:color w:val="auto"/>
                <w:sz w:val="24"/>
              </w:rPr>
            </w:pPr>
          </w:p>
        </w:tc>
        <w:tc>
          <w:tcPr>
            <w:tcW w:w="929" w:type="dxa"/>
            <w:vAlign w:val="top"/>
          </w:tcPr>
          <w:p w14:paraId="3F3C1CEE">
            <w:pPr>
              <w:outlineLvl w:val="0"/>
              <w:rPr>
                <w:rFonts w:hint="default" w:ascii="Times New Roman" w:hAnsi="Times New Roman" w:cs="Times New Roman"/>
                <w:bCs/>
                <w:color w:val="auto"/>
                <w:sz w:val="24"/>
              </w:rPr>
            </w:pPr>
          </w:p>
        </w:tc>
        <w:tc>
          <w:tcPr>
            <w:tcW w:w="1181" w:type="dxa"/>
            <w:vAlign w:val="top"/>
          </w:tcPr>
          <w:p w14:paraId="3BB92C63">
            <w:pPr>
              <w:outlineLvl w:val="0"/>
              <w:rPr>
                <w:rFonts w:hint="default" w:ascii="Times New Roman" w:hAnsi="Times New Roman" w:cs="Times New Roman"/>
                <w:bCs/>
                <w:color w:val="auto"/>
                <w:sz w:val="24"/>
              </w:rPr>
            </w:pPr>
          </w:p>
        </w:tc>
      </w:tr>
    </w:tbl>
    <w:p w14:paraId="6739F1AB">
      <w:pPr>
        <w:jc w:val="center"/>
        <w:outlineLvl w:val="0"/>
        <w:rPr>
          <w:rFonts w:hint="default" w:ascii="Times New Roman" w:hAnsi="Times New Roman" w:eastAsia="黑体" w:cs="Times New Roman"/>
          <w:bCs/>
          <w:color w:val="auto"/>
          <w:sz w:val="28"/>
          <w:szCs w:val="28"/>
        </w:rPr>
      </w:pPr>
    </w:p>
    <w:p w14:paraId="2E582409">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表3 企业近三年承担的省级及以上科技计划项目</w:t>
      </w:r>
    </w:p>
    <w:tbl>
      <w:tblPr>
        <w:tblStyle w:val="5"/>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210"/>
        <w:gridCol w:w="1648"/>
        <w:gridCol w:w="1648"/>
      </w:tblGrid>
      <w:tr w14:paraId="4F48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vAlign w:val="top"/>
          </w:tcPr>
          <w:p w14:paraId="70E2A50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4210" w:type="dxa"/>
            <w:vAlign w:val="top"/>
          </w:tcPr>
          <w:p w14:paraId="039DBD61">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承担科技项目名称</w:t>
            </w:r>
          </w:p>
        </w:tc>
        <w:tc>
          <w:tcPr>
            <w:tcW w:w="1648" w:type="dxa"/>
            <w:vAlign w:val="top"/>
          </w:tcPr>
          <w:p w14:paraId="08ED9FB9">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级别</w:t>
            </w:r>
          </w:p>
        </w:tc>
        <w:tc>
          <w:tcPr>
            <w:tcW w:w="1648" w:type="dxa"/>
            <w:vAlign w:val="top"/>
          </w:tcPr>
          <w:p w14:paraId="47165B6B">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项目类型</w:t>
            </w:r>
          </w:p>
        </w:tc>
      </w:tr>
      <w:tr w14:paraId="6C02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top"/>
          </w:tcPr>
          <w:p w14:paraId="07E2104E">
            <w:pPr>
              <w:outlineLvl w:val="0"/>
              <w:rPr>
                <w:rFonts w:hint="default" w:ascii="Times New Roman" w:hAnsi="Times New Roman" w:cs="Times New Roman"/>
                <w:bCs/>
                <w:color w:val="auto"/>
                <w:sz w:val="24"/>
              </w:rPr>
            </w:pPr>
          </w:p>
        </w:tc>
        <w:tc>
          <w:tcPr>
            <w:tcW w:w="4210" w:type="dxa"/>
            <w:vAlign w:val="top"/>
          </w:tcPr>
          <w:p w14:paraId="43044EE0">
            <w:pPr>
              <w:outlineLvl w:val="0"/>
              <w:rPr>
                <w:rFonts w:hint="default" w:ascii="Times New Roman" w:hAnsi="Times New Roman" w:cs="Times New Roman"/>
                <w:bCs/>
                <w:color w:val="auto"/>
                <w:sz w:val="24"/>
              </w:rPr>
            </w:pPr>
          </w:p>
        </w:tc>
        <w:tc>
          <w:tcPr>
            <w:tcW w:w="1648" w:type="dxa"/>
            <w:vAlign w:val="top"/>
          </w:tcPr>
          <w:p w14:paraId="255F040E">
            <w:pPr>
              <w:outlineLvl w:val="0"/>
              <w:rPr>
                <w:rFonts w:hint="default" w:ascii="Times New Roman" w:hAnsi="Times New Roman" w:cs="Times New Roman"/>
                <w:bCs/>
                <w:color w:val="auto"/>
                <w:sz w:val="24"/>
              </w:rPr>
            </w:pPr>
          </w:p>
        </w:tc>
        <w:tc>
          <w:tcPr>
            <w:tcW w:w="1648" w:type="dxa"/>
            <w:vAlign w:val="top"/>
          </w:tcPr>
          <w:p w14:paraId="3504DFC5">
            <w:pPr>
              <w:outlineLvl w:val="0"/>
              <w:rPr>
                <w:rFonts w:hint="default" w:ascii="Times New Roman" w:hAnsi="Times New Roman" w:cs="Times New Roman"/>
                <w:bCs/>
                <w:color w:val="auto"/>
                <w:sz w:val="24"/>
              </w:rPr>
            </w:pPr>
          </w:p>
        </w:tc>
      </w:tr>
      <w:tr w14:paraId="2116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top"/>
          </w:tcPr>
          <w:p w14:paraId="76A7CC15">
            <w:pPr>
              <w:outlineLvl w:val="0"/>
              <w:rPr>
                <w:rFonts w:hint="default" w:ascii="Times New Roman" w:hAnsi="Times New Roman" w:cs="Times New Roman"/>
                <w:bCs/>
                <w:color w:val="auto"/>
                <w:sz w:val="24"/>
              </w:rPr>
            </w:pPr>
          </w:p>
        </w:tc>
        <w:tc>
          <w:tcPr>
            <w:tcW w:w="4210" w:type="dxa"/>
            <w:vAlign w:val="top"/>
          </w:tcPr>
          <w:p w14:paraId="6269C1F2">
            <w:pPr>
              <w:outlineLvl w:val="0"/>
              <w:rPr>
                <w:rFonts w:hint="default" w:ascii="Times New Roman" w:hAnsi="Times New Roman" w:cs="Times New Roman"/>
                <w:bCs/>
                <w:color w:val="auto"/>
                <w:sz w:val="24"/>
              </w:rPr>
            </w:pPr>
          </w:p>
        </w:tc>
        <w:tc>
          <w:tcPr>
            <w:tcW w:w="1648" w:type="dxa"/>
            <w:vAlign w:val="top"/>
          </w:tcPr>
          <w:p w14:paraId="031BA8A2">
            <w:pPr>
              <w:outlineLvl w:val="0"/>
              <w:rPr>
                <w:rFonts w:hint="default" w:ascii="Times New Roman" w:hAnsi="Times New Roman" w:cs="Times New Roman"/>
                <w:bCs/>
                <w:color w:val="auto"/>
                <w:sz w:val="24"/>
              </w:rPr>
            </w:pPr>
          </w:p>
        </w:tc>
        <w:tc>
          <w:tcPr>
            <w:tcW w:w="1648" w:type="dxa"/>
            <w:vAlign w:val="top"/>
          </w:tcPr>
          <w:p w14:paraId="0265E5C8">
            <w:pPr>
              <w:outlineLvl w:val="0"/>
              <w:rPr>
                <w:rFonts w:hint="default" w:ascii="Times New Roman" w:hAnsi="Times New Roman" w:cs="Times New Roman"/>
                <w:bCs/>
                <w:color w:val="auto"/>
                <w:sz w:val="24"/>
              </w:rPr>
            </w:pPr>
          </w:p>
        </w:tc>
      </w:tr>
      <w:tr w14:paraId="3C59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top"/>
          </w:tcPr>
          <w:p w14:paraId="6268BF5C">
            <w:pPr>
              <w:outlineLvl w:val="0"/>
              <w:rPr>
                <w:rFonts w:hint="default" w:ascii="Times New Roman" w:hAnsi="Times New Roman" w:cs="Times New Roman"/>
                <w:bCs/>
                <w:color w:val="auto"/>
                <w:sz w:val="24"/>
              </w:rPr>
            </w:pPr>
          </w:p>
        </w:tc>
        <w:tc>
          <w:tcPr>
            <w:tcW w:w="4210" w:type="dxa"/>
            <w:vAlign w:val="top"/>
          </w:tcPr>
          <w:p w14:paraId="222CCB38">
            <w:pPr>
              <w:outlineLvl w:val="0"/>
              <w:rPr>
                <w:rFonts w:hint="default" w:ascii="Times New Roman" w:hAnsi="Times New Roman" w:cs="Times New Roman"/>
                <w:bCs/>
                <w:color w:val="auto"/>
                <w:sz w:val="24"/>
              </w:rPr>
            </w:pPr>
          </w:p>
        </w:tc>
        <w:tc>
          <w:tcPr>
            <w:tcW w:w="1648" w:type="dxa"/>
            <w:vAlign w:val="top"/>
          </w:tcPr>
          <w:p w14:paraId="30A8C2E0">
            <w:pPr>
              <w:outlineLvl w:val="0"/>
              <w:rPr>
                <w:rFonts w:hint="default" w:ascii="Times New Roman" w:hAnsi="Times New Roman" w:cs="Times New Roman"/>
                <w:bCs/>
                <w:color w:val="auto"/>
                <w:sz w:val="24"/>
              </w:rPr>
            </w:pPr>
          </w:p>
        </w:tc>
        <w:tc>
          <w:tcPr>
            <w:tcW w:w="1648" w:type="dxa"/>
            <w:vAlign w:val="top"/>
          </w:tcPr>
          <w:p w14:paraId="36A9B4C3">
            <w:pPr>
              <w:outlineLvl w:val="0"/>
              <w:rPr>
                <w:rFonts w:hint="default" w:ascii="Times New Roman" w:hAnsi="Times New Roman" w:cs="Times New Roman"/>
                <w:bCs/>
                <w:color w:val="auto"/>
                <w:sz w:val="24"/>
              </w:rPr>
            </w:pPr>
          </w:p>
        </w:tc>
      </w:tr>
    </w:tbl>
    <w:p w14:paraId="42E9A45C">
      <w:pPr>
        <w:outlineLvl w:val="0"/>
        <w:rPr>
          <w:rFonts w:hint="default" w:ascii="Times New Roman" w:hAnsi="Times New Roman" w:cs="Times New Roman"/>
          <w:bCs/>
          <w:color w:val="auto"/>
          <w:sz w:val="28"/>
          <w:szCs w:val="28"/>
        </w:rPr>
      </w:pPr>
    </w:p>
    <w:p w14:paraId="5ED7CB01">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表4 企业创新平台建设情况</w:t>
      </w:r>
    </w:p>
    <w:tbl>
      <w:tblPr>
        <w:tblStyle w:val="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57"/>
        <w:gridCol w:w="992"/>
        <w:gridCol w:w="2835"/>
      </w:tblGrid>
      <w:tr w14:paraId="0918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9A75F7B">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3657" w:type="dxa"/>
            <w:vAlign w:val="center"/>
          </w:tcPr>
          <w:p w14:paraId="0982BE0E">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创新平台名称</w:t>
            </w:r>
          </w:p>
        </w:tc>
        <w:tc>
          <w:tcPr>
            <w:tcW w:w="992" w:type="dxa"/>
            <w:vAlign w:val="center"/>
          </w:tcPr>
          <w:p w14:paraId="4A3B697B">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级别</w:t>
            </w:r>
          </w:p>
        </w:tc>
        <w:tc>
          <w:tcPr>
            <w:tcW w:w="2835" w:type="dxa"/>
            <w:vAlign w:val="top"/>
          </w:tcPr>
          <w:p w14:paraId="5222ACFE">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批复单位</w:t>
            </w:r>
          </w:p>
        </w:tc>
      </w:tr>
      <w:tr w14:paraId="7D4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top"/>
          </w:tcPr>
          <w:p w14:paraId="6CA52789">
            <w:pPr>
              <w:outlineLvl w:val="0"/>
              <w:rPr>
                <w:rFonts w:hint="default" w:ascii="Times New Roman" w:hAnsi="Times New Roman" w:cs="Times New Roman"/>
                <w:bCs/>
                <w:color w:val="auto"/>
              </w:rPr>
            </w:pPr>
          </w:p>
        </w:tc>
        <w:tc>
          <w:tcPr>
            <w:tcW w:w="3657" w:type="dxa"/>
            <w:vAlign w:val="top"/>
          </w:tcPr>
          <w:p w14:paraId="053410EB">
            <w:pPr>
              <w:outlineLvl w:val="0"/>
              <w:rPr>
                <w:rFonts w:hint="default" w:ascii="Times New Roman" w:hAnsi="Times New Roman" w:cs="Times New Roman"/>
                <w:bCs/>
                <w:color w:val="auto"/>
                <w:sz w:val="24"/>
              </w:rPr>
            </w:pPr>
          </w:p>
        </w:tc>
        <w:tc>
          <w:tcPr>
            <w:tcW w:w="992" w:type="dxa"/>
            <w:vAlign w:val="top"/>
          </w:tcPr>
          <w:p w14:paraId="742D1AF6">
            <w:pPr>
              <w:outlineLvl w:val="0"/>
              <w:rPr>
                <w:rFonts w:hint="default" w:ascii="Times New Roman" w:hAnsi="Times New Roman" w:cs="Times New Roman"/>
                <w:bCs/>
                <w:color w:val="auto"/>
                <w:sz w:val="24"/>
              </w:rPr>
            </w:pPr>
          </w:p>
        </w:tc>
        <w:tc>
          <w:tcPr>
            <w:tcW w:w="2835" w:type="dxa"/>
            <w:vAlign w:val="top"/>
          </w:tcPr>
          <w:p w14:paraId="7C5F3AF2">
            <w:pPr>
              <w:outlineLvl w:val="0"/>
              <w:rPr>
                <w:rFonts w:hint="default" w:ascii="Times New Roman" w:hAnsi="Times New Roman" w:cs="Times New Roman"/>
                <w:bCs/>
                <w:color w:val="auto"/>
                <w:sz w:val="24"/>
              </w:rPr>
            </w:pPr>
          </w:p>
        </w:tc>
      </w:tr>
      <w:tr w14:paraId="20C2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top"/>
          </w:tcPr>
          <w:p w14:paraId="4865A431">
            <w:pPr>
              <w:outlineLvl w:val="0"/>
              <w:rPr>
                <w:rFonts w:hint="default" w:ascii="Times New Roman" w:hAnsi="Times New Roman" w:cs="Times New Roman"/>
                <w:bCs/>
                <w:color w:val="auto"/>
              </w:rPr>
            </w:pPr>
          </w:p>
        </w:tc>
        <w:tc>
          <w:tcPr>
            <w:tcW w:w="3657" w:type="dxa"/>
            <w:vAlign w:val="top"/>
          </w:tcPr>
          <w:p w14:paraId="6B8CB7FA">
            <w:pPr>
              <w:outlineLvl w:val="0"/>
              <w:rPr>
                <w:rFonts w:hint="default" w:ascii="Times New Roman" w:hAnsi="Times New Roman" w:cs="Times New Roman"/>
                <w:bCs/>
                <w:color w:val="auto"/>
                <w:sz w:val="24"/>
              </w:rPr>
            </w:pPr>
          </w:p>
        </w:tc>
        <w:tc>
          <w:tcPr>
            <w:tcW w:w="992" w:type="dxa"/>
            <w:vAlign w:val="top"/>
          </w:tcPr>
          <w:p w14:paraId="49896D72">
            <w:pPr>
              <w:outlineLvl w:val="0"/>
              <w:rPr>
                <w:rFonts w:hint="default" w:ascii="Times New Roman" w:hAnsi="Times New Roman" w:cs="Times New Roman"/>
                <w:bCs/>
                <w:color w:val="auto"/>
                <w:sz w:val="24"/>
              </w:rPr>
            </w:pPr>
          </w:p>
        </w:tc>
        <w:tc>
          <w:tcPr>
            <w:tcW w:w="2835" w:type="dxa"/>
            <w:vAlign w:val="top"/>
          </w:tcPr>
          <w:p w14:paraId="53A845C0">
            <w:pPr>
              <w:outlineLvl w:val="0"/>
              <w:rPr>
                <w:rFonts w:hint="default" w:ascii="Times New Roman" w:hAnsi="Times New Roman" w:cs="Times New Roman"/>
                <w:bCs/>
                <w:color w:val="auto"/>
                <w:sz w:val="24"/>
              </w:rPr>
            </w:pPr>
          </w:p>
        </w:tc>
      </w:tr>
      <w:tr w14:paraId="69E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top"/>
          </w:tcPr>
          <w:p w14:paraId="36DCE4F6">
            <w:pPr>
              <w:outlineLvl w:val="0"/>
              <w:rPr>
                <w:rFonts w:hint="default" w:ascii="Times New Roman" w:hAnsi="Times New Roman" w:cs="Times New Roman"/>
                <w:bCs/>
                <w:color w:val="auto"/>
              </w:rPr>
            </w:pPr>
          </w:p>
        </w:tc>
        <w:tc>
          <w:tcPr>
            <w:tcW w:w="3657" w:type="dxa"/>
            <w:vAlign w:val="top"/>
          </w:tcPr>
          <w:p w14:paraId="63EC4589">
            <w:pPr>
              <w:outlineLvl w:val="0"/>
              <w:rPr>
                <w:rFonts w:hint="default" w:ascii="Times New Roman" w:hAnsi="Times New Roman" w:cs="Times New Roman"/>
                <w:bCs/>
                <w:color w:val="auto"/>
                <w:sz w:val="24"/>
              </w:rPr>
            </w:pPr>
          </w:p>
        </w:tc>
        <w:tc>
          <w:tcPr>
            <w:tcW w:w="992" w:type="dxa"/>
            <w:vAlign w:val="top"/>
          </w:tcPr>
          <w:p w14:paraId="2D657B46">
            <w:pPr>
              <w:outlineLvl w:val="0"/>
              <w:rPr>
                <w:rFonts w:hint="default" w:ascii="Times New Roman" w:hAnsi="Times New Roman" w:cs="Times New Roman"/>
                <w:bCs/>
                <w:color w:val="auto"/>
                <w:sz w:val="24"/>
              </w:rPr>
            </w:pPr>
          </w:p>
        </w:tc>
        <w:tc>
          <w:tcPr>
            <w:tcW w:w="2835" w:type="dxa"/>
            <w:vAlign w:val="top"/>
          </w:tcPr>
          <w:p w14:paraId="639DF843">
            <w:pPr>
              <w:outlineLvl w:val="0"/>
              <w:rPr>
                <w:rFonts w:hint="default" w:ascii="Times New Roman" w:hAnsi="Times New Roman" w:cs="Times New Roman"/>
                <w:bCs/>
                <w:color w:val="auto"/>
                <w:sz w:val="24"/>
              </w:rPr>
            </w:pPr>
          </w:p>
        </w:tc>
      </w:tr>
    </w:tbl>
    <w:p w14:paraId="1FA5C342">
      <w:pPr>
        <w:outlineLvl w:val="0"/>
        <w:rPr>
          <w:rFonts w:hint="default" w:ascii="Times New Roman" w:hAnsi="Times New Roman" w:eastAsia="仿宋_GB2312" w:cs="Times New Roman"/>
          <w:bCs/>
          <w:color w:val="auto"/>
          <w:sz w:val="28"/>
          <w:szCs w:val="28"/>
        </w:rPr>
      </w:pPr>
    </w:p>
    <w:p w14:paraId="296953BF">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表5 企业近三年拥有的高端人才情况</w:t>
      </w:r>
    </w:p>
    <w:tbl>
      <w:tblPr>
        <w:tblStyle w:val="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57"/>
        <w:gridCol w:w="1262"/>
        <w:gridCol w:w="1157"/>
        <w:gridCol w:w="1053"/>
        <w:gridCol w:w="1425"/>
        <w:gridCol w:w="1417"/>
      </w:tblGrid>
      <w:tr w14:paraId="6F09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2AF879">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1057" w:type="dxa"/>
            <w:vAlign w:val="center"/>
          </w:tcPr>
          <w:p w14:paraId="2CCA583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姓名</w:t>
            </w:r>
          </w:p>
        </w:tc>
        <w:tc>
          <w:tcPr>
            <w:tcW w:w="1262" w:type="dxa"/>
            <w:vAlign w:val="center"/>
          </w:tcPr>
          <w:p w14:paraId="625F7DA1">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职务</w:t>
            </w:r>
          </w:p>
        </w:tc>
        <w:tc>
          <w:tcPr>
            <w:tcW w:w="1157" w:type="dxa"/>
            <w:vAlign w:val="center"/>
          </w:tcPr>
          <w:p w14:paraId="4EA8F944">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职称</w:t>
            </w:r>
          </w:p>
        </w:tc>
        <w:tc>
          <w:tcPr>
            <w:tcW w:w="1053" w:type="dxa"/>
            <w:vAlign w:val="center"/>
          </w:tcPr>
          <w:p w14:paraId="54E7441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学历</w:t>
            </w:r>
          </w:p>
        </w:tc>
        <w:tc>
          <w:tcPr>
            <w:tcW w:w="1425" w:type="dxa"/>
            <w:vAlign w:val="center"/>
          </w:tcPr>
          <w:p w14:paraId="671B177E">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荣誉称号</w:t>
            </w:r>
          </w:p>
        </w:tc>
        <w:tc>
          <w:tcPr>
            <w:tcW w:w="1417" w:type="dxa"/>
            <w:vAlign w:val="center"/>
          </w:tcPr>
          <w:p w14:paraId="14ADDA13">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批准单位</w:t>
            </w:r>
          </w:p>
        </w:tc>
      </w:tr>
      <w:tr w14:paraId="7D90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CF0AE64">
            <w:pPr>
              <w:jc w:val="center"/>
              <w:outlineLvl w:val="0"/>
              <w:rPr>
                <w:rFonts w:hint="default" w:ascii="Times New Roman" w:hAnsi="Times New Roman" w:cs="Times New Roman"/>
                <w:bCs/>
                <w:color w:val="auto"/>
              </w:rPr>
            </w:pPr>
          </w:p>
        </w:tc>
        <w:tc>
          <w:tcPr>
            <w:tcW w:w="1057" w:type="dxa"/>
            <w:vAlign w:val="center"/>
          </w:tcPr>
          <w:p w14:paraId="1352D468">
            <w:pPr>
              <w:jc w:val="center"/>
              <w:outlineLvl w:val="0"/>
              <w:rPr>
                <w:rFonts w:hint="default" w:ascii="Times New Roman" w:hAnsi="Times New Roman" w:cs="Times New Roman"/>
                <w:bCs/>
                <w:color w:val="auto"/>
              </w:rPr>
            </w:pPr>
          </w:p>
        </w:tc>
        <w:tc>
          <w:tcPr>
            <w:tcW w:w="1262" w:type="dxa"/>
            <w:vAlign w:val="center"/>
          </w:tcPr>
          <w:p w14:paraId="20C0F379">
            <w:pPr>
              <w:jc w:val="center"/>
              <w:outlineLvl w:val="0"/>
              <w:rPr>
                <w:rFonts w:hint="default" w:ascii="Times New Roman" w:hAnsi="Times New Roman" w:cs="Times New Roman"/>
                <w:bCs/>
                <w:color w:val="auto"/>
              </w:rPr>
            </w:pPr>
          </w:p>
        </w:tc>
        <w:tc>
          <w:tcPr>
            <w:tcW w:w="1157" w:type="dxa"/>
            <w:vAlign w:val="center"/>
          </w:tcPr>
          <w:p w14:paraId="093633CE">
            <w:pPr>
              <w:jc w:val="center"/>
              <w:outlineLvl w:val="0"/>
              <w:rPr>
                <w:rFonts w:hint="default" w:ascii="Times New Roman" w:hAnsi="Times New Roman" w:cs="Times New Roman"/>
                <w:bCs/>
                <w:color w:val="auto"/>
              </w:rPr>
            </w:pPr>
          </w:p>
        </w:tc>
        <w:tc>
          <w:tcPr>
            <w:tcW w:w="1053" w:type="dxa"/>
            <w:vAlign w:val="center"/>
          </w:tcPr>
          <w:p w14:paraId="6995398D">
            <w:pPr>
              <w:jc w:val="center"/>
              <w:outlineLvl w:val="0"/>
              <w:rPr>
                <w:rFonts w:hint="default" w:ascii="Times New Roman" w:hAnsi="Times New Roman" w:cs="Times New Roman"/>
                <w:bCs/>
                <w:color w:val="auto"/>
              </w:rPr>
            </w:pPr>
          </w:p>
        </w:tc>
        <w:tc>
          <w:tcPr>
            <w:tcW w:w="1425" w:type="dxa"/>
            <w:vAlign w:val="center"/>
          </w:tcPr>
          <w:p w14:paraId="231F158C">
            <w:pPr>
              <w:jc w:val="center"/>
              <w:outlineLvl w:val="0"/>
              <w:rPr>
                <w:rFonts w:hint="default" w:ascii="Times New Roman" w:hAnsi="Times New Roman" w:cs="Times New Roman"/>
                <w:bCs/>
                <w:color w:val="auto"/>
              </w:rPr>
            </w:pPr>
          </w:p>
        </w:tc>
        <w:tc>
          <w:tcPr>
            <w:tcW w:w="1417" w:type="dxa"/>
            <w:vAlign w:val="center"/>
          </w:tcPr>
          <w:p w14:paraId="58CD399D">
            <w:pPr>
              <w:jc w:val="center"/>
              <w:outlineLvl w:val="0"/>
              <w:rPr>
                <w:rFonts w:hint="default" w:ascii="Times New Roman" w:hAnsi="Times New Roman" w:cs="Times New Roman"/>
                <w:bCs/>
                <w:color w:val="auto"/>
              </w:rPr>
            </w:pPr>
          </w:p>
        </w:tc>
      </w:tr>
      <w:tr w14:paraId="376B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F8904CF">
            <w:pPr>
              <w:jc w:val="center"/>
              <w:outlineLvl w:val="0"/>
              <w:rPr>
                <w:rFonts w:hint="default" w:ascii="Times New Roman" w:hAnsi="Times New Roman" w:cs="Times New Roman"/>
                <w:bCs/>
                <w:color w:val="auto"/>
              </w:rPr>
            </w:pPr>
          </w:p>
        </w:tc>
        <w:tc>
          <w:tcPr>
            <w:tcW w:w="1057" w:type="dxa"/>
            <w:vAlign w:val="center"/>
          </w:tcPr>
          <w:p w14:paraId="724A8532">
            <w:pPr>
              <w:jc w:val="center"/>
              <w:outlineLvl w:val="0"/>
              <w:rPr>
                <w:rFonts w:hint="default" w:ascii="Times New Roman" w:hAnsi="Times New Roman" w:cs="Times New Roman"/>
                <w:bCs/>
                <w:color w:val="auto"/>
              </w:rPr>
            </w:pPr>
          </w:p>
        </w:tc>
        <w:tc>
          <w:tcPr>
            <w:tcW w:w="1262" w:type="dxa"/>
            <w:vAlign w:val="center"/>
          </w:tcPr>
          <w:p w14:paraId="14DD5927">
            <w:pPr>
              <w:jc w:val="center"/>
              <w:outlineLvl w:val="0"/>
              <w:rPr>
                <w:rFonts w:hint="default" w:ascii="Times New Roman" w:hAnsi="Times New Roman" w:cs="Times New Roman"/>
                <w:bCs/>
                <w:color w:val="auto"/>
              </w:rPr>
            </w:pPr>
          </w:p>
        </w:tc>
        <w:tc>
          <w:tcPr>
            <w:tcW w:w="1157" w:type="dxa"/>
            <w:vAlign w:val="center"/>
          </w:tcPr>
          <w:p w14:paraId="02C9BC3D">
            <w:pPr>
              <w:jc w:val="center"/>
              <w:outlineLvl w:val="0"/>
              <w:rPr>
                <w:rFonts w:hint="default" w:ascii="Times New Roman" w:hAnsi="Times New Roman" w:cs="Times New Roman"/>
                <w:bCs/>
                <w:color w:val="auto"/>
              </w:rPr>
            </w:pPr>
          </w:p>
        </w:tc>
        <w:tc>
          <w:tcPr>
            <w:tcW w:w="1053" w:type="dxa"/>
            <w:vAlign w:val="center"/>
          </w:tcPr>
          <w:p w14:paraId="4632C374">
            <w:pPr>
              <w:jc w:val="center"/>
              <w:outlineLvl w:val="0"/>
              <w:rPr>
                <w:rFonts w:hint="default" w:ascii="Times New Roman" w:hAnsi="Times New Roman" w:cs="Times New Roman"/>
                <w:bCs/>
                <w:color w:val="auto"/>
              </w:rPr>
            </w:pPr>
          </w:p>
        </w:tc>
        <w:tc>
          <w:tcPr>
            <w:tcW w:w="1425" w:type="dxa"/>
            <w:vAlign w:val="center"/>
          </w:tcPr>
          <w:p w14:paraId="34A42B04">
            <w:pPr>
              <w:jc w:val="center"/>
              <w:outlineLvl w:val="0"/>
              <w:rPr>
                <w:rFonts w:hint="default" w:ascii="Times New Roman" w:hAnsi="Times New Roman" w:cs="Times New Roman"/>
                <w:bCs/>
                <w:color w:val="auto"/>
              </w:rPr>
            </w:pPr>
          </w:p>
        </w:tc>
        <w:tc>
          <w:tcPr>
            <w:tcW w:w="1417" w:type="dxa"/>
            <w:vAlign w:val="center"/>
          </w:tcPr>
          <w:p w14:paraId="3E62FB66">
            <w:pPr>
              <w:jc w:val="center"/>
              <w:outlineLvl w:val="0"/>
              <w:rPr>
                <w:rFonts w:hint="default" w:ascii="Times New Roman" w:hAnsi="Times New Roman" w:cs="Times New Roman"/>
                <w:bCs/>
                <w:color w:val="auto"/>
              </w:rPr>
            </w:pPr>
          </w:p>
        </w:tc>
      </w:tr>
      <w:tr w14:paraId="7A9F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BF5F571">
            <w:pPr>
              <w:jc w:val="center"/>
              <w:outlineLvl w:val="0"/>
              <w:rPr>
                <w:rFonts w:hint="default" w:ascii="Times New Roman" w:hAnsi="Times New Roman" w:cs="Times New Roman"/>
                <w:bCs/>
                <w:color w:val="auto"/>
              </w:rPr>
            </w:pPr>
          </w:p>
        </w:tc>
        <w:tc>
          <w:tcPr>
            <w:tcW w:w="1057" w:type="dxa"/>
            <w:vAlign w:val="center"/>
          </w:tcPr>
          <w:p w14:paraId="5466E400">
            <w:pPr>
              <w:jc w:val="center"/>
              <w:outlineLvl w:val="0"/>
              <w:rPr>
                <w:rFonts w:hint="default" w:ascii="Times New Roman" w:hAnsi="Times New Roman" w:cs="Times New Roman"/>
                <w:bCs/>
                <w:color w:val="auto"/>
              </w:rPr>
            </w:pPr>
          </w:p>
        </w:tc>
        <w:tc>
          <w:tcPr>
            <w:tcW w:w="1262" w:type="dxa"/>
            <w:vAlign w:val="center"/>
          </w:tcPr>
          <w:p w14:paraId="438C2579">
            <w:pPr>
              <w:jc w:val="center"/>
              <w:outlineLvl w:val="0"/>
              <w:rPr>
                <w:rFonts w:hint="default" w:ascii="Times New Roman" w:hAnsi="Times New Roman" w:cs="Times New Roman"/>
                <w:bCs/>
                <w:color w:val="auto"/>
              </w:rPr>
            </w:pPr>
          </w:p>
        </w:tc>
        <w:tc>
          <w:tcPr>
            <w:tcW w:w="1157" w:type="dxa"/>
            <w:vAlign w:val="center"/>
          </w:tcPr>
          <w:p w14:paraId="6C14B75D">
            <w:pPr>
              <w:jc w:val="center"/>
              <w:outlineLvl w:val="0"/>
              <w:rPr>
                <w:rFonts w:hint="default" w:ascii="Times New Roman" w:hAnsi="Times New Roman" w:cs="Times New Roman"/>
                <w:bCs/>
                <w:color w:val="auto"/>
              </w:rPr>
            </w:pPr>
          </w:p>
        </w:tc>
        <w:tc>
          <w:tcPr>
            <w:tcW w:w="1053" w:type="dxa"/>
            <w:vAlign w:val="center"/>
          </w:tcPr>
          <w:p w14:paraId="6C89F519">
            <w:pPr>
              <w:jc w:val="center"/>
              <w:outlineLvl w:val="0"/>
              <w:rPr>
                <w:rFonts w:hint="default" w:ascii="Times New Roman" w:hAnsi="Times New Roman" w:cs="Times New Roman"/>
                <w:bCs/>
                <w:color w:val="auto"/>
              </w:rPr>
            </w:pPr>
          </w:p>
        </w:tc>
        <w:tc>
          <w:tcPr>
            <w:tcW w:w="1425" w:type="dxa"/>
            <w:vAlign w:val="center"/>
          </w:tcPr>
          <w:p w14:paraId="04E3928E">
            <w:pPr>
              <w:jc w:val="center"/>
              <w:outlineLvl w:val="0"/>
              <w:rPr>
                <w:rFonts w:hint="default" w:ascii="Times New Roman" w:hAnsi="Times New Roman" w:cs="Times New Roman"/>
                <w:bCs/>
                <w:color w:val="auto"/>
              </w:rPr>
            </w:pPr>
          </w:p>
        </w:tc>
        <w:tc>
          <w:tcPr>
            <w:tcW w:w="1417" w:type="dxa"/>
            <w:vAlign w:val="center"/>
          </w:tcPr>
          <w:p w14:paraId="28E2582E">
            <w:pPr>
              <w:jc w:val="center"/>
              <w:outlineLvl w:val="0"/>
              <w:rPr>
                <w:rFonts w:hint="default" w:ascii="Times New Roman" w:hAnsi="Times New Roman" w:cs="Times New Roman"/>
                <w:bCs/>
                <w:color w:val="auto"/>
              </w:rPr>
            </w:pPr>
          </w:p>
        </w:tc>
      </w:tr>
    </w:tbl>
    <w:p w14:paraId="1109AE17">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表6 企业近三年获得科技进步奖情况</w:t>
      </w:r>
    </w:p>
    <w:tbl>
      <w:tblPr>
        <w:tblStyle w:val="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19"/>
        <w:gridCol w:w="2210"/>
        <w:gridCol w:w="2842"/>
      </w:tblGrid>
      <w:tr w14:paraId="0007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E8929F0">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2319" w:type="dxa"/>
            <w:vAlign w:val="center"/>
          </w:tcPr>
          <w:p w14:paraId="3CB981D5">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科技进步奖名称</w:t>
            </w:r>
          </w:p>
        </w:tc>
        <w:tc>
          <w:tcPr>
            <w:tcW w:w="2210" w:type="dxa"/>
            <w:vAlign w:val="center"/>
          </w:tcPr>
          <w:p w14:paraId="236D56AC">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级别</w:t>
            </w:r>
          </w:p>
        </w:tc>
        <w:tc>
          <w:tcPr>
            <w:tcW w:w="2842" w:type="dxa"/>
            <w:vAlign w:val="center"/>
          </w:tcPr>
          <w:p w14:paraId="1E07E1E3">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发证机构</w:t>
            </w:r>
          </w:p>
        </w:tc>
      </w:tr>
      <w:tr w14:paraId="4295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9BD5A9F">
            <w:pPr>
              <w:jc w:val="center"/>
              <w:outlineLvl w:val="0"/>
              <w:rPr>
                <w:rFonts w:hint="default" w:ascii="Times New Roman" w:hAnsi="Times New Roman" w:cs="Times New Roman"/>
                <w:bCs/>
                <w:color w:val="auto"/>
              </w:rPr>
            </w:pPr>
          </w:p>
        </w:tc>
        <w:tc>
          <w:tcPr>
            <w:tcW w:w="2319" w:type="dxa"/>
            <w:vAlign w:val="center"/>
          </w:tcPr>
          <w:p w14:paraId="7BB5C31A">
            <w:pPr>
              <w:jc w:val="center"/>
              <w:outlineLvl w:val="0"/>
              <w:rPr>
                <w:rFonts w:hint="default" w:ascii="Times New Roman" w:hAnsi="Times New Roman" w:cs="Times New Roman"/>
                <w:bCs/>
                <w:color w:val="auto"/>
              </w:rPr>
            </w:pPr>
          </w:p>
        </w:tc>
        <w:tc>
          <w:tcPr>
            <w:tcW w:w="2210" w:type="dxa"/>
            <w:vAlign w:val="center"/>
          </w:tcPr>
          <w:p w14:paraId="60D1E569">
            <w:pPr>
              <w:jc w:val="center"/>
              <w:outlineLvl w:val="0"/>
              <w:rPr>
                <w:rFonts w:hint="default" w:ascii="Times New Roman" w:hAnsi="Times New Roman" w:cs="Times New Roman"/>
                <w:bCs/>
                <w:color w:val="auto"/>
              </w:rPr>
            </w:pPr>
          </w:p>
        </w:tc>
        <w:tc>
          <w:tcPr>
            <w:tcW w:w="2842" w:type="dxa"/>
            <w:vAlign w:val="center"/>
          </w:tcPr>
          <w:p w14:paraId="4D0DEBE4">
            <w:pPr>
              <w:jc w:val="center"/>
              <w:outlineLvl w:val="0"/>
              <w:rPr>
                <w:rFonts w:hint="default" w:ascii="Times New Roman" w:hAnsi="Times New Roman" w:cs="Times New Roman"/>
                <w:bCs/>
                <w:color w:val="auto"/>
              </w:rPr>
            </w:pPr>
          </w:p>
        </w:tc>
      </w:tr>
      <w:tr w14:paraId="5FEC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FED8E14">
            <w:pPr>
              <w:jc w:val="center"/>
              <w:outlineLvl w:val="0"/>
              <w:rPr>
                <w:rFonts w:hint="default" w:ascii="Times New Roman" w:hAnsi="Times New Roman" w:cs="Times New Roman"/>
                <w:bCs/>
                <w:color w:val="auto"/>
              </w:rPr>
            </w:pPr>
          </w:p>
        </w:tc>
        <w:tc>
          <w:tcPr>
            <w:tcW w:w="2319" w:type="dxa"/>
            <w:vAlign w:val="center"/>
          </w:tcPr>
          <w:p w14:paraId="5AB087B8">
            <w:pPr>
              <w:jc w:val="center"/>
              <w:outlineLvl w:val="0"/>
              <w:rPr>
                <w:rFonts w:hint="default" w:ascii="Times New Roman" w:hAnsi="Times New Roman" w:cs="Times New Roman"/>
                <w:bCs/>
                <w:color w:val="auto"/>
              </w:rPr>
            </w:pPr>
          </w:p>
        </w:tc>
        <w:tc>
          <w:tcPr>
            <w:tcW w:w="2210" w:type="dxa"/>
            <w:vAlign w:val="center"/>
          </w:tcPr>
          <w:p w14:paraId="658C55CB">
            <w:pPr>
              <w:jc w:val="center"/>
              <w:outlineLvl w:val="0"/>
              <w:rPr>
                <w:rFonts w:hint="default" w:ascii="Times New Roman" w:hAnsi="Times New Roman" w:cs="Times New Roman"/>
                <w:bCs/>
                <w:color w:val="auto"/>
              </w:rPr>
            </w:pPr>
          </w:p>
        </w:tc>
        <w:tc>
          <w:tcPr>
            <w:tcW w:w="2842" w:type="dxa"/>
            <w:vAlign w:val="center"/>
          </w:tcPr>
          <w:p w14:paraId="7828BCA4">
            <w:pPr>
              <w:jc w:val="center"/>
              <w:outlineLvl w:val="0"/>
              <w:rPr>
                <w:rFonts w:hint="default" w:ascii="Times New Roman" w:hAnsi="Times New Roman" w:cs="Times New Roman"/>
                <w:bCs/>
                <w:color w:val="auto"/>
              </w:rPr>
            </w:pPr>
          </w:p>
        </w:tc>
      </w:tr>
      <w:tr w14:paraId="2298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55FCE95">
            <w:pPr>
              <w:jc w:val="center"/>
              <w:outlineLvl w:val="0"/>
              <w:rPr>
                <w:rFonts w:hint="default" w:ascii="Times New Roman" w:hAnsi="Times New Roman" w:cs="Times New Roman"/>
                <w:bCs/>
                <w:color w:val="auto"/>
              </w:rPr>
            </w:pPr>
          </w:p>
        </w:tc>
        <w:tc>
          <w:tcPr>
            <w:tcW w:w="2319" w:type="dxa"/>
            <w:vAlign w:val="center"/>
          </w:tcPr>
          <w:p w14:paraId="137126A1">
            <w:pPr>
              <w:jc w:val="center"/>
              <w:outlineLvl w:val="0"/>
              <w:rPr>
                <w:rFonts w:hint="default" w:ascii="Times New Roman" w:hAnsi="Times New Roman" w:cs="Times New Roman"/>
                <w:bCs/>
                <w:color w:val="auto"/>
              </w:rPr>
            </w:pPr>
          </w:p>
        </w:tc>
        <w:tc>
          <w:tcPr>
            <w:tcW w:w="2210" w:type="dxa"/>
            <w:vAlign w:val="center"/>
          </w:tcPr>
          <w:p w14:paraId="753FC48D">
            <w:pPr>
              <w:jc w:val="center"/>
              <w:outlineLvl w:val="0"/>
              <w:rPr>
                <w:rFonts w:hint="default" w:ascii="Times New Roman" w:hAnsi="Times New Roman" w:cs="Times New Roman"/>
                <w:bCs/>
                <w:color w:val="auto"/>
              </w:rPr>
            </w:pPr>
          </w:p>
        </w:tc>
        <w:tc>
          <w:tcPr>
            <w:tcW w:w="2842" w:type="dxa"/>
            <w:vAlign w:val="center"/>
          </w:tcPr>
          <w:p w14:paraId="6C1C9342">
            <w:pPr>
              <w:jc w:val="center"/>
              <w:outlineLvl w:val="0"/>
              <w:rPr>
                <w:rFonts w:hint="default" w:ascii="Times New Roman" w:hAnsi="Times New Roman" w:cs="Times New Roman"/>
                <w:bCs/>
                <w:color w:val="auto"/>
              </w:rPr>
            </w:pPr>
          </w:p>
        </w:tc>
      </w:tr>
    </w:tbl>
    <w:p w14:paraId="12088D57">
      <w:pPr>
        <w:outlineLvl w:val="0"/>
        <w:rPr>
          <w:rFonts w:hint="default" w:ascii="Times New Roman" w:hAnsi="Times New Roman" w:eastAsia="仿宋_GB2312" w:cs="Times New Roman"/>
          <w:bCs/>
          <w:color w:val="auto"/>
          <w:sz w:val="28"/>
          <w:szCs w:val="28"/>
        </w:rPr>
      </w:pPr>
    </w:p>
    <w:p w14:paraId="6FFEDF36">
      <w:pPr>
        <w:jc w:val="center"/>
        <w:outlineLvl w:val="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表</w:t>
      </w:r>
      <w:r>
        <w:rPr>
          <w:rFonts w:hint="default" w:ascii="Times New Roman" w:hAnsi="Times New Roman" w:eastAsia="黑体" w:cs="Times New Roman"/>
          <w:bCs/>
          <w:color w:val="auto"/>
          <w:sz w:val="28"/>
          <w:szCs w:val="28"/>
          <w:lang w:val="en-US" w:eastAsia="zh-CN"/>
        </w:rPr>
        <w:t>7</w:t>
      </w:r>
      <w:r>
        <w:rPr>
          <w:rFonts w:hint="default" w:ascii="Times New Roman" w:hAnsi="Times New Roman" w:eastAsia="黑体" w:cs="Times New Roman"/>
          <w:bCs/>
          <w:color w:val="auto"/>
          <w:sz w:val="28"/>
          <w:szCs w:val="28"/>
        </w:rPr>
        <w:t xml:space="preserve"> 企业</w:t>
      </w:r>
      <w:r>
        <w:rPr>
          <w:rFonts w:hint="default" w:ascii="Times New Roman" w:hAnsi="Times New Roman" w:eastAsia="黑体" w:cs="Times New Roman"/>
          <w:bCs/>
          <w:color w:val="auto"/>
          <w:sz w:val="28"/>
          <w:szCs w:val="28"/>
          <w:lang w:val="en-US" w:eastAsia="zh-CN"/>
        </w:rPr>
        <w:t>获得投融资</w:t>
      </w:r>
      <w:r>
        <w:rPr>
          <w:rFonts w:hint="default" w:ascii="Times New Roman" w:hAnsi="Times New Roman" w:eastAsia="黑体" w:cs="Times New Roman"/>
          <w:bCs/>
          <w:color w:val="auto"/>
          <w:sz w:val="28"/>
          <w:szCs w:val="28"/>
        </w:rPr>
        <w:t>情况</w:t>
      </w:r>
    </w:p>
    <w:tbl>
      <w:tblPr>
        <w:tblStyle w:val="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19"/>
        <w:gridCol w:w="2210"/>
        <w:gridCol w:w="1421"/>
        <w:gridCol w:w="1421"/>
      </w:tblGrid>
      <w:tr w14:paraId="30D0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734EC08">
            <w:pPr>
              <w:jc w:val="center"/>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序号</w:t>
            </w:r>
          </w:p>
        </w:tc>
        <w:tc>
          <w:tcPr>
            <w:tcW w:w="2319" w:type="dxa"/>
            <w:vAlign w:val="center"/>
          </w:tcPr>
          <w:p w14:paraId="4D0FE12E">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融资项目</w:t>
            </w:r>
          </w:p>
        </w:tc>
        <w:tc>
          <w:tcPr>
            <w:tcW w:w="2210" w:type="dxa"/>
            <w:vAlign w:val="center"/>
          </w:tcPr>
          <w:p w14:paraId="482BC408">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融资金额（万元）</w:t>
            </w:r>
          </w:p>
        </w:tc>
        <w:tc>
          <w:tcPr>
            <w:tcW w:w="1421" w:type="dxa"/>
            <w:vAlign w:val="center"/>
          </w:tcPr>
          <w:p w14:paraId="446A8998">
            <w:pPr>
              <w:jc w:val="center"/>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融资时间</w:t>
            </w:r>
          </w:p>
        </w:tc>
        <w:tc>
          <w:tcPr>
            <w:tcW w:w="1421" w:type="dxa"/>
            <w:vAlign w:val="center"/>
          </w:tcPr>
          <w:p w14:paraId="6CE42C28">
            <w:pPr>
              <w:jc w:val="center"/>
              <w:outlineLvl w:val="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投资机构名称</w:t>
            </w:r>
          </w:p>
        </w:tc>
      </w:tr>
      <w:tr w14:paraId="6FAF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4A01E03">
            <w:pPr>
              <w:jc w:val="center"/>
              <w:outlineLvl w:val="0"/>
              <w:rPr>
                <w:rFonts w:hint="default" w:ascii="Times New Roman" w:hAnsi="Times New Roman" w:cs="Times New Roman"/>
                <w:bCs/>
                <w:color w:val="auto"/>
              </w:rPr>
            </w:pPr>
          </w:p>
        </w:tc>
        <w:tc>
          <w:tcPr>
            <w:tcW w:w="2319" w:type="dxa"/>
            <w:vAlign w:val="center"/>
          </w:tcPr>
          <w:p w14:paraId="0D54E342">
            <w:pPr>
              <w:jc w:val="center"/>
              <w:outlineLvl w:val="0"/>
              <w:rPr>
                <w:rFonts w:hint="default" w:ascii="Times New Roman" w:hAnsi="Times New Roman" w:cs="Times New Roman"/>
                <w:bCs/>
                <w:color w:val="auto"/>
              </w:rPr>
            </w:pPr>
          </w:p>
        </w:tc>
        <w:tc>
          <w:tcPr>
            <w:tcW w:w="2210" w:type="dxa"/>
            <w:vAlign w:val="center"/>
          </w:tcPr>
          <w:p w14:paraId="52013D94">
            <w:pPr>
              <w:jc w:val="center"/>
              <w:outlineLvl w:val="0"/>
              <w:rPr>
                <w:rFonts w:hint="default" w:ascii="Times New Roman" w:hAnsi="Times New Roman" w:cs="Times New Roman"/>
                <w:bCs/>
                <w:color w:val="auto"/>
              </w:rPr>
            </w:pPr>
          </w:p>
        </w:tc>
        <w:tc>
          <w:tcPr>
            <w:tcW w:w="1421" w:type="dxa"/>
            <w:vAlign w:val="center"/>
          </w:tcPr>
          <w:p w14:paraId="1CD14289">
            <w:pPr>
              <w:jc w:val="center"/>
              <w:outlineLvl w:val="0"/>
              <w:rPr>
                <w:rFonts w:hint="default" w:ascii="Times New Roman" w:hAnsi="Times New Roman" w:cs="Times New Roman"/>
                <w:bCs/>
                <w:color w:val="auto"/>
              </w:rPr>
            </w:pPr>
          </w:p>
        </w:tc>
        <w:tc>
          <w:tcPr>
            <w:tcW w:w="1421" w:type="dxa"/>
            <w:vAlign w:val="center"/>
          </w:tcPr>
          <w:p w14:paraId="219C555C">
            <w:pPr>
              <w:jc w:val="center"/>
              <w:outlineLvl w:val="0"/>
              <w:rPr>
                <w:rFonts w:hint="default" w:ascii="Times New Roman" w:hAnsi="Times New Roman" w:cs="Times New Roman"/>
                <w:bCs/>
                <w:color w:val="auto"/>
              </w:rPr>
            </w:pPr>
          </w:p>
        </w:tc>
      </w:tr>
      <w:tr w14:paraId="1AD9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D4E3695">
            <w:pPr>
              <w:jc w:val="center"/>
              <w:outlineLvl w:val="0"/>
              <w:rPr>
                <w:rFonts w:hint="default" w:ascii="Times New Roman" w:hAnsi="Times New Roman" w:cs="Times New Roman"/>
                <w:bCs/>
                <w:color w:val="auto"/>
              </w:rPr>
            </w:pPr>
          </w:p>
        </w:tc>
        <w:tc>
          <w:tcPr>
            <w:tcW w:w="2319" w:type="dxa"/>
            <w:vAlign w:val="center"/>
          </w:tcPr>
          <w:p w14:paraId="347B1A36">
            <w:pPr>
              <w:jc w:val="center"/>
              <w:outlineLvl w:val="0"/>
              <w:rPr>
                <w:rFonts w:hint="default" w:ascii="Times New Roman" w:hAnsi="Times New Roman" w:cs="Times New Roman"/>
                <w:bCs/>
                <w:color w:val="auto"/>
              </w:rPr>
            </w:pPr>
          </w:p>
        </w:tc>
        <w:tc>
          <w:tcPr>
            <w:tcW w:w="2210" w:type="dxa"/>
            <w:vAlign w:val="center"/>
          </w:tcPr>
          <w:p w14:paraId="1A038743">
            <w:pPr>
              <w:jc w:val="center"/>
              <w:outlineLvl w:val="0"/>
              <w:rPr>
                <w:rFonts w:hint="default" w:ascii="Times New Roman" w:hAnsi="Times New Roman" w:cs="Times New Roman"/>
                <w:bCs/>
                <w:color w:val="auto"/>
              </w:rPr>
            </w:pPr>
          </w:p>
        </w:tc>
        <w:tc>
          <w:tcPr>
            <w:tcW w:w="1421" w:type="dxa"/>
            <w:vAlign w:val="center"/>
          </w:tcPr>
          <w:p w14:paraId="6716F4A0">
            <w:pPr>
              <w:jc w:val="center"/>
              <w:outlineLvl w:val="0"/>
              <w:rPr>
                <w:rFonts w:hint="default" w:ascii="Times New Roman" w:hAnsi="Times New Roman" w:cs="Times New Roman"/>
                <w:bCs/>
                <w:color w:val="auto"/>
              </w:rPr>
            </w:pPr>
          </w:p>
        </w:tc>
        <w:tc>
          <w:tcPr>
            <w:tcW w:w="1421" w:type="dxa"/>
            <w:vAlign w:val="center"/>
          </w:tcPr>
          <w:p w14:paraId="367FE5CD">
            <w:pPr>
              <w:jc w:val="center"/>
              <w:outlineLvl w:val="0"/>
              <w:rPr>
                <w:rFonts w:hint="default" w:ascii="Times New Roman" w:hAnsi="Times New Roman" w:cs="Times New Roman"/>
                <w:bCs/>
                <w:color w:val="auto"/>
              </w:rPr>
            </w:pPr>
          </w:p>
        </w:tc>
      </w:tr>
      <w:tr w14:paraId="6366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310FD7">
            <w:pPr>
              <w:jc w:val="center"/>
              <w:outlineLvl w:val="0"/>
              <w:rPr>
                <w:rFonts w:hint="default" w:ascii="Times New Roman" w:hAnsi="Times New Roman" w:cs="Times New Roman"/>
                <w:bCs/>
                <w:color w:val="auto"/>
              </w:rPr>
            </w:pPr>
          </w:p>
        </w:tc>
        <w:tc>
          <w:tcPr>
            <w:tcW w:w="2319" w:type="dxa"/>
            <w:vAlign w:val="center"/>
          </w:tcPr>
          <w:p w14:paraId="75E2CBEB">
            <w:pPr>
              <w:jc w:val="center"/>
              <w:outlineLvl w:val="0"/>
              <w:rPr>
                <w:rFonts w:hint="default" w:ascii="Times New Roman" w:hAnsi="Times New Roman" w:cs="Times New Roman"/>
                <w:bCs/>
                <w:color w:val="auto"/>
              </w:rPr>
            </w:pPr>
          </w:p>
        </w:tc>
        <w:tc>
          <w:tcPr>
            <w:tcW w:w="2210" w:type="dxa"/>
            <w:vAlign w:val="center"/>
          </w:tcPr>
          <w:p w14:paraId="317CDB34">
            <w:pPr>
              <w:jc w:val="center"/>
              <w:outlineLvl w:val="0"/>
              <w:rPr>
                <w:rFonts w:hint="default" w:ascii="Times New Roman" w:hAnsi="Times New Roman" w:cs="Times New Roman"/>
                <w:bCs/>
                <w:color w:val="auto"/>
              </w:rPr>
            </w:pPr>
          </w:p>
        </w:tc>
        <w:tc>
          <w:tcPr>
            <w:tcW w:w="1421" w:type="dxa"/>
            <w:vAlign w:val="center"/>
          </w:tcPr>
          <w:p w14:paraId="7D7CD109">
            <w:pPr>
              <w:jc w:val="center"/>
              <w:outlineLvl w:val="0"/>
              <w:rPr>
                <w:rFonts w:hint="default" w:ascii="Times New Roman" w:hAnsi="Times New Roman" w:cs="Times New Roman"/>
                <w:bCs/>
                <w:color w:val="auto"/>
              </w:rPr>
            </w:pPr>
          </w:p>
        </w:tc>
        <w:tc>
          <w:tcPr>
            <w:tcW w:w="1421" w:type="dxa"/>
            <w:vAlign w:val="center"/>
          </w:tcPr>
          <w:p w14:paraId="5F42D1AF">
            <w:pPr>
              <w:jc w:val="center"/>
              <w:outlineLvl w:val="0"/>
              <w:rPr>
                <w:rFonts w:hint="default" w:ascii="Times New Roman" w:hAnsi="Times New Roman" w:cs="Times New Roman"/>
                <w:bCs/>
                <w:color w:val="auto"/>
              </w:rPr>
            </w:pPr>
          </w:p>
        </w:tc>
      </w:tr>
    </w:tbl>
    <w:p w14:paraId="2B28EBC0">
      <w:pPr>
        <w:spacing w:after="319" w:afterLines="100"/>
        <w:jc w:val="center"/>
        <w:outlineLvl w:val="0"/>
        <w:rPr>
          <w:rFonts w:hint="default" w:ascii="Times New Roman" w:hAnsi="Times New Roman" w:eastAsia="黑体" w:cs="Times New Roman"/>
          <w:bCs/>
          <w:color w:val="auto"/>
          <w:sz w:val="36"/>
          <w:szCs w:val="36"/>
        </w:rPr>
      </w:pPr>
    </w:p>
    <w:p w14:paraId="5688D47F">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附件材料</w:t>
      </w:r>
    </w:p>
    <w:p w14:paraId="1260510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rPr>
        <w:t>1</w:t>
      </w:r>
      <w:r>
        <w:rPr>
          <w:rFonts w:hint="default" w:ascii="Times New Roman" w:hAnsi="Times New Roman"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rPr>
        <w:t>企业营业执照副本复印件</w:t>
      </w:r>
      <w:r>
        <w:rPr>
          <w:rFonts w:hint="eastAsia" w:ascii="Times New Roman" w:hAnsi="Times New Roman" w:eastAsia="仿宋_GB2312" w:cs="Times New Roman"/>
          <w:bCs/>
          <w:color w:val="auto"/>
          <w:sz w:val="28"/>
          <w:szCs w:val="28"/>
          <w:lang w:eastAsia="zh-CN"/>
        </w:rPr>
        <w:t>。</w:t>
      </w:r>
    </w:p>
    <w:p w14:paraId="0278AD14">
      <w:pPr>
        <w:spacing w:line="600" w:lineRule="exact"/>
        <w:ind w:firstLine="560" w:firstLineChars="200"/>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2.企业近三个会计年度的完整的财务审计报告复印件（包括主表、附注、财务说明书）</w:t>
      </w:r>
      <w:r>
        <w:rPr>
          <w:rFonts w:hint="eastAsia" w:ascii="Times New Roman" w:hAnsi="Times New Roman" w:eastAsia="仿宋_GB2312" w:cs="Times New Roman"/>
          <w:bCs/>
          <w:color w:val="auto"/>
          <w:sz w:val="28"/>
          <w:szCs w:val="28"/>
          <w:lang w:val="en-US" w:eastAsia="zh-CN"/>
        </w:rPr>
        <w:t>。根据《财政部关于注册会计师行业统一监管平台上线运行的通知》（财办〔2022〕32号）文件要求，2022年10月1日以后，由会计师事务所出具的审计报告经由财政部监管平台统一备案，报告每页右下角带二维码。</w:t>
      </w:r>
    </w:p>
    <w:p w14:paraId="19B7FFB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3.企业</w:t>
      </w:r>
      <w:r>
        <w:rPr>
          <w:rFonts w:hint="default" w:ascii="Times New Roman" w:hAnsi="Times New Roman" w:eastAsia="仿宋_GB2312" w:cs="Times New Roman"/>
          <w:bCs/>
          <w:color w:val="auto"/>
          <w:sz w:val="28"/>
          <w:szCs w:val="28"/>
        </w:rPr>
        <w:t>近三个会计年度的所得税年度纳税申报表（全套，应在纳税申报系统上打印）</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lang w:val="en-US" w:eastAsia="zh-CN"/>
        </w:rPr>
        <w:t>必须包含以下内容</w:t>
      </w:r>
      <w:r>
        <w:rPr>
          <w:rFonts w:hint="default" w:ascii="Times New Roman" w:hAnsi="Times New Roman" w:eastAsia="仿宋_GB2312" w:cs="Times New Roman"/>
          <w:bCs/>
          <w:color w:val="auto"/>
          <w:sz w:val="28"/>
          <w:szCs w:val="28"/>
        </w:rPr>
        <w:t>：封面（加盖企业公章</w:t>
      </w:r>
      <w:r>
        <w:rPr>
          <w:rFonts w:hint="eastAsia" w:ascii="Times New Roman" w:hAnsi="Times New Roman" w:eastAsia="仿宋_GB2312" w:cs="Times New Roman"/>
          <w:bCs/>
          <w:color w:val="auto"/>
          <w:sz w:val="28"/>
          <w:szCs w:val="28"/>
          <w:lang w:val="en-US" w:eastAsia="zh-CN"/>
        </w:rPr>
        <w:t>或</w:t>
      </w:r>
      <w:r>
        <w:rPr>
          <w:rFonts w:hint="default" w:ascii="Times New Roman" w:hAnsi="Times New Roman" w:eastAsia="仿宋_GB2312" w:cs="Times New Roman"/>
          <w:bCs/>
          <w:color w:val="auto"/>
          <w:sz w:val="28"/>
          <w:szCs w:val="28"/>
        </w:rPr>
        <w:t>税务机关受理专用章），中华人民共和国企业所得税年度纳税申报表(A类)(A100000)，期间费用明细表(A104000)，免税、减计收入及加计扣除优惠明细表(A107010)，研发费用加计扣除优惠明细表(A107012)</w:t>
      </w:r>
      <w:r>
        <w:rPr>
          <w:rFonts w:hint="eastAsia" w:ascii="Times New Roman" w:hAnsi="Times New Roman" w:eastAsia="仿宋_GB2312" w:cs="Times New Roman"/>
          <w:bCs/>
          <w:color w:val="auto"/>
          <w:sz w:val="28"/>
          <w:szCs w:val="28"/>
          <w:lang w:eastAsia="zh-CN"/>
        </w:rPr>
        <w:t>。</w:t>
      </w:r>
    </w:p>
    <w:p w14:paraId="19B9961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4.</w:t>
      </w:r>
      <w:r>
        <w:rPr>
          <w:rFonts w:hint="default" w:ascii="Times New Roman" w:hAnsi="Times New Roman" w:eastAsia="仿宋_GB2312" w:cs="Times New Roman"/>
          <w:bCs/>
          <w:color w:val="auto"/>
          <w:sz w:val="28"/>
          <w:szCs w:val="28"/>
        </w:rPr>
        <w:t>企业近三年内</w:t>
      </w:r>
      <w:r>
        <w:rPr>
          <w:rFonts w:hint="default" w:ascii="Times New Roman" w:hAnsi="Times New Roman" w:eastAsia="仿宋_GB2312" w:cs="Times New Roman"/>
          <w:bCs/>
          <w:color w:val="auto"/>
          <w:sz w:val="28"/>
          <w:szCs w:val="28"/>
          <w:lang w:eastAsia="zh-CN"/>
        </w:rPr>
        <w:t>自主创新原始</w:t>
      </w:r>
      <w:r>
        <w:rPr>
          <w:rFonts w:hint="default" w:ascii="Times New Roman" w:hAnsi="Times New Roman" w:eastAsia="仿宋_GB2312" w:cs="Times New Roman"/>
          <w:bCs/>
          <w:color w:val="auto"/>
          <w:sz w:val="28"/>
          <w:szCs w:val="28"/>
        </w:rPr>
        <w:t>获得的有效知识产权证明材料</w:t>
      </w:r>
      <w:r>
        <w:rPr>
          <w:rFonts w:hint="eastAsia" w:ascii="Times New Roman" w:hAnsi="Times New Roman" w:eastAsia="仿宋_GB2312" w:cs="Times New Roman"/>
          <w:bCs/>
          <w:color w:val="auto"/>
          <w:sz w:val="28"/>
          <w:szCs w:val="28"/>
        </w:rPr>
        <w:t>（当年授权知识产权不能用于当年申报）</w:t>
      </w:r>
      <w:r>
        <w:rPr>
          <w:rFonts w:hint="eastAsia" w:ascii="Times New Roman" w:hAnsi="Times New Roman" w:eastAsia="仿宋_GB2312" w:cs="Times New Roman"/>
          <w:bCs/>
          <w:color w:val="auto"/>
          <w:sz w:val="28"/>
          <w:szCs w:val="28"/>
          <w:lang w:eastAsia="zh-CN"/>
        </w:rPr>
        <w:t>。</w:t>
      </w:r>
    </w:p>
    <w:p w14:paraId="47645C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5.</w:t>
      </w:r>
      <w:r>
        <w:rPr>
          <w:rFonts w:hint="default" w:ascii="Times New Roman" w:hAnsi="Times New Roman" w:eastAsia="仿宋_GB2312" w:cs="Times New Roman"/>
          <w:bCs/>
          <w:color w:val="auto"/>
          <w:sz w:val="28"/>
          <w:szCs w:val="28"/>
        </w:rPr>
        <w:t>企业对所拥有知识产权的技术先进程度以及对主要产品/服务在技术上发挥的核心支持作用的说明</w:t>
      </w:r>
      <w:r>
        <w:rPr>
          <w:rFonts w:hint="eastAsia" w:ascii="Times New Roman" w:hAnsi="Times New Roman" w:eastAsia="仿宋_GB2312" w:cs="Times New Roman"/>
          <w:bCs/>
          <w:color w:val="auto"/>
          <w:sz w:val="28"/>
          <w:szCs w:val="28"/>
          <w:lang w:eastAsia="zh-CN"/>
        </w:rPr>
        <w:t>。</w:t>
      </w:r>
    </w:p>
    <w:p w14:paraId="6499A68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6.</w:t>
      </w:r>
      <w:r>
        <w:rPr>
          <w:rFonts w:hint="default" w:ascii="Times New Roman" w:hAnsi="Times New Roman" w:eastAsia="仿宋_GB2312" w:cs="Times New Roman"/>
          <w:bCs/>
          <w:color w:val="auto"/>
          <w:sz w:val="28"/>
          <w:szCs w:val="28"/>
        </w:rPr>
        <w:t>企业近三年内主持（排名前三）制定的行业、国家或国际标准证明材料</w:t>
      </w:r>
      <w:r>
        <w:rPr>
          <w:rFonts w:hint="eastAsia" w:ascii="Times New Roman" w:hAnsi="Times New Roman" w:eastAsia="仿宋_GB2312" w:cs="Times New Roman"/>
          <w:bCs/>
          <w:color w:val="auto"/>
          <w:sz w:val="28"/>
          <w:szCs w:val="28"/>
          <w:lang w:eastAsia="zh-CN"/>
        </w:rPr>
        <w:t>。</w:t>
      </w:r>
    </w:p>
    <w:p w14:paraId="14E58C2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7.</w:t>
      </w:r>
      <w:r>
        <w:rPr>
          <w:rFonts w:hint="default" w:ascii="Times New Roman" w:hAnsi="Times New Roman" w:eastAsia="仿宋_GB2312" w:cs="Times New Roman"/>
          <w:bCs/>
          <w:color w:val="auto"/>
          <w:sz w:val="28"/>
          <w:szCs w:val="28"/>
        </w:rPr>
        <w:t>企业近三年承担的省级及以上科技计划项目及相关证明材料</w:t>
      </w:r>
      <w:r>
        <w:rPr>
          <w:rFonts w:hint="eastAsia" w:ascii="Times New Roman" w:hAnsi="Times New Roman" w:eastAsia="仿宋_GB2312" w:cs="Times New Roman"/>
          <w:bCs/>
          <w:color w:val="auto"/>
          <w:sz w:val="28"/>
          <w:szCs w:val="28"/>
          <w:lang w:eastAsia="zh-CN"/>
        </w:rPr>
        <w:t>。</w:t>
      </w:r>
    </w:p>
    <w:p w14:paraId="13B44C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8.</w:t>
      </w:r>
      <w:r>
        <w:rPr>
          <w:rFonts w:hint="default" w:ascii="Times New Roman" w:hAnsi="Times New Roman" w:eastAsia="仿宋_GB2312" w:cs="Times New Roman"/>
          <w:bCs/>
          <w:color w:val="auto"/>
          <w:sz w:val="28"/>
          <w:szCs w:val="28"/>
        </w:rPr>
        <w:t>省级及以上创新平台批复设立文件</w:t>
      </w:r>
      <w:r>
        <w:rPr>
          <w:rFonts w:hint="eastAsia" w:ascii="Times New Roman" w:hAnsi="Times New Roman" w:eastAsia="仿宋_GB2312" w:cs="Times New Roman"/>
          <w:bCs/>
          <w:color w:val="auto"/>
          <w:sz w:val="28"/>
          <w:szCs w:val="28"/>
          <w:lang w:eastAsia="zh-CN"/>
        </w:rPr>
        <w:t>。</w:t>
      </w:r>
    </w:p>
    <w:p w14:paraId="3FE2C5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9.</w:t>
      </w:r>
      <w:r>
        <w:rPr>
          <w:rFonts w:hint="default" w:ascii="Times New Roman" w:hAnsi="Times New Roman" w:eastAsia="仿宋_GB2312" w:cs="Times New Roman"/>
          <w:bCs/>
          <w:color w:val="auto"/>
          <w:sz w:val="28"/>
          <w:szCs w:val="28"/>
        </w:rPr>
        <w:t>企业拥有的高端人才证明材料，同时提供其</w:t>
      </w:r>
      <w:r>
        <w:rPr>
          <w:rFonts w:hint="eastAsia" w:ascii="Times New Roman" w:hAnsi="Times New Roman" w:eastAsia="仿宋_GB2312" w:cs="Times New Roman"/>
          <w:bCs/>
          <w:color w:val="auto"/>
          <w:sz w:val="28"/>
          <w:szCs w:val="28"/>
          <w:lang w:val="en-US" w:eastAsia="zh-CN"/>
        </w:rPr>
        <w:t>在企业截止2026年6月</w:t>
      </w:r>
      <w:r>
        <w:rPr>
          <w:rFonts w:hint="default" w:ascii="Times New Roman" w:hAnsi="Times New Roman" w:eastAsia="仿宋_GB2312" w:cs="Times New Roman"/>
          <w:bCs/>
          <w:color w:val="auto"/>
          <w:sz w:val="28"/>
          <w:szCs w:val="28"/>
        </w:rPr>
        <w:t>连续一年缴纳社会保险费证明</w:t>
      </w:r>
      <w:r>
        <w:rPr>
          <w:rFonts w:hint="default" w:ascii="Times New Roman" w:hAnsi="Times New Roman" w:eastAsia="仿宋_GB2312" w:cs="Times New Roman"/>
          <w:bCs/>
          <w:color w:val="auto"/>
          <w:sz w:val="28"/>
          <w:szCs w:val="28"/>
          <w:lang w:eastAsia="zh-CN"/>
        </w:rPr>
        <w:t>。</w:t>
      </w:r>
    </w:p>
    <w:p w14:paraId="4C5FD2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10.</w:t>
      </w:r>
      <w:r>
        <w:rPr>
          <w:rFonts w:hint="default" w:ascii="Times New Roman" w:hAnsi="Times New Roman" w:eastAsia="仿宋_GB2312" w:cs="Times New Roman"/>
          <w:bCs/>
          <w:color w:val="auto"/>
          <w:sz w:val="28"/>
          <w:szCs w:val="28"/>
        </w:rPr>
        <w:t>企业有健全的财务管理制度、内控制度等以及建立了研发费用辅助账的承诺书，并加盖企业公章</w:t>
      </w:r>
      <w:r>
        <w:rPr>
          <w:rFonts w:hint="default" w:ascii="Times New Roman" w:hAnsi="Times New Roman" w:eastAsia="仿宋_GB2312" w:cs="Times New Roman"/>
          <w:bCs/>
          <w:color w:val="auto"/>
          <w:sz w:val="28"/>
          <w:szCs w:val="28"/>
          <w:lang w:eastAsia="zh-CN"/>
        </w:rPr>
        <w:t>。</w:t>
      </w:r>
    </w:p>
    <w:p w14:paraId="1FB07E5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11.</w:t>
      </w:r>
      <w:r>
        <w:rPr>
          <w:rFonts w:hint="default" w:ascii="Times New Roman" w:hAnsi="Times New Roman" w:eastAsia="仿宋_GB2312" w:cs="Times New Roman"/>
          <w:bCs/>
          <w:color w:val="auto"/>
          <w:sz w:val="28"/>
          <w:szCs w:val="28"/>
        </w:rPr>
        <w:t>企业</w:t>
      </w:r>
      <w:r>
        <w:rPr>
          <w:rFonts w:hint="default" w:ascii="Times New Roman" w:hAnsi="Times New Roman" w:eastAsia="仿宋_GB2312" w:cs="Times New Roman"/>
          <w:bCs/>
          <w:color w:val="auto"/>
          <w:sz w:val="28"/>
          <w:szCs w:val="28"/>
          <w:lang w:val="en-US" w:eastAsia="zh-CN"/>
        </w:rPr>
        <w:t>纳税信用等级证明。</w:t>
      </w:r>
    </w:p>
    <w:p w14:paraId="2765A6C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12.</w:t>
      </w:r>
      <w:r>
        <w:rPr>
          <w:rFonts w:hint="default" w:ascii="Times New Roman" w:hAnsi="Times New Roman" w:eastAsia="仿宋_GB2312" w:cs="Times New Roman"/>
          <w:bCs/>
          <w:color w:val="auto"/>
          <w:sz w:val="28"/>
          <w:szCs w:val="28"/>
        </w:rPr>
        <w:t>企业近三年</w:t>
      </w:r>
      <w:r>
        <w:rPr>
          <w:rFonts w:hint="default" w:ascii="Times New Roman" w:hAnsi="Times New Roman" w:eastAsia="仿宋_GB2312" w:cs="Times New Roman"/>
          <w:bCs/>
          <w:color w:val="auto"/>
          <w:sz w:val="28"/>
          <w:szCs w:val="28"/>
          <w:lang w:eastAsia="zh-CN"/>
        </w:rPr>
        <w:t>职工社保缴费证明。</w:t>
      </w:r>
    </w:p>
    <w:p w14:paraId="20A8A80D">
      <w:pPr>
        <w:spacing w:line="600" w:lineRule="exact"/>
        <w:jc w:val="both"/>
        <w:rPr>
          <w:rFonts w:hint="eastAsia" w:ascii="Times New Roman" w:hAnsi="Times New Roman" w:eastAsia="仿宋_GB2312" w:cs="Times New Roman"/>
          <w:color w:val="auto"/>
          <w:sz w:val="32"/>
          <w:szCs w:val="22"/>
          <w:lang w:val="en-US" w:eastAsia="zh-CN"/>
        </w:rPr>
      </w:pPr>
    </w:p>
    <w:p w14:paraId="6E0F433F">
      <w:pPr>
        <w:spacing w:line="600" w:lineRule="exact"/>
        <w:jc w:val="both"/>
        <w:rPr>
          <w:rFonts w:hint="eastAsia" w:ascii="Times New Roman" w:hAnsi="Times New Roman" w:eastAsia="仿宋_GB2312" w:cs="Times New Roman"/>
          <w:color w:val="auto"/>
          <w:sz w:val="32"/>
          <w:szCs w:val="22"/>
          <w:lang w:val="en-US" w:eastAsia="zh-CN"/>
        </w:rPr>
      </w:pPr>
    </w:p>
    <w:p w14:paraId="1003B915">
      <w:pPr>
        <w:spacing w:line="600" w:lineRule="exact"/>
        <w:jc w:val="both"/>
        <w:rPr>
          <w:rFonts w:hint="eastAsia" w:ascii="Times New Roman" w:hAnsi="Times New Roman" w:eastAsia="仿宋_GB2312" w:cs="Times New Roman"/>
          <w:color w:val="auto"/>
          <w:sz w:val="32"/>
          <w:szCs w:val="22"/>
          <w:lang w:val="en-US" w:eastAsia="zh-CN"/>
        </w:rPr>
      </w:pPr>
    </w:p>
    <w:p w14:paraId="4A486038">
      <w:pPr>
        <w:spacing w:line="600" w:lineRule="exact"/>
        <w:jc w:val="both"/>
        <w:rPr>
          <w:rFonts w:hint="eastAsia" w:ascii="Times New Roman" w:hAnsi="Times New Roman" w:eastAsia="仿宋_GB2312" w:cs="Times New Roman"/>
          <w:color w:val="auto"/>
          <w:sz w:val="32"/>
          <w:szCs w:val="22"/>
          <w:lang w:val="en-US" w:eastAsia="zh-CN"/>
        </w:rPr>
      </w:pPr>
    </w:p>
    <w:p w14:paraId="61C0EB24">
      <w:pPr>
        <w:spacing w:line="600" w:lineRule="exact"/>
        <w:jc w:val="both"/>
        <w:rPr>
          <w:rFonts w:hint="eastAsia" w:ascii="Times New Roman" w:hAnsi="Times New Roman" w:eastAsia="仿宋_GB2312" w:cs="Times New Roman"/>
          <w:color w:val="auto"/>
          <w:sz w:val="32"/>
          <w:szCs w:val="22"/>
          <w:lang w:val="en-US" w:eastAsia="zh-CN"/>
        </w:rPr>
      </w:pPr>
    </w:p>
    <w:p w14:paraId="7B41B14B">
      <w:pPr>
        <w:spacing w:line="600" w:lineRule="exact"/>
        <w:jc w:val="both"/>
        <w:rPr>
          <w:rFonts w:hint="eastAsia" w:ascii="Times New Roman" w:hAnsi="Times New Roman" w:eastAsia="仿宋_GB2312" w:cs="Times New Roman"/>
          <w:color w:val="auto"/>
          <w:sz w:val="32"/>
          <w:szCs w:val="22"/>
          <w:lang w:val="en-US" w:eastAsia="zh-CN"/>
        </w:rPr>
      </w:pPr>
    </w:p>
    <w:p w14:paraId="6EF73F02">
      <w:pPr>
        <w:spacing w:line="600" w:lineRule="exact"/>
        <w:jc w:val="both"/>
        <w:rPr>
          <w:rFonts w:hint="eastAsia" w:ascii="Times New Roman" w:hAnsi="Times New Roman" w:eastAsia="仿宋_GB2312" w:cs="Times New Roman"/>
          <w:color w:val="auto"/>
          <w:sz w:val="32"/>
          <w:szCs w:val="22"/>
          <w:lang w:val="en-US" w:eastAsia="zh-CN"/>
        </w:rPr>
      </w:pPr>
      <w:r>
        <w:rPr>
          <w:rFonts w:hint="eastAsia" w:ascii="Times New Roman" w:hAnsi="Times New Roman" w:eastAsia="仿宋_GB2312" w:cs="Times New Roman"/>
          <w:color w:val="auto"/>
          <w:sz w:val="32"/>
          <w:szCs w:val="22"/>
          <w:lang w:val="en-US" w:eastAsia="zh-CN"/>
        </w:rPr>
        <w:t>附件2</w:t>
      </w:r>
    </w:p>
    <w:p w14:paraId="44C4CF1A">
      <w:pPr>
        <w:keepNext w:val="0"/>
        <w:keepLines w:val="0"/>
        <w:pageBreakBefore w:val="0"/>
        <w:widowControl w:val="0"/>
        <w:tabs>
          <w:tab w:val="left" w:pos="9193"/>
          <w:tab w:val="left" w:pos="9827"/>
        </w:tabs>
        <w:kinsoku/>
        <w:wordWrap/>
        <w:topLinePunct w:val="0"/>
        <w:autoSpaceDE w:val="0"/>
        <w:autoSpaceDN w:val="0"/>
        <w:bidi w:val="0"/>
        <w:spacing w:line="586" w:lineRule="exact"/>
        <w:jc w:val="center"/>
        <w:textAlignment w:val="auto"/>
        <w:rPr>
          <w:rFonts w:hint="eastAsia" w:ascii="Times New Roman" w:hAnsi="Times New Roman" w:eastAsia="方正小标宋_GBK" w:cs="Times New Roman"/>
          <w:snapToGrid w:val="0"/>
          <w:color w:val="auto"/>
          <w:kern w:val="0"/>
          <w:sz w:val="44"/>
          <w:szCs w:val="20"/>
        </w:rPr>
      </w:pPr>
      <w:r>
        <w:rPr>
          <w:rFonts w:hint="eastAsia" w:ascii="Times New Roman" w:hAnsi="Times New Roman" w:eastAsia="方正小标宋_GBK" w:cs="Times New Roman"/>
          <w:snapToGrid w:val="0"/>
          <w:color w:val="auto"/>
          <w:kern w:val="0"/>
          <w:sz w:val="44"/>
          <w:szCs w:val="20"/>
        </w:rPr>
        <w:t>XX</w:t>
      </w:r>
      <w:r>
        <w:rPr>
          <w:rFonts w:hint="eastAsia" w:ascii="Times New Roman" w:hAnsi="Times New Roman" w:eastAsia="方正小标宋_GBK" w:cs="Times New Roman"/>
          <w:snapToGrid w:val="0"/>
          <w:color w:val="auto"/>
          <w:kern w:val="0"/>
          <w:sz w:val="44"/>
          <w:szCs w:val="20"/>
          <w:lang w:eastAsia="zh-CN"/>
        </w:rPr>
        <w:t>市（州）</w:t>
      </w:r>
      <w:r>
        <w:rPr>
          <w:rFonts w:hint="eastAsia" w:ascii="Times New Roman" w:hAnsi="Times New Roman" w:eastAsia="方正小标宋_GBK" w:cs="Times New Roman"/>
          <w:snapToGrid w:val="0"/>
          <w:color w:val="auto"/>
          <w:kern w:val="0"/>
          <w:sz w:val="44"/>
          <w:szCs w:val="20"/>
        </w:rPr>
        <w:t>瞪羚企业推荐意见</w:t>
      </w:r>
    </w:p>
    <w:p w14:paraId="690C60D0">
      <w:pPr>
        <w:keepNext w:val="0"/>
        <w:keepLines w:val="0"/>
        <w:pageBreakBefore w:val="0"/>
        <w:widowControl w:val="0"/>
        <w:kinsoku/>
        <w:wordWrap/>
        <w:topLinePunct w:val="0"/>
        <w:autoSpaceDE w:val="0"/>
        <w:autoSpaceDN w:val="0"/>
        <w:bidi w:val="0"/>
        <w:spacing w:line="586" w:lineRule="exact"/>
        <w:textAlignment w:val="auto"/>
        <w:rPr>
          <w:rFonts w:hint="default" w:ascii="Times New Roman" w:hAnsi="Times New Roman" w:eastAsia="仿宋_GB2312" w:cs="Times New Roman"/>
          <w:snapToGrid w:val="0"/>
          <w:color w:val="auto"/>
          <w:kern w:val="0"/>
          <w:sz w:val="32"/>
          <w:szCs w:val="20"/>
          <w:lang w:val="en-US" w:eastAsia="zh-CN"/>
        </w:rPr>
      </w:pPr>
    </w:p>
    <w:p w14:paraId="1C9A9709">
      <w:pPr>
        <w:keepNext w:val="0"/>
        <w:keepLines w:val="0"/>
        <w:pageBreakBefore w:val="0"/>
        <w:widowControl w:val="0"/>
        <w:kinsoku/>
        <w:wordWrap/>
        <w:topLinePunct w:val="0"/>
        <w:autoSpaceDE w:val="0"/>
        <w:autoSpaceDN w:val="0"/>
        <w:bidi w:val="0"/>
        <w:spacing w:line="586" w:lineRule="exact"/>
        <w:textAlignment w:val="auto"/>
        <w:rPr>
          <w:rFonts w:hint="default" w:ascii="Times New Roman" w:hAnsi="Times New Roman" w:eastAsia="仿宋_GB2312" w:cs="Times New Roman"/>
          <w:snapToGrid w:val="0"/>
          <w:color w:val="auto"/>
          <w:kern w:val="0"/>
          <w:sz w:val="32"/>
          <w:szCs w:val="20"/>
        </w:rPr>
      </w:pPr>
      <w:r>
        <w:rPr>
          <w:rFonts w:hint="default" w:ascii="Times New Roman" w:hAnsi="Times New Roman" w:eastAsia="仿宋_GB2312" w:cs="Times New Roman"/>
          <w:snapToGrid w:val="0"/>
          <w:color w:val="auto"/>
          <w:kern w:val="0"/>
          <w:sz w:val="32"/>
          <w:szCs w:val="20"/>
          <w:lang w:val="en-US" w:eastAsia="zh-CN"/>
        </w:rPr>
        <w:t>四川省</w:t>
      </w:r>
      <w:r>
        <w:rPr>
          <w:rFonts w:hint="eastAsia" w:ascii="Times New Roman" w:hAnsi="Times New Roman" w:eastAsia="仿宋_GB2312" w:cs="Times New Roman"/>
          <w:snapToGrid w:val="0"/>
          <w:color w:val="auto"/>
          <w:kern w:val="0"/>
          <w:sz w:val="32"/>
          <w:szCs w:val="20"/>
          <w:lang w:val="en-US" w:eastAsia="zh-CN"/>
        </w:rPr>
        <w:t>瞪羚企业</w:t>
      </w:r>
      <w:r>
        <w:rPr>
          <w:rFonts w:hint="default" w:ascii="Times New Roman" w:hAnsi="Times New Roman" w:eastAsia="仿宋_GB2312" w:cs="Times New Roman"/>
          <w:snapToGrid w:val="0"/>
          <w:color w:val="auto"/>
          <w:kern w:val="0"/>
          <w:sz w:val="32"/>
          <w:szCs w:val="20"/>
          <w:lang w:val="en-US" w:eastAsia="zh-CN"/>
        </w:rPr>
        <w:t>管理</w:t>
      </w:r>
      <w:r>
        <w:rPr>
          <w:rFonts w:hint="default" w:ascii="Times New Roman" w:hAnsi="Times New Roman" w:eastAsia="仿宋_GB2312" w:cs="Times New Roman"/>
          <w:snapToGrid w:val="0"/>
          <w:color w:val="auto"/>
          <w:kern w:val="0"/>
          <w:sz w:val="32"/>
          <w:szCs w:val="20"/>
        </w:rPr>
        <w:t>小组办公室：</w:t>
      </w:r>
    </w:p>
    <w:p w14:paraId="35EC7476">
      <w:pPr>
        <w:keepNext w:val="0"/>
        <w:keepLines w:val="0"/>
        <w:pageBreakBefore w:val="0"/>
        <w:widowControl w:val="0"/>
        <w:kinsoku/>
        <w:wordWrap/>
        <w:overflowPunct w:val="0"/>
        <w:topLinePunct w:val="0"/>
        <w:autoSpaceDE w:val="0"/>
        <w:autoSpaceDN w:val="0"/>
        <w:bidi w:val="0"/>
        <w:adjustRightInd w:val="0"/>
        <w:snapToGrid w:val="0"/>
        <w:spacing w:line="586" w:lineRule="exact"/>
        <w:ind w:firstLine="641"/>
        <w:textAlignment w:val="auto"/>
        <w:rPr>
          <w:rFonts w:hint="default" w:ascii="Times New Roman" w:hAnsi="Times New Roman" w:eastAsia="仿宋_GB2312" w:cs="Times New Roman"/>
          <w:snapToGrid w:val="0"/>
          <w:color w:val="auto"/>
          <w:kern w:val="0"/>
          <w:sz w:val="32"/>
          <w:szCs w:val="20"/>
        </w:rPr>
      </w:pPr>
      <w:r>
        <w:rPr>
          <w:rFonts w:hint="default" w:ascii="Times New Roman" w:hAnsi="Times New Roman" w:eastAsia="仿宋_GB2312" w:cs="Times New Roman"/>
          <w:snapToGrid w:val="0"/>
          <w:color w:val="auto"/>
          <w:kern w:val="0"/>
          <w:sz w:val="32"/>
          <w:szCs w:val="32"/>
        </w:rPr>
        <w:t>根据</w:t>
      </w:r>
      <w:r>
        <w:rPr>
          <w:rFonts w:hint="eastAsia" w:ascii="仿宋_GB2312" w:hAnsi="仿宋_GB2312" w:eastAsia="仿宋_GB2312" w:cs="仿宋_GB2312"/>
          <w:color w:val="auto"/>
          <w:sz w:val="32"/>
          <w:szCs w:val="22"/>
          <w:lang w:eastAsia="zh-CN"/>
        </w:rPr>
        <w:t>《四川省瞪羚企业备案管理办法》（</w:t>
      </w:r>
      <w:r>
        <w:rPr>
          <w:rFonts w:hint="default" w:ascii="仿宋_GB2312" w:hAnsi="仿宋_GB2312" w:eastAsia="仿宋_GB2312" w:cs="仿宋_GB2312"/>
          <w:color w:val="auto"/>
          <w:sz w:val="32"/>
          <w:szCs w:val="22"/>
          <w:lang w:eastAsia="zh-CN"/>
        </w:rPr>
        <w:t>川科</w:t>
      </w:r>
      <w:r>
        <w:rPr>
          <w:rFonts w:hint="eastAsia" w:ascii="仿宋_GB2312" w:hAnsi="仿宋_GB2312" w:eastAsia="仿宋_GB2312" w:cs="仿宋_GB2312"/>
          <w:color w:val="auto"/>
          <w:sz w:val="32"/>
          <w:szCs w:val="22"/>
          <w:lang w:val="en-US" w:eastAsia="zh-CN"/>
        </w:rPr>
        <w:t>政</w:t>
      </w:r>
      <w:r>
        <w:rPr>
          <w:rFonts w:hint="default" w:ascii="仿宋_GB2312" w:hAnsi="仿宋_GB2312" w:eastAsia="仿宋_GB2312" w:cs="仿宋_GB2312"/>
          <w:color w:val="auto"/>
          <w:sz w:val="32"/>
          <w:szCs w:val="22"/>
          <w:lang w:eastAsia="zh-CN"/>
        </w:rPr>
        <w:t>〔</w:t>
      </w:r>
      <w:r>
        <w:rPr>
          <w:rFonts w:hint="default" w:ascii="Times New Roman" w:hAnsi="Times New Roman" w:eastAsia="仿宋_GB2312" w:cs="仿宋_GB2312"/>
          <w:color w:val="auto"/>
          <w:sz w:val="32"/>
          <w:szCs w:val="22"/>
          <w:lang w:eastAsia="zh-CN"/>
        </w:rPr>
        <w:t>202</w:t>
      </w:r>
      <w:r>
        <w:rPr>
          <w:rFonts w:hint="eastAsia" w:ascii="Times New Roman" w:hAnsi="Times New Roman" w:eastAsia="仿宋_GB2312" w:cs="仿宋_GB2312"/>
          <w:color w:val="auto"/>
          <w:sz w:val="32"/>
          <w:szCs w:val="22"/>
          <w:lang w:val="en-US" w:eastAsia="zh-CN"/>
        </w:rPr>
        <w:t>4</w:t>
      </w:r>
      <w:r>
        <w:rPr>
          <w:rFonts w:hint="default" w:ascii="仿宋_GB2312" w:hAnsi="仿宋_GB2312" w:eastAsia="仿宋_GB2312" w:cs="仿宋_GB2312"/>
          <w:color w:val="auto"/>
          <w:sz w:val="32"/>
          <w:szCs w:val="22"/>
          <w:lang w:eastAsia="zh-CN"/>
        </w:rPr>
        <w:t>〕</w:t>
      </w:r>
      <w:r>
        <w:rPr>
          <w:rFonts w:hint="eastAsia" w:ascii="Times New Roman" w:hAnsi="Times New Roman" w:eastAsia="仿宋_GB2312" w:cs="仿宋_GB2312"/>
          <w:color w:val="auto"/>
          <w:sz w:val="32"/>
          <w:szCs w:val="22"/>
          <w:lang w:val="en-US" w:eastAsia="zh-CN"/>
        </w:rPr>
        <w:t>7</w:t>
      </w:r>
      <w:r>
        <w:rPr>
          <w:rFonts w:hint="default" w:ascii="仿宋_GB2312" w:hAnsi="仿宋_GB2312" w:eastAsia="仿宋_GB2312" w:cs="仿宋_GB2312"/>
          <w:color w:val="auto"/>
          <w:sz w:val="32"/>
          <w:szCs w:val="22"/>
          <w:lang w:eastAsia="zh-CN"/>
        </w:rPr>
        <w:t>号</w:t>
      </w:r>
      <w:r>
        <w:rPr>
          <w:rFonts w:hint="eastAsia" w:ascii="仿宋_GB2312" w:hAnsi="仿宋_GB2312" w:eastAsia="仿宋_GB2312" w:cs="仿宋_GB2312"/>
          <w:color w:val="auto"/>
          <w:sz w:val="32"/>
          <w:szCs w:val="22"/>
          <w:lang w:eastAsia="zh-CN"/>
        </w:rPr>
        <w:t>）</w:t>
      </w:r>
      <w:r>
        <w:rPr>
          <w:rFonts w:hint="default" w:ascii="Times New Roman" w:hAnsi="Times New Roman" w:eastAsia="仿宋_GB2312" w:cs="Times New Roman"/>
          <w:snapToGrid w:val="0"/>
          <w:color w:val="auto"/>
          <w:kern w:val="0"/>
          <w:sz w:val="32"/>
          <w:szCs w:val="32"/>
        </w:rPr>
        <w:t>和</w:t>
      </w:r>
      <w:r>
        <w:rPr>
          <w:rFonts w:hint="default" w:ascii="Times New Roman" w:hAnsi="Times New Roman" w:eastAsia="仿宋_GB2312" w:cs="Times New Roman"/>
          <w:snapToGrid w:val="0"/>
          <w:color w:val="auto"/>
          <w:kern w:val="0"/>
          <w:sz w:val="32"/>
          <w:szCs w:val="20"/>
        </w:rPr>
        <w:t>《</w:t>
      </w:r>
      <w:r>
        <w:rPr>
          <w:rFonts w:hint="eastAsia" w:ascii="Times New Roman" w:hAnsi="Times New Roman" w:eastAsia="仿宋_GB2312" w:cs="Times New Roman"/>
          <w:snapToGrid w:val="0"/>
          <w:color w:val="auto"/>
          <w:kern w:val="0"/>
          <w:sz w:val="32"/>
          <w:szCs w:val="20"/>
        </w:rPr>
        <w:t>关于组织开展202</w:t>
      </w:r>
      <w:r>
        <w:rPr>
          <w:rFonts w:hint="eastAsia" w:ascii="Times New Roman" w:hAnsi="Times New Roman" w:eastAsia="仿宋_GB2312" w:cs="Times New Roman"/>
          <w:snapToGrid w:val="0"/>
          <w:color w:val="auto"/>
          <w:kern w:val="0"/>
          <w:sz w:val="32"/>
          <w:szCs w:val="20"/>
          <w:lang w:val="en-US" w:eastAsia="zh-CN"/>
        </w:rPr>
        <w:t>6</w:t>
      </w:r>
      <w:r>
        <w:rPr>
          <w:rFonts w:hint="eastAsia" w:ascii="Times New Roman" w:hAnsi="Times New Roman" w:eastAsia="仿宋_GB2312" w:cs="Times New Roman"/>
          <w:snapToGrid w:val="0"/>
          <w:color w:val="auto"/>
          <w:kern w:val="0"/>
          <w:sz w:val="32"/>
          <w:szCs w:val="20"/>
        </w:rPr>
        <w:t>年度四川省瞪羚企业申报备案工作的通知</w:t>
      </w:r>
      <w:r>
        <w:rPr>
          <w:rFonts w:hint="default" w:ascii="Times New Roman" w:hAnsi="Times New Roman" w:eastAsia="仿宋_GB2312" w:cs="Times New Roman"/>
          <w:snapToGrid w:val="0"/>
          <w:color w:val="auto"/>
          <w:kern w:val="0"/>
          <w:sz w:val="32"/>
          <w:szCs w:val="20"/>
        </w:rPr>
        <w:t>》等文件要求</w:t>
      </w:r>
      <w:r>
        <w:rPr>
          <w:rFonts w:hint="eastAsia" w:ascii="Times New Roman" w:hAnsi="Times New Roman" w:eastAsia="仿宋_GB2312" w:cs="Times New Roman"/>
          <w:snapToGrid w:val="0"/>
          <w:color w:val="auto"/>
          <w:kern w:val="0"/>
          <w:sz w:val="32"/>
          <w:szCs w:val="20"/>
          <w:lang w:val="en-US" w:eastAsia="zh-CN"/>
        </w:rPr>
        <w:t>，</w:t>
      </w:r>
      <w:r>
        <w:rPr>
          <w:rFonts w:hint="default" w:ascii="Times New Roman" w:hAnsi="Times New Roman" w:eastAsia="仿宋_GB2312" w:cs="Times New Roman"/>
          <w:snapToGrid w:val="0"/>
          <w:color w:val="auto"/>
          <w:kern w:val="0"/>
          <w:sz w:val="32"/>
          <w:szCs w:val="20"/>
        </w:rPr>
        <w:t>认真组织开展</w:t>
      </w:r>
      <w:r>
        <w:rPr>
          <w:rFonts w:hint="eastAsia" w:ascii="Times New Roman" w:hAnsi="Times New Roman" w:eastAsia="仿宋_GB2312" w:cs="Times New Roman"/>
          <w:snapToGrid w:val="0"/>
          <w:color w:val="auto"/>
          <w:kern w:val="0"/>
          <w:sz w:val="32"/>
          <w:szCs w:val="20"/>
          <w:lang w:val="en-US" w:eastAsia="zh-CN"/>
        </w:rPr>
        <w:t>瞪羚企业申报备案</w:t>
      </w:r>
      <w:r>
        <w:rPr>
          <w:rFonts w:hint="default" w:ascii="Times New Roman" w:hAnsi="Times New Roman" w:eastAsia="仿宋_GB2312" w:cs="Times New Roman"/>
          <w:snapToGrid w:val="0"/>
          <w:color w:val="auto"/>
          <w:kern w:val="0"/>
          <w:sz w:val="32"/>
          <w:szCs w:val="20"/>
        </w:rPr>
        <w:t>工作</w:t>
      </w:r>
      <w:r>
        <w:rPr>
          <w:rFonts w:hint="eastAsia" w:ascii="Times New Roman" w:hAnsi="Times New Roman" w:eastAsia="仿宋_GB2312" w:cs="Times New Roman"/>
          <w:snapToGrid w:val="0"/>
          <w:color w:val="auto"/>
          <w:kern w:val="0"/>
          <w:sz w:val="32"/>
          <w:szCs w:val="20"/>
          <w:lang w:eastAsia="zh-CN"/>
        </w:rPr>
        <w:t>，</w:t>
      </w:r>
      <w:r>
        <w:rPr>
          <w:rFonts w:hint="default" w:ascii="Times New Roman" w:hAnsi="Times New Roman" w:eastAsia="仿宋_GB2312" w:cs="Times New Roman"/>
          <w:snapToGrid w:val="0"/>
          <w:color w:val="auto"/>
          <w:kern w:val="0"/>
          <w:sz w:val="32"/>
          <w:szCs w:val="20"/>
        </w:rPr>
        <w:t>对</w:t>
      </w:r>
      <w:r>
        <w:rPr>
          <w:rFonts w:hint="eastAsia" w:ascii="Times New Roman" w:hAnsi="Times New Roman" w:eastAsia="仿宋_GB2312" w:cs="Times New Roman"/>
          <w:snapToGrid w:val="0"/>
          <w:color w:val="auto"/>
          <w:kern w:val="0"/>
          <w:sz w:val="32"/>
          <w:szCs w:val="20"/>
          <w:lang w:val="en-US" w:eastAsia="zh-CN"/>
        </w:rPr>
        <w:t>X家</w:t>
      </w:r>
      <w:r>
        <w:rPr>
          <w:rFonts w:hint="default" w:ascii="Times New Roman" w:hAnsi="Times New Roman" w:eastAsia="仿宋_GB2312" w:cs="Times New Roman"/>
          <w:snapToGrid w:val="0"/>
          <w:color w:val="auto"/>
          <w:kern w:val="0"/>
          <w:sz w:val="32"/>
          <w:szCs w:val="20"/>
        </w:rPr>
        <w:t>申报企业</w:t>
      </w:r>
      <w:r>
        <w:rPr>
          <w:rFonts w:hint="eastAsia" w:ascii="Times New Roman" w:hAnsi="Times New Roman" w:eastAsia="仿宋_GB2312" w:cs="Times New Roman"/>
          <w:snapToGrid w:val="0"/>
          <w:color w:val="auto"/>
          <w:kern w:val="0"/>
          <w:sz w:val="32"/>
          <w:szCs w:val="20"/>
          <w:lang w:val="en-US" w:eastAsia="zh-CN"/>
        </w:rPr>
        <w:t>备案材料</w:t>
      </w:r>
      <w:r>
        <w:rPr>
          <w:rFonts w:hint="default" w:ascii="Times New Roman" w:hAnsi="Times New Roman" w:eastAsia="仿宋_GB2312" w:cs="Times New Roman"/>
          <w:snapToGrid w:val="0"/>
          <w:color w:val="auto"/>
          <w:kern w:val="0"/>
          <w:sz w:val="32"/>
          <w:szCs w:val="20"/>
        </w:rPr>
        <w:t>进行了</w:t>
      </w:r>
      <w:r>
        <w:rPr>
          <w:rFonts w:hint="eastAsia" w:ascii="Times New Roman" w:hAnsi="Times New Roman" w:eastAsia="仿宋_GB2312" w:cs="Times New Roman"/>
          <w:snapToGrid w:val="0"/>
          <w:color w:val="auto"/>
          <w:kern w:val="0"/>
          <w:sz w:val="32"/>
          <w:szCs w:val="20"/>
          <w:lang w:val="en-US" w:eastAsia="zh-CN"/>
        </w:rPr>
        <w:t>严格审查</w:t>
      </w:r>
      <w:r>
        <w:rPr>
          <w:rFonts w:hint="default" w:ascii="Times New Roman" w:hAnsi="Times New Roman" w:eastAsia="仿宋_GB2312" w:cs="Times New Roman"/>
          <w:snapToGrid w:val="0"/>
          <w:color w:val="auto"/>
          <w:kern w:val="0"/>
          <w:sz w:val="32"/>
          <w:szCs w:val="20"/>
        </w:rPr>
        <w:t>，</w:t>
      </w:r>
      <w:r>
        <w:rPr>
          <w:rFonts w:hint="eastAsia" w:ascii="Times New Roman" w:hAnsi="Times New Roman" w:eastAsia="仿宋_GB2312" w:cs="Times New Roman"/>
          <w:snapToGrid w:val="0"/>
          <w:color w:val="auto"/>
          <w:kern w:val="0"/>
          <w:sz w:val="32"/>
          <w:szCs w:val="20"/>
          <w:lang w:val="en-US" w:eastAsia="zh-CN"/>
        </w:rPr>
        <w:t>确认</w:t>
      </w:r>
      <w:r>
        <w:rPr>
          <w:rFonts w:hint="eastAsia" w:ascii="Times New Roman" w:hAnsi="Times New Roman" w:eastAsia="仿宋_GB2312" w:cs="Times New Roman"/>
          <w:snapToGrid w:val="0"/>
          <w:color w:val="auto"/>
          <w:kern w:val="0"/>
          <w:sz w:val="32"/>
          <w:szCs w:val="20"/>
          <w:lang w:eastAsia="zh-CN"/>
        </w:rPr>
        <w:t>企业</w:t>
      </w:r>
      <w:r>
        <w:rPr>
          <w:rFonts w:hint="eastAsia" w:ascii="Times New Roman" w:hAnsi="Times New Roman" w:eastAsia="仿宋_GB2312" w:cs="Times New Roman"/>
          <w:snapToGrid w:val="0"/>
          <w:color w:val="auto"/>
          <w:kern w:val="0"/>
          <w:sz w:val="32"/>
          <w:szCs w:val="20"/>
          <w:lang w:val="en-US" w:eastAsia="zh-CN"/>
        </w:rPr>
        <w:t>在申报前未被</w:t>
      </w:r>
      <w:r>
        <w:rPr>
          <w:rFonts w:hint="eastAsia" w:ascii="Times New Roman" w:hAnsi="Times New Roman" w:eastAsia="仿宋_GB2312" w:cs="Times New Roman"/>
          <w:snapToGrid w:val="0"/>
          <w:color w:val="auto"/>
          <w:kern w:val="0"/>
          <w:sz w:val="32"/>
          <w:szCs w:val="20"/>
          <w:lang w:eastAsia="zh-CN"/>
        </w:rPr>
        <w:t>列入失信被执行人、</w:t>
      </w:r>
      <w:r>
        <w:rPr>
          <w:rFonts w:hint="eastAsia" w:ascii="Times New Roman" w:hAnsi="Times New Roman" w:eastAsia="仿宋_GB2312" w:cs="Times New Roman"/>
          <w:snapToGrid w:val="0"/>
          <w:color w:val="auto"/>
          <w:kern w:val="0"/>
          <w:sz w:val="32"/>
          <w:szCs w:val="20"/>
          <w:lang w:val="en-US" w:eastAsia="zh-CN"/>
        </w:rPr>
        <w:t>无税收违法行为，</w:t>
      </w:r>
      <w:r>
        <w:rPr>
          <w:rFonts w:hint="default" w:ascii="Times New Roman" w:hAnsi="Times New Roman" w:eastAsia="仿宋_GB2312" w:cs="Times New Roman"/>
          <w:snapToGrid w:val="0"/>
          <w:color w:val="auto"/>
          <w:kern w:val="0"/>
          <w:sz w:val="32"/>
          <w:szCs w:val="20"/>
        </w:rPr>
        <w:t>未发现存在与申报材料不一致、弄虚作假行为或不符合申报要求等情况</w:t>
      </w:r>
      <w:r>
        <w:rPr>
          <w:rFonts w:hint="eastAsia" w:ascii="Times New Roman" w:hAnsi="Times New Roman" w:eastAsia="仿宋_GB2312" w:cs="Times New Roman"/>
          <w:snapToGrid w:val="0"/>
          <w:color w:val="auto"/>
          <w:kern w:val="0"/>
          <w:sz w:val="32"/>
          <w:szCs w:val="20"/>
          <w:lang w:eastAsia="zh-CN"/>
        </w:rPr>
        <w:t>，</w:t>
      </w:r>
      <w:r>
        <w:rPr>
          <w:rFonts w:hint="eastAsia" w:ascii="Times New Roman" w:hAnsi="Times New Roman" w:eastAsia="仿宋_GB2312" w:cs="Times New Roman"/>
          <w:snapToGrid w:val="0"/>
          <w:color w:val="auto"/>
          <w:kern w:val="0"/>
          <w:sz w:val="32"/>
          <w:szCs w:val="20"/>
          <w:lang w:val="en-US" w:eastAsia="zh-CN"/>
        </w:rPr>
        <w:t>同意申报，予以推荐，感谢</w:t>
      </w:r>
      <w:r>
        <w:rPr>
          <w:rFonts w:hint="default" w:ascii="Times New Roman" w:hAnsi="Times New Roman" w:eastAsia="仿宋_GB2312" w:cs="Times New Roman"/>
          <w:snapToGrid w:val="0"/>
          <w:color w:val="auto"/>
          <w:kern w:val="0"/>
          <w:sz w:val="32"/>
          <w:szCs w:val="20"/>
        </w:rPr>
        <w:t>支持。</w:t>
      </w:r>
    </w:p>
    <w:p w14:paraId="381D457C">
      <w:pPr>
        <w:keepNext w:val="0"/>
        <w:keepLines w:val="0"/>
        <w:pageBreakBefore w:val="0"/>
        <w:widowControl w:val="0"/>
        <w:kinsoku/>
        <w:wordWrap/>
        <w:overflowPunct w:val="0"/>
        <w:topLinePunct w:val="0"/>
        <w:autoSpaceDE w:val="0"/>
        <w:autoSpaceDN w:val="0"/>
        <w:bidi w:val="0"/>
        <w:adjustRightInd w:val="0"/>
        <w:snapToGrid w:val="0"/>
        <w:spacing w:line="586" w:lineRule="exact"/>
        <w:ind w:firstLine="641"/>
        <w:textAlignment w:val="auto"/>
        <w:rPr>
          <w:rFonts w:hint="default" w:ascii="Times New Roman" w:hAnsi="Times New Roman" w:eastAsia="仿宋_GB2312" w:cs="Times New Roman"/>
          <w:snapToGrid w:val="0"/>
          <w:color w:val="auto"/>
          <w:kern w:val="0"/>
          <w:sz w:val="32"/>
          <w:szCs w:val="20"/>
        </w:rPr>
      </w:pPr>
    </w:p>
    <w:p w14:paraId="55242CC1">
      <w:pPr>
        <w:keepNext w:val="0"/>
        <w:keepLines w:val="0"/>
        <w:pageBreakBefore w:val="0"/>
        <w:widowControl w:val="0"/>
        <w:kinsoku/>
        <w:wordWrap/>
        <w:overflowPunct w:val="0"/>
        <w:topLinePunct w:val="0"/>
        <w:autoSpaceDE w:val="0"/>
        <w:autoSpaceDN w:val="0"/>
        <w:bidi w:val="0"/>
        <w:adjustRightInd w:val="0"/>
        <w:snapToGrid w:val="0"/>
        <w:spacing w:line="586" w:lineRule="exact"/>
        <w:ind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附件：</w:t>
      </w:r>
      <w:r>
        <w:rPr>
          <w:rFonts w:hint="eastAsia" w:ascii="Times New Roman" w:hAnsi="Times New Roman" w:eastAsia="仿宋_GB2312" w:cs="仿宋_GB2312"/>
          <w:color w:val="auto"/>
          <w:sz w:val="32"/>
          <w:szCs w:val="22"/>
        </w:rPr>
        <w:t>XX</w:t>
      </w:r>
      <w:r>
        <w:rPr>
          <w:rFonts w:hint="eastAsia" w:ascii="仿宋_GB2312" w:hAnsi="仿宋_GB2312" w:eastAsia="仿宋_GB2312" w:cs="仿宋_GB2312"/>
          <w:color w:val="auto"/>
          <w:sz w:val="32"/>
          <w:szCs w:val="22"/>
          <w:lang w:eastAsia="zh-CN"/>
        </w:rPr>
        <w:t>市</w:t>
      </w:r>
      <w:r>
        <w:rPr>
          <w:rFonts w:hint="eastAsia" w:ascii="仿宋_GB2312" w:hAnsi="仿宋_GB2312" w:eastAsia="仿宋_GB2312" w:cs="仿宋_GB2312"/>
          <w:color w:val="auto"/>
          <w:sz w:val="32"/>
          <w:szCs w:val="22"/>
        </w:rPr>
        <w:t>（</w:t>
      </w:r>
      <w:r>
        <w:rPr>
          <w:rFonts w:hint="eastAsia" w:ascii="仿宋_GB2312" w:hAnsi="仿宋_GB2312" w:eastAsia="仿宋_GB2312" w:cs="仿宋_GB2312"/>
          <w:color w:val="auto"/>
          <w:sz w:val="32"/>
          <w:szCs w:val="22"/>
          <w:lang w:eastAsia="zh-CN"/>
        </w:rPr>
        <w:t>州</w:t>
      </w:r>
      <w:r>
        <w:rPr>
          <w:rFonts w:hint="eastAsia" w:ascii="仿宋_GB2312" w:hAnsi="仿宋_GB2312" w:eastAsia="仿宋_GB2312" w:cs="仿宋_GB2312"/>
          <w:color w:val="auto"/>
          <w:sz w:val="32"/>
          <w:szCs w:val="22"/>
        </w:rPr>
        <w:t>）瞪羚企业推荐汇总表</w:t>
      </w:r>
    </w:p>
    <w:p w14:paraId="2D2AFB25">
      <w:pPr>
        <w:keepNext w:val="0"/>
        <w:keepLines w:val="0"/>
        <w:pageBreakBefore w:val="0"/>
        <w:widowControl w:val="0"/>
        <w:kinsoku/>
        <w:wordWrap/>
        <w:topLinePunct w:val="0"/>
        <w:bidi w:val="0"/>
        <w:spacing w:line="586" w:lineRule="exact"/>
        <w:ind w:right="91"/>
        <w:jc w:val="both"/>
        <w:textAlignment w:val="auto"/>
        <w:rPr>
          <w:rFonts w:hint="default" w:ascii="Times New Roman" w:hAnsi="Times New Roman" w:eastAsia="仿宋_GB2312" w:cs="Times New Roman"/>
          <w:color w:val="auto"/>
          <w:sz w:val="32"/>
          <w:szCs w:val="32"/>
        </w:rPr>
      </w:pPr>
    </w:p>
    <w:p w14:paraId="51270091">
      <w:pPr>
        <w:keepNext w:val="0"/>
        <w:keepLines w:val="0"/>
        <w:pageBreakBefore w:val="0"/>
        <w:widowControl w:val="0"/>
        <w:kinsoku/>
        <w:wordWrap/>
        <w:topLinePunct w:val="0"/>
        <w:bidi w:val="0"/>
        <w:spacing w:line="586" w:lineRule="exact"/>
        <w:ind w:right="91"/>
        <w:jc w:val="both"/>
        <w:textAlignment w:val="auto"/>
        <w:rPr>
          <w:rFonts w:hint="default" w:ascii="Times New Roman" w:hAnsi="Times New Roman" w:eastAsia="仿宋_GB2312" w:cs="Times New Roman"/>
          <w:color w:val="auto"/>
          <w:sz w:val="32"/>
          <w:szCs w:val="32"/>
        </w:rPr>
      </w:pPr>
    </w:p>
    <w:p w14:paraId="3579D9EC">
      <w:pPr>
        <w:keepNext w:val="0"/>
        <w:keepLines w:val="0"/>
        <w:pageBreakBefore w:val="0"/>
        <w:widowControl w:val="0"/>
        <w:kinsoku/>
        <w:wordWrap/>
        <w:topLinePunct w:val="0"/>
        <w:bidi w:val="0"/>
        <w:spacing w:line="586" w:lineRule="exact"/>
        <w:ind w:right="91" w:firstLine="480" w:firstLineChars="150"/>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XX市（州）</w:t>
      </w:r>
      <w:r>
        <w:rPr>
          <w:rFonts w:hint="default" w:ascii="Times New Roman" w:hAnsi="Times New Roman" w:eastAsia="仿宋_GB2312" w:cs="Times New Roman"/>
          <w:color w:val="auto"/>
          <w:sz w:val="32"/>
          <w:szCs w:val="32"/>
        </w:rPr>
        <w:t>科技</w:t>
      </w:r>
      <w:r>
        <w:rPr>
          <w:rFonts w:hint="eastAsia"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（公章）</w:t>
      </w:r>
    </w:p>
    <w:p w14:paraId="6D255CF0">
      <w:pPr>
        <w:keepNext w:val="0"/>
        <w:keepLines w:val="0"/>
        <w:pageBreakBefore w:val="0"/>
        <w:widowControl w:val="0"/>
        <w:kinsoku/>
        <w:wordWrap/>
        <w:overflowPunct w:val="0"/>
        <w:topLinePunct w:val="0"/>
        <w:autoSpaceDE w:val="0"/>
        <w:autoSpaceDN w:val="0"/>
        <w:bidi w:val="0"/>
        <w:adjustRightInd w:val="0"/>
        <w:snapToGrid w:val="0"/>
        <w:spacing w:line="586" w:lineRule="exact"/>
        <w:ind w:firstLine="641"/>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 xml:space="preserve">                               202</w:t>
      </w:r>
      <w:r>
        <w:rPr>
          <w:rFonts w:hint="eastAsia"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年X月X日</w:t>
      </w:r>
    </w:p>
    <w:p w14:paraId="670DD0D5">
      <w:pPr>
        <w:spacing w:line="600" w:lineRule="exact"/>
        <w:jc w:val="both"/>
        <w:rPr>
          <w:rFonts w:hint="eastAsia" w:ascii="Times New Roman" w:hAnsi="Times New Roman" w:eastAsia="仿宋_GB2312" w:cs="Times New Roman"/>
          <w:color w:val="auto"/>
          <w:sz w:val="32"/>
          <w:szCs w:val="22"/>
          <w:lang w:val="en-US" w:eastAsia="zh-CN"/>
        </w:rPr>
      </w:pPr>
    </w:p>
    <w:p w14:paraId="24487038">
      <w:pPr>
        <w:spacing w:line="600" w:lineRule="exact"/>
        <w:jc w:val="both"/>
        <w:rPr>
          <w:rFonts w:hint="eastAsia" w:ascii="Times New Roman" w:hAnsi="Times New Roman" w:eastAsia="仿宋_GB2312" w:cs="Times New Roman"/>
          <w:color w:val="auto"/>
          <w:sz w:val="32"/>
          <w:szCs w:val="22"/>
          <w:lang w:val="en-US" w:eastAsia="zh-CN"/>
        </w:rPr>
      </w:pPr>
    </w:p>
    <w:p w14:paraId="7AC8ED97">
      <w:pPr>
        <w:spacing w:line="600" w:lineRule="exact"/>
        <w:jc w:val="both"/>
        <w:rPr>
          <w:rFonts w:hint="eastAsia" w:ascii="Times New Roman" w:hAnsi="Times New Roman" w:eastAsia="仿宋_GB2312" w:cs="Times New Roman"/>
          <w:color w:val="auto"/>
          <w:sz w:val="32"/>
          <w:szCs w:val="22"/>
          <w:lang w:val="en-US" w:eastAsia="zh-CN"/>
        </w:rPr>
      </w:pPr>
    </w:p>
    <w:p w14:paraId="05D6C501">
      <w:pPr>
        <w:spacing w:line="600" w:lineRule="exact"/>
        <w:jc w:val="both"/>
        <w:rPr>
          <w:rFonts w:hint="eastAsia" w:ascii="Times New Roman" w:hAnsi="Times New Roman" w:eastAsia="仿宋_GB2312" w:cs="Times New Roman"/>
          <w:color w:val="auto"/>
          <w:sz w:val="32"/>
          <w:szCs w:val="22"/>
          <w:lang w:val="en-US" w:eastAsia="zh-CN"/>
        </w:rPr>
      </w:pPr>
    </w:p>
    <w:p w14:paraId="44B2D53D">
      <w:pPr>
        <w:spacing w:line="600" w:lineRule="exact"/>
        <w:jc w:val="both"/>
        <w:rPr>
          <w:rFonts w:hint="eastAsia" w:ascii="Times New Roman" w:hAnsi="Times New Roman" w:eastAsia="仿宋_GB2312" w:cs="Times New Roman"/>
          <w:color w:val="auto"/>
          <w:sz w:val="32"/>
          <w:szCs w:val="22"/>
          <w:lang w:val="en-US" w:eastAsia="zh-CN"/>
        </w:rPr>
      </w:pPr>
      <w:r>
        <w:rPr>
          <w:rFonts w:hint="eastAsia" w:ascii="Times New Roman" w:hAnsi="Times New Roman" w:eastAsia="仿宋_GB2312" w:cs="Times New Roman"/>
          <w:color w:val="auto"/>
          <w:sz w:val="32"/>
          <w:szCs w:val="22"/>
          <w:lang w:val="en-US" w:eastAsia="zh-CN"/>
        </w:rPr>
        <w:t>附件</w:t>
      </w:r>
    </w:p>
    <w:p w14:paraId="52C67E0A">
      <w:pPr>
        <w:spacing w:line="600" w:lineRule="exact"/>
        <w:jc w:val="both"/>
        <w:rPr>
          <w:rFonts w:hint="eastAsia" w:ascii="Times New Roman" w:hAnsi="Times New Roman" w:eastAsia="仿宋_GB2312" w:cs="Times New Roman"/>
          <w:color w:val="auto"/>
          <w:sz w:val="32"/>
          <w:szCs w:val="22"/>
          <w:lang w:val="en-US" w:eastAsia="zh-CN"/>
        </w:rPr>
      </w:pPr>
    </w:p>
    <w:p w14:paraId="2F45A5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XX</w:t>
      </w:r>
      <w:r>
        <w:rPr>
          <w:rFonts w:hint="eastAsia" w:ascii="Times New Roman" w:hAnsi="Times New Roman" w:eastAsia="方正小标宋_GBK" w:cs="Times New Roman"/>
          <w:color w:val="auto"/>
          <w:sz w:val="44"/>
          <w:szCs w:val="44"/>
          <w:lang w:eastAsia="zh-CN"/>
        </w:rPr>
        <w:t>市</w:t>
      </w:r>
      <w:r>
        <w:rPr>
          <w:rFonts w:hint="eastAsia" w:ascii="Times New Roman" w:hAnsi="Times New Roman" w:eastAsia="方正小标宋_GBK" w:cs="Times New Roman"/>
          <w:color w:val="auto"/>
          <w:sz w:val="44"/>
          <w:szCs w:val="44"/>
        </w:rPr>
        <w:t>（</w:t>
      </w:r>
      <w:r>
        <w:rPr>
          <w:rFonts w:hint="eastAsia" w:ascii="Times New Roman" w:hAnsi="Times New Roman" w:eastAsia="方正小标宋_GBK" w:cs="Times New Roman"/>
          <w:color w:val="auto"/>
          <w:sz w:val="44"/>
          <w:szCs w:val="44"/>
          <w:lang w:eastAsia="zh-CN"/>
        </w:rPr>
        <w:t>州</w:t>
      </w:r>
      <w:r>
        <w:rPr>
          <w:rFonts w:hint="eastAsia" w:ascii="Times New Roman" w:hAnsi="Times New Roman" w:eastAsia="方正小标宋_GBK" w:cs="Times New Roman"/>
          <w:color w:val="auto"/>
          <w:sz w:val="44"/>
          <w:szCs w:val="44"/>
        </w:rPr>
        <w:t>）瞪羚企业推荐汇总表</w:t>
      </w:r>
    </w:p>
    <w:p w14:paraId="0DF1DB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7579"/>
      </w:tblGrid>
      <w:tr w14:paraId="5D4C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A0D9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0"/>
                <w:szCs w:val="30"/>
                <w:vertAlign w:val="baseline"/>
                <w:lang w:val="en-US" w:eastAsia="zh-CN"/>
              </w:rPr>
            </w:pPr>
            <w:r>
              <w:rPr>
                <w:rFonts w:hint="default" w:ascii="Times New Roman" w:hAnsi="Times New Roman" w:eastAsia="楷体_GB2312" w:cs="Times New Roman"/>
                <w:color w:val="auto"/>
                <w:sz w:val="30"/>
                <w:szCs w:val="30"/>
                <w:vertAlign w:val="baseline"/>
                <w:lang w:val="en-US" w:eastAsia="zh-CN"/>
              </w:rPr>
              <w:t>序号</w:t>
            </w:r>
          </w:p>
        </w:tc>
        <w:tc>
          <w:tcPr>
            <w:tcW w:w="7579" w:type="dxa"/>
          </w:tcPr>
          <w:p w14:paraId="720C9D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0"/>
                <w:szCs w:val="30"/>
                <w:vertAlign w:val="baseline"/>
                <w:lang w:val="en-US" w:eastAsia="zh-CN"/>
              </w:rPr>
            </w:pPr>
            <w:r>
              <w:rPr>
                <w:rFonts w:hint="default" w:ascii="Times New Roman" w:hAnsi="Times New Roman" w:eastAsia="楷体_GB2312" w:cs="Times New Roman"/>
                <w:color w:val="auto"/>
                <w:sz w:val="30"/>
                <w:szCs w:val="30"/>
                <w:vertAlign w:val="baseline"/>
                <w:lang w:val="en-US" w:eastAsia="zh-CN"/>
              </w:rPr>
              <w:t>企业名称</w:t>
            </w:r>
          </w:p>
        </w:tc>
      </w:tr>
      <w:tr w14:paraId="35DD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D372E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2A642F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51E1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E30DA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740B9C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68B3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C6F349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1CFCE4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0CB0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1D33F3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5515E9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444F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464136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7B60D5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467C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8F4AC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040DFE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060D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5DF190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4899FE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15A2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5680E8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30E8F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6FA1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DF42FF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6FF4CB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6E89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613198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center"/>
              <w:textAlignment w:val="auto"/>
              <w:rPr>
                <w:rFonts w:hint="default" w:ascii="Times New Roman" w:hAnsi="Times New Roman" w:eastAsia="仿宋_GB2312" w:cs="Times New Roman"/>
                <w:color w:val="auto"/>
                <w:sz w:val="30"/>
                <w:szCs w:val="30"/>
                <w:vertAlign w:val="baseline"/>
              </w:rPr>
            </w:pPr>
          </w:p>
        </w:tc>
        <w:tc>
          <w:tcPr>
            <w:tcW w:w="7579" w:type="dxa"/>
          </w:tcPr>
          <w:p w14:paraId="3511C5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r w14:paraId="6AF0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F12C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imes New Roman" w:hAnsi="Times New Roman" w:eastAsia="仿宋_GB2312" w:cs="Times New Roman"/>
                <w:color w:val="auto"/>
                <w:sz w:val="30"/>
                <w:szCs w:val="30"/>
                <w:vertAlign w:val="baseline"/>
                <w:lang w:eastAsia="zh-CN"/>
              </w:rPr>
            </w:pPr>
            <w:r>
              <w:rPr>
                <w:rFonts w:hint="eastAsia" w:ascii="Times New Roman" w:hAnsi="Times New Roman" w:eastAsia="仿宋_GB2312" w:cs="Times New Roman"/>
                <w:color w:val="auto"/>
                <w:sz w:val="30"/>
                <w:szCs w:val="30"/>
                <w:vertAlign w:val="baseline"/>
                <w:lang w:eastAsia="zh-CN"/>
              </w:rPr>
              <w:t>……</w:t>
            </w:r>
          </w:p>
        </w:tc>
        <w:tc>
          <w:tcPr>
            <w:tcW w:w="7579" w:type="dxa"/>
          </w:tcPr>
          <w:p w14:paraId="775DA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0"/>
                <w:szCs w:val="30"/>
                <w:vertAlign w:val="baseline"/>
              </w:rPr>
            </w:pPr>
          </w:p>
        </w:tc>
      </w:tr>
    </w:tbl>
    <w:p w14:paraId="40A3B745">
      <w:pPr>
        <w:keepNext w:val="0"/>
        <w:keepLines w:val="0"/>
        <w:pageBreakBefore w:val="0"/>
        <w:widowControl w:val="0"/>
        <w:kinsoku/>
        <w:wordWrap/>
        <w:overflowPunct/>
        <w:topLinePunct w:val="0"/>
        <w:autoSpaceDE/>
        <w:autoSpaceDN/>
        <w:bidi w:val="0"/>
        <w:adjustRightInd/>
        <w:snapToGrid/>
        <w:spacing w:line="560" w:lineRule="exact"/>
        <w:ind w:left="0" w:leftChars="0" w:firstLine="4838" w:firstLineChars="1512"/>
        <w:jc w:val="center"/>
        <w:textAlignment w:val="auto"/>
        <w:rPr>
          <w:rFonts w:hint="default" w:ascii="Times New Roman" w:hAnsi="Times New Roman" w:eastAsia="仿宋_GB2312" w:cs="Times New Roman"/>
          <w:color w:val="auto"/>
          <w:sz w:val="32"/>
          <w:szCs w:val="32"/>
        </w:rPr>
      </w:pPr>
    </w:p>
    <w:p w14:paraId="03FF9FAE">
      <w:pPr>
        <w:spacing w:line="600" w:lineRule="exact"/>
        <w:jc w:val="both"/>
        <w:rPr>
          <w:rFonts w:hint="eastAsia" w:ascii="Times New Roman" w:hAnsi="Times New Roman" w:eastAsia="仿宋_GB2312" w:cs="Times New Roman"/>
          <w:color w:val="auto"/>
          <w:sz w:val="32"/>
          <w:szCs w:val="22"/>
          <w:lang w:val="en-US" w:eastAsia="zh-CN"/>
        </w:rPr>
      </w:pPr>
    </w:p>
    <w:p w14:paraId="0CA686BA">
      <w:pPr>
        <w:spacing w:line="600" w:lineRule="exact"/>
        <w:jc w:val="both"/>
        <w:rPr>
          <w:rFonts w:hint="eastAsia" w:ascii="Times New Roman" w:hAnsi="Times New Roman" w:eastAsia="仿宋_GB2312" w:cs="Times New Roman"/>
          <w:color w:val="auto"/>
          <w:sz w:val="32"/>
          <w:szCs w:val="22"/>
          <w:lang w:val="en-US" w:eastAsia="zh-CN"/>
        </w:rPr>
      </w:pPr>
    </w:p>
    <w:p w14:paraId="72562C95">
      <w:pPr>
        <w:spacing w:line="600" w:lineRule="exact"/>
        <w:jc w:val="both"/>
        <w:rPr>
          <w:rFonts w:hint="eastAsia" w:ascii="Times New Roman" w:hAnsi="Times New Roman" w:eastAsia="仿宋_GB2312" w:cs="Times New Roman"/>
          <w:color w:val="auto"/>
          <w:sz w:val="32"/>
          <w:szCs w:val="22"/>
          <w:lang w:val="en-US" w:eastAsia="zh-CN"/>
        </w:rPr>
      </w:pPr>
    </w:p>
    <w:p w14:paraId="1AE4D849">
      <w:pPr>
        <w:spacing w:line="600" w:lineRule="exact"/>
        <w:jc w:val="both"/>
        <w:rPr>
          <w:rFonts w:hint="eastAsia" w:ascii="Times New Roman" w:hAnsi="Times New Roman" w:eastAsia="仿宋_GB2312" w:cs="Times New Roman"/>
          <w:color w:val="auto"/>
          <w:sz w:val="32"/>
          <w:szCs w:val="22"/>
          <w:lang w:val="en-US" w:eastAsia="zh-CN"/>
        </w:rPr>
      </w:pPr>
    </w:p>
    <w:p w14:paraId="11D0193B">
      <w:pPr>
        <w:spacing w:line="600" w:lineRule="exact"/>
        <w:jc w:val="both"/>
        <w:rPr>
          <w:rFonts w:hint="eastAsia" w:ascii="Times New Roman" w:hAnsi="Times New Roman" w:eastAsia="仿宋_GB2312" w:cs="Times New Roman"/>
          <w:color w:val="auto"/>
          <w:sz w:val="32"/>
          <w:szCs w:val="22"/>
          <w:lang w:val="en-US" w:eastAsia="zh-CN"/>
        </w:rPr>
      </w:pPr>
    </w:p>
    <w:p w14:paraId="16A20AA0">
      <w:pPr>
        <w:spacing w:line="600" w:lineRule="exact"/>
        <w:jc w:val="both"/>
        <w:rPr>
          <w:rFonts w:hint="default" w:ascii="Times New Roman" w:hAnsi="Times New Roman" w:eastAsia="仿宋_GB2312" w:cs="Times New Roman"/>
          <w:color w:val="auto"/>
          <w:sz w:val="32"/>
          <w:szCs w:val="22"/>
          <w:lang w:val="en-US" w:eastAsia="zh-CN"/>
        </w:rPr>
      </w:pPr>
      <w:r>
        <w:rPr>
          <w:rFonts w:hint="eastAsia" w:ascii="Times New Roman" w:hAnsi="Times New Roman" w:eastAsia="仿宋_GB2312" w:cs="Times New Roman"/>
          <w:color w:val="auto"/>
          <w:sz w:val="32"/>
          <w:szCs w:val="22"/>
          <w:lang w:val="en-US" w:eastAsia="zh-CN"/>
        </w:rPr>
        <w:t>附件3</w:t>
      </w:r>
    </w:p>
    <w:p w14:paraId="3FDF60C2">
      <w:pPr>
        <w:spacing w:line="600" w:lineRule="exact"/>
        <w:ind w:firstLine="640" w:firstLineChars="200"/>
        <w:jc w:val="center"/>
        <w:rPr>
          <w:rFonts w:hint="default" w:ascii="黑体" w:hAnsi="黑体" w:eastAsia="黑体" w:cs="黑体"/>
          <w:color w:val="auto"/>
          <w:sz w:val="32"/>
          <w:szCs w:val="22"/>
          <w:lang w:val="en-US" w:eastAsia="zh-CN"/>
        </w:rPr>
      </w:pPr>
      <w:r>
        <w:rPr>
          <w:rFonts w:hint="eastAsia" w:ascii="黑体" w:hAnsi="黑体" w:eastAsia="黑体" w:cs="黑体"/>
          <w:color w:val="auto"/>
          <w:sz w:val="32"/>
          <w:szCs w:val="22"/>
          <w:lang w:val="en-US" w:eastAsia="zh-CN"/>
        </w:rPr>
        <w:t>企业申报材料明细</w:t>
      </w:r>
    </w:p>
    <w:p w14:paraId="0C7D7688">
      <w:pPr>
        <w:spacing w:line="560" w:lineRule="exact"/>
        <w:ind w:firstLine="640" w:firstLineChars="200"/>
        <w:rPr>
          <w:rFonts w:hint="eastAsia" w:ascii="仿宋_GB2312" w:hAnsi="仿宋_GB2312" w:eastAsia="仿宋_GB2312" w:cs="仿宋_GB2312"/>
          <w:color w:val="auto"/>
          <w:sz w:val="32"/>
          <w:szCs w:val="22"/>
        </w:rPr>
      </w:pPr>
      <w:r>
        <w:rPr>
          <w:rFonts w:hint="eastAsia" w:ascii="仿宋_GB2312" w:hAnsi="仿宋_GB2312" w:eastAsia="仿宋_GB2312" w:cs="仿宋_GB2312"/>
          <w:color w:val="auto"/>
          <w:sz w:val="32"/>
          <w:szCs w:val="22"/>
        </w:rPr>
        <w:t>（一）《四川省瞪羚企业备案申</w:t>
      </w:r>
      <w:r>
        <w:rPr>
          <w:rFonts w:hint="eastAsia" w:ascii="仿宋_GB2312" w:hAnsi="仿宋_GB2312" w:eastAsia="仿宋_GB2312" w:cs="仿宋_GB2312"/>
          <w:color w:val="auto"/>
          <w:sz w:val="32"/>
          <w:szCs w:val="22"/>
          <w:lang w:val="en-US" w:eastAsia="zh-CN"/>
        </w:rPr>
        <w:t>请</w:t>
      </w:r>
      <w:r>
        <w:rPr>
          <w:rFonts w:hint="eastAsia" w:ascii="仿宋_GB2312" w:hAnsi="仿宋_GB2312" w:eastAsia="仿宋_GB2312" w:cs="仿宋_GB2312"/>
          <w:color w:val="auto"/>
          <w:sz w:val="32"/>
          <w:szCs w:val="22"/>
        </w:rPr>
        <w:t>书》（在线填写打印并法人签名、加盖企业公章）。</w:t>
      </w:r>
    </w:p>
    <w:p w14:paraId="7CC95DBE">
      <w:pPr>
        <w:spacing w:line="560" w:lineRule="exact"/>
        <w:ind w:firstLine="640" w:firstLineChars="200"/>
        <w:rPr>
          <w:rFonts w:hint="eastAsia" w:ascii="仿宋_GB2312" w:hAnsi="仿宋_GB2312" w:eastAsia="仿宋_GB2312" w:cs="仿宋_GB2312"/>
          <w:color w:val="auto"/>
          <w:sz w:val="32"/>
          <w:szCs w:val="22"/>
        </w:rPr>
      </w:pPr>
      <w:r>
        <w:rPr>
          <w:rFonts w:hint="eastAsia" w:ascii="仿宋_GB2312" w:hAnsi="仿宋_GB2312" w:eastAsia="仿宋_GB2312" w:cs="仿宋_GB2312"/>
          <w:color w:val="auto"/>
          <w:sz w:val="32"/>
          <w:szCs w:val="22"/>
        </w:rPr>
        <w:t>（二）网上附件材料按网上填报说明要求上传。</w:t>
      </w:r>
    </w:p>
    <w:p w14:paraId="7A492629">
      <w:pPr>
        <w:spacing w:line="560" w:lineRule="exact"/>
        <w:ind w:firstLine="640" w:firstLineChars="200"/>
        <w:rPr>
          <w:rFonts w:hint="eastAsia" w:ascii="仿宋_GB2312" w:hAnsi="仿宋_GB2312" w:eastAsia="仿宋_GB2312" w:cs="仿宋_GB2312"/>
          <w:color w:val="auto"/>
          <w:sz w:val="32"/>
          <w:szCs w:val="22"/>
        </w:rPr>
      </w:pPr>
      <w:r>
        <w:rPr>
          <w:rFonts w:hint="eastAsia" w:ascii="仿宋_GB2312" w:hAnsi="仿宋_GB2312" w:eastAsia="仿宋_GB2312" w:cs="仿宋_GB2312"/>
          <w:color w:val="auto"/>
          <w:sz w:val="32"/>
          <w:szCs w:val="22"/>
        </w:rPr>
        <w:t>（三）纸质材料：</w:t>
      </w:r>
    </w:p>
    <w:p w14:paraId="52D0482A">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1</w:t>
      </w:r>
      <w:r>
        <w:rPr>
          <w:rFonts w:hint="eastAsia" w:ascii="仿宋_GB2312" w:hAnsi="仿宋_GB2312" w:eastAsia="仿宋_GB2312" w:cs="仿宋_GB2312"/>
          <w:color w:val="auto"/>
          <w:sz w:val="32"/>
          <w:szCs w:val="22"/>
        </w:rPr>
        <w:t>.《四川省瞪羚企业备案申</w:t>
      </w:r>
      <w:r>
        <w:rPr>
          <w:rFonts w:hint="eastAsia" w:ascii="仿宋_GB2312" w:hAnsi="仿宋_GB2312" w:eastAsia="仿宋_GB2312" w:cs="仿宋_GB2312"/>
          <w:color w:val="auto"/>
          <w:sz w:val="32"/>
          <w:szCs w:val="22"/>
          <w:lang w:val="en-US" w:eastAsia="zh-CN"/>
        </w:rPr>
        <w:t>请</w:t>
      </w:r>
      <w:r>
        <w:rPr>
          <w:rFonts w:hint="eastAsia" w:ascii="仿宋_GB2312" w:hAnsi="仿宋_GB2312" w:eastAsia="仿宋_GB2312" w:cs="仿宋_GB2312"/>
          <w:color w:val="auto"/>
          <w:sz w:val="32"/>
          <w:szCs w:val="22"/>
        </w:rPr>
        <w:t>书》</w:t>
      </w:r>
    </w:p>
    <w:p w14:paraId="3FC37C27">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2</w:t>
      </w:r>
      <w:r>
        <w:rPr>
          <w:rFonts w:hint="eastAsia" w:ascii="仿宋_GB2312" w:hAnsi="仿宋_GB2312" w:eastAsia="仿宋_GB2312" w:cs="仿宋_GB2312"/>
          <w:color w:val="auto"/>
          <w:sz w:val="32"/>
          <w:szCs w:val="22"/>
          <w:lang w:val="en-US" w:eastAsia="zh-CN"/>
        </w:rPr>
        <w:t>.</w:t>
      </w:r>
      <w:r>
        <w:rPr>
          <w:rFonts w:hint="eastAsia" w:ascii="仿宋_GB2312" w:hAnsi="仿宋_GB2312" w:eastAsia="仿宋_GB2312" w:cs="仿宋_GB2312"/>
          <w:color w:val="auto"/>
          <w:sz w:val="32"/>
          <w:szCs w:val="22"/>
        </w:rPr>
        <w:t>企业营业执照副本复印件。</w:t>
      </w:r>
    </w:p>
    <w:p w14:paraId="3B3CC641">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3</w:t>
      </w:r>
      <w:r>
        <w:rPr>
          <w:rFonts w:hint="eastAsia" w:ascii="仿宋_GB2312" w:hAnsi="仿宋_GB2312" w:eastAsia="仿宋_GB2312" w:cs="仿宋_GB2312"/>
          <w:color w:val="auto"/>
          <w:sz w:val="32"/>
          <w:szCs w:val="22"/>
        </w:rPr>
        <w:t>.企业近三个会计年度的完整的财务审计报告复印件（包括主表、附注、财务说明书）。根据《财政部关于注册会计师行业统一监管平台上线运行的通知》（财办〔</w:t>
      </w:r>
      <w:r>
        <w:rPr>
          <w:rFonts w:hint="eastAsia" w:ascii="Times New Roman" w:hAnsi="Times New Roman" w:eastAsia="仿宋_GB2312" w:cs="仿宋_GB2312"/>
          <w:color w:val="auto"/>
          <w:sz w:val="32"/>
          <w:szCs w:val="22"/>
        </w:rPr>
        <w:t>2022</w:t>
      </w:r>
      <w:r>
        <w:rPr>
          <w:rFonts w:hint="eastAsia" w:ascii="仿宋_GB2312" w:hAnsi="仿宋_GB2312" w:eastAsia="仿宋_GB2312" w:cs="仿宋_GB2312"/>
          <w:color w:val="auto"/>
          <w:sz w:val="32"/>
          <w:szCs w:val="22"/>
        </w:rPr>
        <w:t>〕</w:t>
      </w:r>
      <w:r>
        <w:rPr>
          <w:rFonts w:hint="eastAsia" w:ascii="Times New Roman" w:hAnsi="Times New Roman" w:eastAsia="仿宋_GB2312" w:cs="仿宋_GB2312"/>
          <w:color w:val="auto"/>
          <w:sz w:val="32"/>
          <w:szCs w:val="22"/>
        </w:rPr>
        <w:t>32</w:t>
      </w:r>
      <w:r>
        <w:rPr>
          <w:rFonts w:hint="eastAsia" w:ascii="仿宋_GB2312" w:hAnsi="仿宋_GB2312" w:eastAsia="仿宋_GB2312" w:cs="仿宋_GB2312"/>
          <w:color w:val="auto"/>
          <w:sz w:val="32"/>
          <w:szCs w:val="22"/>
        </w:rPr>
        <w:t>号）文件要求，</w:t>
      </w:r>
      <w:r>
        <w:rPr>
          <w:rFonts w:hint="eastAsia" w:ascii="Times New Roman" w:hAnsi="Times New Roman" w:eastAsia="仿宋_GB2312" w:cs="仿宋_GB2312"/>
          <w:color w:val="auto"/>
          <w:sz w:val="32"/>
          <w:szCs w:val="22"/>
        </w:rPr>
        <w:t>2022</w:t>
      </w:r>
      <w:r>
        <w:rPr>
          <w:rFonts w:hint="eastAsia" w:ascii="仿宋_GB2312" w:hAnsi="仿宋_GB2312" w:eastAsia="仿宋_GB2312" w:cs="仿宋_GB2312"/>
          <w:color w:val="auto"/>
          <w:sz w:val="32"/>
          <w:szCs w:val="22"/>
        </w:rPr>
        <w:t>年</w:t>
      </w:r>
      <w:r>
        <w:rPr>
          <w:rFonts w:hint="eastAsia" w:ascii="Times New Roman" w:hAnsi="Times New Roman" w:eastAsia="仿宋_GB2312" w:cs="仿宋_GB2312"/>
          <w:color w:val="auto"/>
          <w:sz w:val="32"/>
          <w:szCs w:val="22"/>
        </w:rPr>
        <w:t>10</w:t>
      </w:r>
      <w:r>
        <w:rPr>
          <w:rFonts w:hint="eastAsia" w:ascii="仿宋_GB2312" w:hAnsi="仿宋_GB2312" w:eastAsia="仿宋_GB2312" w:cs="仿宋_GB2312"/>
          <w:color w:val="auto"/>
          <w:sz w:val="32"/>
          <w:szCs w:val="22"/>
        </w:rPr>
        <w:t>月</w:t>
      </w:r>
      <w:r>
        <w:rPr>
          <w:rFonts w:hint="eastAsia" w:ascii="Times New Roman" w:hAnsi="Times New Roman" w:eastAsia="仿宋_GB2312" w:cs="仿宋_GB2312"/>
          <w:color w:val="auto"/>
          <w:sz w:val="32"/>
          <w:szCs w:val="22"/>
        </w:rPr>
        <w:t>1</w:t>
      </w:r>
      <w:r>
        <w:rPr>
          <w:rFonts w:hint="eastAsia" w:ascii="仿宋_GB2312" w:hAnsi="仿宋_GB2312" w:eastAsia="仿宋_GB2312" w:cs="仿宋_GB2312"/>
          <w:color w:val="auto"/>
          <w:sz w:val="32"/>
          <w:szCs w:val="22"/>
        </w:rPr>
        <w:t>日以后，由会计师事务所出具的审计报告经由财政部监管平台统一备案，报告每页右下角带二维码。</w:t>
      </w:r>
    </w:p>
    <w:p w14:paraId="0A09B628">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4</w:t>
      </w:r>
      <w:r>
        <w:rPr>
          <w:rFonts w:hint="eastAsia" w:ascii="仿宋_GB2312" w:hAnsi="仿宋_GB2312" w:eastAsia="仿宋_GB2312" w:cs="仿宋_GB2312"/>
          <w:color w:val="auto"/>
          <w:sz w:val="32"/>
          <w:szCs w:val="22"/>
        </w:rPr>
        <w:t>.近三个会计年度的企业所得税年度纳税申报表（全套，应在纳税申报系统上打印），须包含以下内容：封面（加盖企业公章</w:t>
      </w:r>
      <w:r>
        <w:rPr>
          <w:rFonts w:hint="eastAsia" w:ascii="仿宋_GB2312" w:hAnsi="仿宋_GB2312" w:eastAsia="仿宋_GB2312" w:cs="仿宋_GB2312"/>
          <w:color w:val="auto"/>
          <w:sz w:val="32"/>
          <w:szCs w:val="22"/>
          <w:lang w:val="en-US" w:eastAsia="zh-CN"/>
        </w:rPr>
        <w:t>或</w:t>
      </w:r>
      <w:r>
        <w:rPr>
          <w:rFonts w:hint="eastAsia" w:ascii="仿宋_GB2312" w:hAnsi="仿宋_GB2312" w:eastAsia="仿宋_GB2312" w:cs="仿宋_GB2312"/>
          <w:color w:val="auto"/>
          <w:sz w:val="32"/>
          <w:szCs w:val="22"/>
        </w:rPr>
        <w:t>税务机关受理专用章），中华人民共和国企业所得税年度纳税申报表（</w:t>
      </w:r>
      <w:r>
        <w:rPr>
          <w:rFonts w:hint="eastAsia" w:ascii="Times New Roman" w:hAnsi="Times New Roman" w:eastAsia="仿宋_GB2312" w:cs="仿宋_GB2312"/>
          <w:color w:val="auto"/>
          <w:sz w:val="32"/>
          <w:szCs w:val="22"/>
        </w:rPr>
        <w:t>A</w:t>
      </w:r>
      <w:r>
        <w:rPr>
          <w:rFonts w:hint="eastAsia" w:ascii="仿宋_GB2312" w:hAnsi="仿宋_GB2312" w:eastAsia="仿宋_GB2312" w:cs="仿宋_GB2312"/>
          <w:color w:val="auto"/>
          <w:sz w:val="32"/>
          <w:szCs w:val="22"/>
        </w:rPr>
        <w:t>类）（</w:t>
      </w:r>
      <w:r>
        <w:rPr>
          <w:rFonts w:hint="eastAsia" w:ascii="Times New Roman" w:hAnsi="Times New Roman" w:eastAsia="仿宋_GB2312" w:cs="仿宋_GB2312"/>
          <w:color w:val="auto"/>
          <w:sz w:val="32"/>
          <w:szCs w:val="22"/>
        </w:rPr>
        <w:t>A100000</w:t>
      </w:r>
      <w:r>
        <w:rPr>
          <w:rFonts w:hint="eastAsia" w:ascii="仿宋_GB2312" w:hAnsi="仿宋_GB2312" w:eastAsia="仿宋_GB2312" w:cs="仿宋_GB2312"/>
          <w:color w:val="auto"/>
          <w:sz w:val="32"/>
          <w:szCs w:val="22"/>
        </w:rPr>
        <w:t>），期间费用明细表（</w:t>
      </w:r>
      <w:r>
        <w:rPr>
          <w:rFonts w:hint="eastAsia" w:ascii="Times New Roman" w:hAnsi="Times New Roman" w:eastAsia="仿宋_GB2312" w:cs="仿宋_GB2312"/>
          <w:color w:val="auto"/>
          <w:sz w:val="32"/>
          <w:szCs w:val="22"/>
        </w:rPr>
        <w:t>A104000</w:t>
      </w:r>
      <w:r>
        <w:rPr>
          <w:rFonts w:hint="eastAsia" w:ascii="仿宋_GB2312" w:hAnsi="仿宋_GB2312" w:eastAsia="仿宋_GB2312" w:cs="仿宋_GB2312"/>
          <w:color w:val="auto"/>
          <w:sz w:val="32"/>
          <w:szCs w:val="22"/>
        </w:rPr>
        <w:t>），免税、减计收入及加计扣除优惠明细表（</w:t>
      </w:r>
      <w:r>
        <w:rPr>
          <w:rFonts w:hint="eastAsia" w:ascii="Times New Roman" w:hAnsi="Times New Roman" w:eastAsia="仿宋_GB2312" w:cs="仿宋_GB2312"/>
          <w:color w:val="auto"/>
          <w:sz w:val="32"/>
          <w:szCs w:val="22"/>
        </w:rPr>
        <w:t>A107010</w:t>
      </w:r>
      <w:r>
        <w:rPr>
          <w:rFonts w:hint="eastAsia" w:ascii="仿宋_GB2312" w:hAnsi="仿宋_GB2312" w:eastAsia="仿宋_GB2312" w:cs="仿宋_GB2312"/>
          <w:color w:val="auto"/>
          <w:sz w:val="32"/>
          <w:szCs w:val="22"/>
        </w:rPr>
        <w:t>），研发费用加计扣除优惠明细表（</w:t>
      </w:r>
      <w:r>
        <w:rPr>
          <w:rFonts w:hint="eastAsia" w:ascii="Times New Roman" w:hAnsi="Times New Roman" w:eastAsia="仿宋_GB2312" w:cs="仿宋_GB2312"/>
          <w:color w:val="auto"/>
          <w:sz w:val="32"/>
          <w:szCs w:val="22"/>
        </w:rPr>
        <w:t>A107012</w:t>
      </w:r>
      <w:r>
        <w:rPr>
          <w:rFonts w:hint="eastAsia" w:ascii="仿宋_GB2312" w:hAnsi="仿宋_GB2312" w:eastAsia="仿宋_GB2312" w:cs="仿宋_GB2312"/>
          <w:color w:val="auto"/>
          <w:sz w:val="32"/>
          <w:szCs w:val="22"/>
        </w:rPr>
        <w:t>）。</w:t>
      </w:r>
    </w:p>
    <w:p w14:paraId="1334A0A7">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5</w:t>
      </w:r>
      <w:r>
        <w:rPr>
          <w:rFonts w:hint="eastAsia" w:ascii="仿宋_GB2312" w:hAnsi="仿宋_GB2312" w:eastAsia="仿宋_GB2312" w:cs="仿宋_GB2312"/>
          <w:color w:val="auto"/>
          <w:sz w:val="32"/>
          <w:szCs w:val="22"/>
        </w:rPr>
        <w:t>.企业近三年内通过自主创新原始取得的有效知识产权证明材料（当年授权知识产权不能用于当年申报）。</w:t>
      </w:r>
    </w:p>
    <w:p w14:paraId="59412028">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6</w:t>
      </w:r>
      <w:r>
        <w:rPr>
          <w:rFonts w:hint="eastAsia" w:ascii="仿宋_GB2312" w:hAnsi="仿宋_GB2312" w:eastAsia="仿宋_GB2312" w:cs="仿宋_GB2312"/>
          <w:color w:val="auto"/>
          <w:sz w:val="32"/>
          <w:szCs w:val="22"/>
        </w:rPr>
        <w:t>.企业对所拥有知识产权的技术先进程度以及对主要产品/服务在技术上发挥核心支持作用的说明。</w:t>
      </w:r>
    </w:p>
    <w:p w14:paraId="68AC8E62">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7</w:t>
      </w:r>
      <w:r>
        <w:rPr>
          <w:rFonts w:hint="eastAsia" w:ascii="仿宋_GB2312" w:hAnsi="仿宋_GB2312" w:eastAsia="仿宋_GB2312" w:cs="仿宋_GB2312"/>
          <w:color w:val="auto"/>
          <w:sz w:val="32"/>
          <w:szCs w:val="22"/>
        </w:rPr>
        <w:t>.近三年内主持（排名前三）制定的行业、国家或国际标准证明材料。</w:t>
      </w:r>
    </w:p>
    <w:p w14:paraId="58A7BDA8">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8</w:t>
      </w:r>
      <w:r>
        <w:rPr>
          <w:rFonts w:hint="eastAsia" w:ascii="仿宋_GB2312" w:hAnsi="仿宋_GB2312" w:eastAsia="仿宋_GB2312" w:cs="仿宋_GB2312"/>
          <w:color w:val="auto"/>
          <w:sz w:val="32"/>
          <w:szCs w:val="22"/>
        </w:rPr>
        <w:t>.近三年承担的省级及以上科技计划项目及相关证明材料。</w:t>
      </w:r>
    </w:p>
    <w:p w14:paraId="5AE81AA3">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lang w:val="en-US" w:eastAsia="zh-CN"/>
        </w:rPr>
        <w:t>9</w:t>
      </w:r>
      <w:r>
        <w:rPr>
          <w:rFonts w:hint="eastAsia" w:ascii="仿宋_GB2312" w:hAnsi="仿宋_GB2312" w:eastAsia="仿宋_GB2312" w:cs="仿宋_GB2312"/>
          <w:color w:val="auto"/>
          <w:sz w:val="32"/>
          <w:szCs w:val="22"/>
        </w:rPr>
        <w:t>.企业近三年职工社保缴费证明。</w:t>
      </w:r>
    </w:p>
    <w:p w14:paraId="2557C050">
      <w:pPr>
        <w:spacing w:line="560" w:lineRule="exact"/>
        <w:ind w:firstLine="640" w:firstLineChars="200"/>
        <w:rPr>
          <w:rFonts w:hint="eastAsia" w:ascii="仿宋_GB2312" w:hAnsi="仿宋_GB2312" w:eastAsia="仿宋_GB2312" w:cs="仿宋_GB2312"/>
          <w:color w:val="auto"/>
          <w:sz w:val="32"/>
          <w:szCs w:val="22"/>
          <w:lang w:eastAsia="zh-CN"/>
        </w:rPr>
      </w:pPr>
      <w:r>
        <w:rPr>
          <w:rFonts w:hint="eastAsia" w:ascii="Times New Roman" w:hAnsi="Times New Roman" w:eastAsia="仿宋_GB2312" w:cs="仿宋_GB2312"/>
          <w:color w:val="auto"/>
          <w:sz w:val="32"/>
          <w:szCs w:val="22"/>
          <w:lang w:val="en-US" w:eastAsia="zh-CN"/>
        </w:rPr>
        <w:t>10</w:t>
      </w:r>
      <w:r>
        <w:rPr>
          <w:rFonts w:hint="eastAsia" w:ascii="仿宋_GB2312" w:hAnsi="仿宋_GB2312" w:eastAsia="仿宋_GB2312" w:cs="仿宋_GB2312"/>
          <w:color w:val="auto"/>
          <w:sz w:val="32"/>
          <w:szCs w:val="22"/>
        </w:rPr>
        <w:t>.</w:t>
      </w:r>
      <w:r>
        <w:rPr>
          <w:rFonts w:hint="default" w:ascii="仿宋_GB2312" w:hAnsi="仿宋_GB2312" w:eastAsia="仿宋_GB2312" w:cs="仿宋_GB2312"/>
          <w:color w:val="auto"/>
          <w:sz w:val="32"/>
          <w:szCs w:val="22"/>
        </w:rPr>
        <w:t>企业拥有的高端人才证明材料，同时提供其</w:t>
      </w:r>
      <w:r>
        <w:rPr>
          <w:rFonts w:hint="eastAsia" w:ascii="仿宋_GB2312" w:hAnsi="仿宋_GB2312" w:eastAsia="仿宋_GB2312" w:cs="仿宋_GB2312"/>
          <w:color w:val="auto"/>
          <w:sz w:val="32"/>
          <w:szCs w:val="22"/>
          <w:lang w:val="en-US" w:eastAsia="zh-CN"/>
        </w:rPr>
        <w:t>在企业截止</w:t>
      </w:r>
      <w:r>
        <w:rPr>
          <w:rFonts w:hint="eastAsia" w:ascii="Times New Roman" w:hAnsi="Times New Roman" w:eastAsia="仿宋_GB2312" w:cs="仿宋_GB2312"/>
          <w:color w:val="auto"/>
          <w:sz w:val="32"/>
          <w:szCs w:val="22"/>
          <w:lang w:val="en-US" w:eastAsia="zh-CN"/>
        </w:rPr>
        <w:t>2026</w:t>
      </w:r>
      <w:r>
        <w:rPr>
          <w:rFonts w:hint="eastAsia" w:ascii="仿宋_GB2312" w:hAnsi="仿宋_GB2312" w:eastAsia="仿宋_GB2312" w:cs="仿宋_GB2312"/>
          <w:color w:val="auto"/>
          <w:sz w:val="32"/>
          <w:szCs w:val="22"/>
          <w:lang w:val="en-US" w:eastAsia="zh-CN"/>
        </w:rPr>
        <w:t>年</w:t>
      </w:r>
      <w:r>
        <w:rPr>
          <w:rFonts w:hint="eastAsia" w:ascii="Times New Roman" w:hAnsi="Times New Roman" w:eastAsia="仿宋_GB2312" w:cs="仿宋_GB2312"/>
          <w:color w:val="auto"/>
          <w:sz w:val="32"/>
          <w:szCs w:val="22"/>
          <w:lang w:val="en-US" w:eastAsia="zh-CN"/>
        </w:rPr>
        <w:t>6</w:t>
      </w:r>
      <w:r>
        <w:rPr>
          <w:rFonts w:hint="eastAsia" w:ascii="仿宋_GB2312" w:hAnsi="仿宋_GB2312" w:eastAsia="仿宋_GB2312" w:cs="仿宋_GB2312"/>
          <w:color w:val="auto"/>
          <w:sz w:val="32"/>
          <w:szCs w:val="22"/>
          <w:lang w:val="en-US" w:eastAsia="zh-CN"/>
        </w:rPr>
        <w:t>月</w:t>
      </w:r>
      <w:r>
        <w:rPr>
          <w:rFonts w:hint="default" w:ascii="仿宋_GB2312" w:hAnsi="仿宋_GB2312" w:eastAsia="仿宋_GB2312" w:cs="仿宋_GB2312"/>
          <w:color w:val="auto"/>
          <w:sz w:val="32"/>
          <w:szCs w:val="22"/>
        </w:rPr>
        <w:t>连续一年缴纳社会保险费证明</w:t>
      </w:r>
      <w:r>
        <w:rPr>
          <w:rFonts w:hint="default" w:ascii="仿宋_GB2312" w:hAnsi="仿宋_GB2312" w:eastAsia="仿宋_GB2312" w:cs="仿宋_GB2312"/>
          <w:color w:val="auto"/>
          <w:sz w:val="32"/>
          <w:szCs w:val="22"/>
          <w:lang w:eastAsia="zh-CN"/>
        </w:rPr>
        <w:t>。</w:t>
      </w:r>
    </w:p>
    <w:p w14:paraId="4C991BBB">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1</w:t>
      </w:r>
      <w:r>
        <w:rPr>
          <w:rFonts w:hint="eastAsia" w:ascii="Times New Roman" w:hAnsi="Times New Roman" w:eastAsia="仿宋_GB2312" w:cs="仿宋_GB2312"/>
          <w:color w:val="auto"/>
          <w:sz w:val="32"/>
          <w:szCs w:val="22"/>
          <w:lang w:val="en-US" w:eastAsia="zh-CN"/>
        </w:rPr>
        <w:t>1</w:t>
      </w:r>
      <w:r>
        <w:rPr>
          <w:rFonts w:hint="eastAsia" w:ascii="仿宋_GB2312" w:hAnsi="仿宋_GB2312" w:eastAsia="仿宋_GB2312" w:cs="仿宋_GB2312"/>
          <w:color w:val="auto"/>
          <w:sz w:val="32"/>
          <w:szCs w:val="22"/>
        </w:rPr>
        <w:t>.企业获得省级及以上创新平台设立批复文件。</w:t>
      </w:r>
    </w:p>
    <w:p w14:paraId="699BDF41">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1</w:t>
      </w:r>
      <w:r>
        <w:rPr>
          <w:rFonts w:hint="eastAsia" w:ascii="Times New Roman" w:hAnsi="Times New Roman" w:eastAsia="仿宋_GB2312" w:cs="仿宋_GB2312"/>
          <w:color w:val="auto"/>
          <w:sz w:val="32"/>
          <w:szCs w:val="22"/>
          <w:lang w:val="en-US" w:eastAsia="zh-CN"/>
        </w:rPr>
        <w:t>2</w:t>
      </w:r>
      <w:r>
        <w:rPr>
          <w:rFonts w:hint="eastAsia" w:ascii="仿宋_GB2312" w:hAnsi="仿宋_GB2312" w:eastAsia="仿宋_GB2312" w:cs="仿宋_GB2312"/>
          <w:color w:val="auto"/>
          <w:sz w:val="32"/>
          <w:szCs w:val="22"/>
        </w:rPr>
        <w:t>.企业有健全的财务管理制度、内控制度等以及建立了研发费用辅助账的承诺书，并加盖企业公章。</w:t>
      </w:r>
    </w:p>
    <w:p w14:paraId="427D7F1E">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1</w:t>
      </w:r>
      <w:r>
        <w:rPr>
          <w:rFonts w:hint="eastAsia" w:ascii="Times New Roman" w:hAnsi="Times New Roman" w:eastAsia="仿宋_GB2312" w:cs="仿宋_GB2312"/>
          <w:color w:val="auto"/>
          <w:sz w:val="32"/>
          <w:szCs w:val="22"/>
          <w:lang w:val="en-US" w:eastAsia="zh-CN"/>
        </w:rPr>
        <w:t>3</w:t>
      </w:r>
      <w:r>
        <w:rPr>
          <w:rFonts w:hint="eastAsia" w:ascii="仿宋_GB2312" w:hAnsi="仿宋_GB2312" w:eastAsia="仿宋_GB2312" w:cs="仿宋_GB2312"/>
          <w:color w:val="auto"/>
          <w:sz w:val="32"/>
          <w:szCs w:val="22"/>
        </w:rPr>
        <w:t>.企业纳税信用等级证明。</w:t>
      </w:r>
    </w:p>
    <w:p w14:paraId="4D88CCC2">
      <w:pPr>
        <w:spacing w:line="560" w:lineRule="exact"/>
        <w:ind w:firstLine="640" w:firstLineChars="200"/>
        <w:rPr>
          <w:rFonts w:hint="eastAsia" w:ascii="仿宋_GB2312" w:hAnsi="仿宋_GB2312" w:eastAsia="仿宋_GB2312" w:cs="仿宋_GB2312"/>
          <w:color w:val="auto"/>
          <w:sz w:val="32"/>
          <w:szCs w:val="22"/>
          <w:lang w:val="en-US" w:eastAsia="zh-CN"/>
        </w:rPr>
      </w:pPr>
      <w:r>
        <w:rPr>
          <w:rFonts w:hint="eastAsia" w:ascii="仿宋_GB2312" w:hAnsi="仿宋_GB2312" w:eastAsia="仿宋_GB2312" w:cs="仿宋_GB2312"/>
          <w:color w:val="auto"/>
          <w:sz w:val="32"/>
          <w:szCs w:val="22"/>
          <w:lang w:val="en-US" w:eastAsia="zh-CN"/>
        </w:rPr>
        <w:t>（四）纸质材料装订要求</w:t>
      </w:r>
    </w:p>
    <w:p w14:paraId="1F5A0726">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1</w:t>
      </w:r>
      <w:r>
        <w:rPr>
          <w:rFonts w:hint="eastAsia" w:ascii="仿宋_GB2312" w:hAnsi="仿宋_GB2312" w:eastAsia="仿宋_GB2312" w:cs="仿宋_GB2312"/>
          <w:color w:val="auto"/>
          <w:sz w:val="32"/>
          <w:szCs w:val="22"/>
        </w:rPr>
        <w:t>.申报材料内容须清晰可辨，申请书须带系统水印。</w:t>
      </w:r>
    </w:p>
    <w:p w14:paraId="000461B0">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2</w:t>
      </w:r>
      <w:r>
        <w:rPr>
          <w:rFonts w:hint="eastAsia" w:ascii="仿宋_GB2312" w:hAnsi="仿宋_GB2312" w:eastAsia="仿宋_GB2312" w:cs="仿宋_GB2312"/>
          <w:color w:val="auto"/>
          <w:sz w:val="32"/>
          <w:szCs w:val="22"/>
        </w:rPr>
        <w:t>.材料双面打印、复印，左侧胶装，尽量简装为一本，如为多册装订，需注明共几册，每本为第几册。</w:t>
      </w:r>
    </w:p>
    <w:p w14:paraId="08EFF98E">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3</w:t>
      </w:r>
      <w:r>
        <w:rPr>
          <w:rFonts w:hint="eastAsia" w:ascii="仿宋_GB2312" w:hAnsi="仿宋_GB2312" w:eastAsia="仿宋_GB2312" w:cs="仿宋_GB2312"/>
          <w:color w:val="auto"/>
          <w:sz w:val="32"/>
          <w:szCs w:val="22"/>
        </w:rPr>
        <w:t>.左侧书脊必须打印或标示企业名称，封面的企业名称与左侧书脊名称需一致，禁用活页夹、塑料封皮。</w:t>
      </w:r>
    </w:p>
    <w:p w14:paraId="269AD255">
      <w:pPr>
        <w:spacing w:line="560" w:lineRule="exact"/>
        <w:ind w:firstLine="640" w:firstLineChars="200"/>
        <w:rPr>
          <w:rFonts w:hint="eastAsia" w:ascii="仿宋_GB2312" w:hAnsi="仿宋_GB2312" w:eastAsia="仿宋_GB2312" w:cs="仿宋_GB2312"/>
          <w:color w:val="auto"/>
          <w:sz w:val="32"/>
          <w:szCs w:val="22"/>
        </w:rPr>
      </w:pPr>
      <w:r>
        <w:rPr>
          <w:rFonts w:hint="eastAsia" w:ascii="Times New Roman" w:hAnsi="Times New Roman" w:eastAsia="仿宋_GB2312" w:cs="仿宋_GB2312"/>
          <w:color w:val="auto"/>
          <w:sz w:val="32"/>
          <w:szCs w:val="22"/>
        </w:rPr>
        <w:t>4</w:t>
      </w:r>
      <w:r>
        <w:rPr>
          <w:rFonts w:hint="eastAsia" w:ascii="仿宋_GB2312" w:hAnsi="仿宋_GB2312" w:eastAsia="仿宋_GB2312" w:cs="仿宋_GB2312"/>
          <w:color w:val="auto"/>
          <w:sz w:val="32"/>
          <w:szCs w:val="22"/>
        </w:rPr>
        <w:t>.申报材料有目录，页码清楚。</w:t>
      </w:r>
    </w:p>
    <w:p w14:paraId="1E61B8EE">
      <w:pPr>
        <w:spacing w:line="560" w:lineRule="exact"/>
        <w:ind w:firstLine="640" w:firstLineChars="200"/>
        <w:rPr>
          <w:rFonts w:hint="default" w:ascii="Times New Roman" w:hAnsi="Times New Roman" w:eastAsia="仿宋_GB2312" w:cs="Times New Roman"/>
          <w:color w:val="auto"/>
          <w:sz w:val="32"/>
          <w:szCs w:val="22"/>
          <w:lang w:val="en-US" w:eastAsia="zh-CN"/>
        </w:rPr>
      </w:pPr>
      <w:r>
        <w:rPr>
          <w:rFonts w:hint="eastAsia" w:ascii="Times New Roman" w:hAnsi="Times New Roman" w:eastAsia="仿宋_GB2312" w:cs="仿宋_GB2312"/>
          <w:color w:val="auto"/>
          <w:sz w:val="32"/>
          <w:szCs w:val="22"/>
        </w:rPr>
        <w:t>5</w:t>
      </w:r>
      <w:r>
        <w:rPr>
          <w:rFonts w:hint="eastAsia" w:ascii="仿宋_GB2312" w:hAnsi="仿宋_GB2312" w:eastAsia="仿宋_GB2312" w:cs="仿宋_GB2312"/>
          <w:color w:val="auto"/>
          <w:sz w:val="32"/>
          <w:szCs w:val="22"/>
        </w:rPr>
        <w:t>.纸质材料一式两份，在指定位置加盖企业公章并加盖骑缝章。</w:t>
      </w:r>
      <w:r>
        <w:rPr>
          <w:rFonts w:hint="eastAsia" w:ascii="Times New Roman" w:hAnsi="Times New Roman" w:eastAsia="仿宋_GB2312" w:cs="仿宋_GB2312"/>
          <w:color w:val="auto"/>
          <w:sz w:val="32"/>
          <w:szCs w:val="22"/>
        </w:rPr>
        <w:t>1</w:t>
      </w:r>
      <w:r>
        <w:rPr>
          <w:rFonts w:hint="eastAsia" w:ascii="仿宋_GB2312" w:hAnsi="仿宋_GB2312" w:eastAsia="仿宋_GB2312" w:cs="仿宋_GB2312"/>
          <w:color w:val="auto"/>
          <w:sz w:val="32"/>
          <w:szCs w:val="22"/>
        </w:rPr>
        <w:t>套正本，相关附件材料需加盖企业公章；</w:t>
      </w:r>
      <w:r>
        <w:rPr>
          <w:rFonts w:hint="eastAsia" w:ascii="Times New Roman" w:hAnsi="Times New Roman" w:eastAsia="仿宋_GB2312" w:cs="仿宋_GB2312"/>
          <w:color w:val="auto"/>
          <w:sz w:val="32"/>
          <w:szCs w:val="22"/>
        </w:rPr>
        <w:t>1</w:t>
      </w:r>
      <w:r>
        <w:rPr>
          <w:rFonts w:hint="eastAsia" w:ascii="仿宋_GB2312" w:hAnsi="仿宋_GB2312" w:eastAsia="仿宋_GB2312" w:cs="仿宋_GB2312"/>
          <w:color w:val="auto"/>
          <w:sz w:val="32"/>
          <w:szCs w:val="22"/>
        </w:rPr>
        <w:t>套副本，可用复印件</w:t>
      </w:r>
      <w:r>
        <w:rPr>
          <w:rFonts w:hint="eastAsia" w:ascii="仿宋_GB2312" w:hAnsi="仿宋_GB2312" w:eastAsia="仿宋_GB2312" w:cs="仿宋_GB2312"/>
          <w:color w:val="auto"/>
          <w:sz w:val="32"/>
          <w:szCs w:val="22"/>
          <w:lang w:eastAsia="zh-CN"/>
        </w:rPr>
        <w:t>（</w:t>
      </w:r>
      <w:r>
        <w:rPr>
          <w:rFonts w:hint="eastAsia" w:ascii="仿宋_GB2312" w:hAnsi="仿宋_GB2312" w:eastAsia="仿宋_GB2312" w:cs="仿宋_GB2312"/>
          <w:color w:val="auto"/>
          <w:sz w:val="32"/>
          <w:szCs w:val="22"/>
        </w:rPr>
        <w:t>申报材料不退还，企业注意留底</w:t>
      </w:r>
      <w:r>
        <w:rPr>
          <w:rFonts w:hint="eastAsia" w:ascii="仿宋_GB2312" w:hAnsi="仿宋_GB2312" w:eastAsia="仿宋_GB2312" w:cs="仿宋_GB2312"/>
          <w:color w:val="auto"/>
          <w:sz w:val="32"/>
          <w:szCs w:val="22"/>
          <w:lang w:eastAsia="zh-CN"/>
        </w:rPr>
        <w:t>）</w:t>
      </w:r>
      <w:r>
        <w:rPr>
          <w:rFonts w:hint="eastAsia" w:ascii="仿宋_GB2312" w:hAnsi="仿宋_GB2312" w:eastAsia="仿宋_GB2312" w:cs="仿宋_GB2312"/>
          <w:color w:val="auto"/>
          <w:sz w:val="32"/>
          <w:szCs w:val="22"/>
        </w:rPr>
        <w:t>。</w:t>
      </w:r>
    </w:p>
    <w:p w14:paraId="297425AF">
      <w:pPr>
        <w:spacing w:line="600" w:lineRule="exact"/>
        <w:jc w:val="both"/>
        <w:rPr>
          <w:rFonts w:hint="default" w:ascii="Times New Roman" w:hAnsi="Times New Roman" w:eastAsia="仿宋_GB2312" w:cs="Times New Roman"/>
          <w:color w:val="auto"/>
          <w:sz w:val="32"/>
          <w:szCs w:val="22"/>
          <w:lang w:val="en-US" w:eastAsia="zh-CN"/>
        </w:rPr>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C3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F0AB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2F0AB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CBCA6"/>
    <w:multiLevelType w:val="singleLevel"/>
    <w:tmpl w:val="134CBCA6"/>
    <w:lvl w:ilvl="0" w:tentative="0">
      <w:start w:val="1"/>
      <w:numFmt w:val="decimal"/>
      <w:lvlText w:val="%1."/>
      <w:lvlJc w:val="left"/>
      <w:pPr>
        <w:ind w:left="425" w:hanging="425"/>
      </w:pPr>
      <w:rPr>
        <w:rFonts w:hint="default"/>
      </w:rPr>
    </w:lvl>
  </w:abstractNum>
  <w:abstractNum w:abstractNumId="1">
    <w:nsid w:val="34C5075E"/>
    <w:multiLevelType w:val="singleLevel"/>
    <w:tmpl w:val="34C5075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DdkNzBmNjIzZGUzZDE3ZWYyOTZkZTc0NDg0N2UifQ=="/>
  </w:docVars>
  <w:rsids>
    <w:rsidRoot w:val="5738542D"/>
    <w:rsid w:val="07604A17"/>
    <w:rsid w:val="089B03BE"/>
    <w:rsid w:val="097A4477"/>
    <w:rsid w:val="0A710B5B"/>
    <w:rsid w:val="0B960F4E"/>
    <w:rsid w:val="1102255C"/>
    <w:rsid w:val="1402475B"/>
    <w:rsid w:val="148803C5"/>
    <w:rsid w:val="1A5F2FF9"/>
    <w:rsid w:val="1B2E6F91"/>
    <w:rsid w:val="1D1468E4"/>
    <w:rsid w:val="1EC8503A"/>
    <w:rsid w:val="1F5C0E26"/>
    <w:rsid w:val="20B20EDA"/>
    <w:rsid w:val="21996841"/>
    <w:rsid w:val="23A256F5"/>
    <w:rsid w:val="252D4BF1"/>
    <w:rsid w:val="27E259B1"/>
    <w:rsid w:val="298E2B3B"/>
    <w:rsid w:val="29EB1F79"/>
    <w:rsid w:val="2F367C04"/>
    <w:rsid w:val="305E1727"/>
    <w:rsid w:val="3695258D"/>
    <w:rsid w:val="39A86127"/>
    <w:rsid w:val="3D960152"/>
    <w:rsid w:val="3FFF39D6"/>
    <w:rsid w:val="401A783F"/>
    <w:rsid w:val="4263717F"/>
    <w:rsid w:val="45A8672B"/>
    <w:rsid w:val="49A55F7B"/>
    <w:rsid w:val="51C431A9"/>
    <w:rsid w:val="53890D24"/>
    <w:rsid w:val="5738542D"/>
    <w:rsid w:val="59800D79"/>
    <w:rsid w:val="5A323AEF"/>
    <w:rsid w:val="5BEF440C"/>
    <w:rsid w:val="5E5F2775"/>
    <w:rsid w:val="5F1C0A86"/>
    <w:rsid w:val="62DB2A06"/>
    <w:rsid w:val="65B35574"/>
    <w:rsid w:val="673729F7"/>
    <w:rsid w:val="6995D41A"/>
    <w:rsid w:val="6A4A468D"/>
    <w:rsid w:val="6B5217FF"/>
    <w:rsid w:val="6E0423B7"/>
    <w:rsid w:val="6FFB1E8A"/>
    <w:rsid w:val="749E5641"/>
    <w:rsid w:val="755F04C4"/>
    <w:rsid w:val="75D052B0"/>
    <w:rsid w:val="76A32B17"/>
    <w:rsid w:val="7BE19EE2"/>
    <w:rsid w:val="7F1C0E65"/>
    <w:rsid w:val="D7FB1AE1"/>
    <w:rsid w:val="DEDCBCD9"/>
    <w:rsid w:val="F6FFBE4F"/>
    <w:rsid w:val="FF3DC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before="100" w:line="500" w:lineRule="exact"/>
      <w:ind w:firstLine="723" w:firstLineChars="200"/>
    </w:pPr>
    <w:rPr>
      <w:rFonts w:ascii="楷体_GB2312"/>
      <w:b/>
      <w:bCs/>
      <w:sz w:val="36"/>
    </w:r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4073</Words>
  <Characters>4302</Characters>
  <Lines>0</Lines>
  <Paragraphs>0</Paragraphs>
  <TotalTime>12</TotalTime>
  <ScaleCrop>false</ScaleCrop>
  <LinksUpToDate>false</LinksUpToDate>
  <CharactersWithSpaces>4535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2023-02-25T15:05:00Z</dcterms:created>
  <dc:creator>Administrator</dc:creator>
  <cp:lastModifiedBy>柏林</cp:lastModifiedBy>
  <cp:lastPrinted>2026-06-22T09:53:00Z</cp:lastPrinted>
  <dcterms:modified xsi:type="dcterms:W3CDTF">2026-06-23T03:20:50Z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13E2FE01A0DC41E685CC7136889B9DF0_13</vt:lpwstr>
  </property>
  <property fmtid="{D5CDD505-2E9C-101B-9397-08002B2CF9AE}" pid="4" name="KSOTemplateDocerSaveRecord">
    <vt:lpwstr>eyJoZGlkIjoiOTcyMjhhZTc1NjE0MmE0NDg4ZDk5NWViNDk1MWUzOGYiLCJ1c2VySWQiOiIyMTA2NjQxMjUifQ==</vt:lpwstr>
  </property>
</Properties>
</file>